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07" w:rsidRDefault="00BD5E07" w:rsidP="008E46AA">
      <w:pPr>
        <w:pStyle w:val="11"/>
        <w:keepNext/>
        <w:keepLines/>
        <w:shd w:val="clear" w:color="auto" w:fill="auto"/>
        <w:spacing w:before="0" w:after="0" w:line="340" w:lineRule="exact"/>
        <w:ind w:right="20"/>
        <w:rPr>
          <w:rStyle w:val="113"/>
          <w:b/>
        </w:rPr>
      </w:pPr>
      <w:bookmarkStart w:id="0" w:name="bookmark30"/>
    </w:p>
    <w:p w:rsidR="00BD5E07" w:rsidRDefault="00BD5E07" w:rsidP="008E46AA">
      <w:pPr>
        <w:pStyle w:val="11"/>
        <w:keepNext/>
        <w:keepLines/>
        <w:shd w:val="clear" w:color="auto" w:fill="auto"/>
        <w:spacing w:before="0" w:after="0" w:line="340" w:lineRule="exact"/>
        <w:ind w:right="20"/>
        <w:rPr>
          <w:rStyle w:val="113"/>
          <w:b/>
        </w:rPr>
      </w:pPr>
    </w:p>
    <w:p w:rsidR="00BD5E07" w:rsidRDefault="00BD5E07" w:rsidP="008E46AA">
      <w:pPr>
        <w:pStyle w:val="11"/>
        <w:keepNext/>
        <w:keepLines/>
        <w:shd w:val="clear" w:color="auto" w:fill="auto"/>
        <w:spacing w:before="0" w:after="0" w:line="340" w:lineRule="exact"/>
        <w:ind w:right="20"/>
        <w:rPr>
          <w:rStyle w:val="113"/>
          <w:b/>
        </w:rPr>
      </w:pPr>
    </w:p>
    <w:p w:rsidR="00BD5E07" w:rsidRDefault="00BD5E07" w:rsidP="008E46AA">
      <w:pPr>
        <w:pStyle w:val="11"/>
        <w:keepNext/>
        <w:keepLines/>
        <w:shd w:val="clear" w:color="auto" w:fill="auto"/>
        <w:spacing w:before="0" w:after="0" w:line="340" w:lineRule="exact"/>
        <w:ind w:right="20"/>
        <w:rPr>
          <w:rStyle w:val="113"/>
          <w:b/>
        </w:rPr>
      </w:pPr>
    </w:p>
    <w:p w:rsidR="00BD5E07" w:rsidRDefault="00BD5E07" w:rsidP="008E46AA">
      <w:pPr>
        <w:pStyle w:val="11"/>
        <w:keepNext/>
        <w:keepLines/>
        <w:shd w:val="clear" w:color="auto" w:fill="auto"/>
        <w:spacing w:before="0" w:after="0" w:line="340" w:lineRule="exact"/>
        <w:ind w:right="20"/>
        <w:rPr>
          <w:rStyle w:val="113"/>
          <w:b/>
        </w:rPr>
      </w:pPr>
    </w:p>
    <w:p w:rsidR="00BD5E07" w:rsidRDefault="00BD5E07" w:rsidP="008E46AA">
      <w:pPr>
        <w:pStyle w:val="11"/>
        <w:keepNext/>
        <w:keepLines/>
        <w:shd w:val="clear" w:color="auto" w:fill="auto"/>
        <w:spacing w:before="0" w:after="0" w:line="340" w:lineRule="exact"/>
        <w:ind w:right="20"/>
        <w:rPr>
          <w:rStyle w:val="113"/>
          <w:b/>
        </w:rPr>
      </w:pPr>
    </w:p>
    <w:p w:rsidR="00BD5E07" w:rsidRDefault="00BD5E07" w:rsidP="00652624">
      <w:pPr>
        <w:pStyle w:val="11"/>
        <w:keepNext/>
        <w:keepLines/>
        <w:shd w:val="clear" w:color="auto" w:fill="auto"/>
        <w:spacing w:before="0" w:after="0" w:line="340" w:lineRule="exact"/>
        <w:ind w:right="20"/>
        <w:jc w:val="left"/>
        <w:rPr>
          <w:rStyle w:val="113"/>
          <w:b/>
        </w:rPr>
      </w:pPr>
    </w:p>
    <w:p w:rsidR="00BD5E07" w:rsidRDefault="00BD5E07" w:rsidP="008E46AA">
      <w:pPr>
        <w:pStyle w:val="11"/>
        <w:keepNext/>
        <w:keepLines/>
        <w:shd w:val="clear" w:color="auto" w:fill="auto"/>
        <w:spacing w:before="0" w:after="0" w:line="340" w:lineRule="exact"/>
        <w:ind w:right="20"/>
        <w:rPr>
          <w:rStyle w:val="113"/>
          <w:b/>
        </w:rPr>
      </w:pPr>
    </w:p>
    <w:p w:rsidR="00BD5E07" w:rsidRDefault="00BD5E07" w:rsidP="00B7680C">
      <w:pPr>
        <w:pStyle w:val="a6"/>
        <w:shd w:val="clear" w:color="auto" w:fill="auto"/>
        <w:tabs>
          <w:tab w:val="left" w:pos="5580"/>
          <w:tab w:val="left" w:pos="6237"/>
        </w:tabs>
        <w:spacing w:before="0" w:after="0"/>
        <w:ind w:right="3595" w:firstLine="0"/>
        <w:jc w:val="left"/>
        <w:rPr>
          <w:b/>
          <w:sz w:val="28"/>
          <w:szCs w:val="28"/>
        </w:rPr>
      </w:pPr>
      <w:r w:rsidRPr="00AF631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   </w:t>
      </w:r>
      <w:r w:rsidRPr="00AF6312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 xml:space="preserve">        </w:t>
      </w:r>
      <w:r w:rsidRPr="00AF6312">
        <w:rPr>
          <w:b/>
          <w:sz w:val="28"/>
          <w:szCs w:val="28"/>
        </w:rPr>
        <w:t xml:space="preserve">административного регламента </w:t>
      </w:r>
      <w:r>
        <w:rPr>
          <w:b/>
          <w:sz w:val="28"/>
          <w:szCs w:val="28"/>
        </w:rPr>
        <w:t xml:space="preserve">     </w:t>
      </w:r>
      <w:r w:rsidRPr="00AF6312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       </w:t>
      </w:r>
      <w:proofErr w:type="spellStart"/>
      <w:r w:rsidRPr="00AF6312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>-</w:t>
      </w:r>
      <w:r w:rsidRPr="00AF6312">
        <w:rPr>
          <w:b/>
          <w:sz w:val="28"/>
          <w:szCs w:val="28"/>
        </w:rPr>
        <w:t>пальной</w:t>
      </w:r>
      <w:proofErr w:type="spellEnd"/>
      <w:r w:rsidRPr="00AF6312">
        <w:rPr>
          <w:b/>
          <w:sz w:val="28"/>
          <w:szCs w:val="28"/>
        </w:rPr>
        <w:t xml:space="preserve"> услуги «</w:t>
      </w:r>
      <w:r>
        <w:rPr>
          <w:b/>
          <w:sz w:val="28"/>
          <w:szCs w:val="28"/>
        </w:rPr>
        <w:t xml:space="preserve">Проведение официальных </w:t>
      </w:r>
      <w:proofErr w:type="spellStart"/>
      <w:proofErr w:type="gramStart"/>
      <w:r>
        <w:rPr>
          <w:b/>
          <w:sz w:val="28"/>
          <w:szCs w:val="28"/>
        </w:rPr>
        <w:t>физкультурно</w:t>
      </w:r>
      <w:proofErr w:type="spellEnd"/>
      <w:r w:rsidR="0048395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-</w:t>
      </w:r>
      <w:r w:rsidR="00483952">
        <w:rPr>
          <w:b/>
          <w:sz w:val="28"/>
          <w:szCs w:val="28"/>
        </w:rPr>
        <w:t xml:space="preserve">     оздоровительных</w:t>
      </w:r>
      <w:proofErr w:type="gramEnd"/>
      <w:r w:rsidR="00483952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и спортивных   мероприятий  на территории муниципального образования</w:t>
      </w:r>
      <w:r w:rsidRPr="00AF6312">
        <w:rPr>
          <w:b/>
          <w:sz w:val="28"/>
          <w:szCs w:val="28"/>
        </w:rPr>
        <w:t>»</w:t>
      </w:r>
    </w:p>
    <w:p w:rsidR="00BD5E07" w:rsidRDefault="00BD5E07" w:rsidP="004E70C9">
      <w:pPr>
        <w:pStyle w:val="a6"/>
        <w:shd w:val="clear" w:color="auto" w:fill="auto"/>
        <w:tabs>
          <w:tab w:val="left" w:pos="6237"/>
        </w:tabs>
        <w:spacing w:before="0" w:after="0"/>
        <w:ind w:right="4820" w:firstLine="0"/>
        <w:jc w:val="left"/>
        <w:rPr>
          <w:b/>
          <w:sz w:val="28"/>
          <w:szCs w:val="28"/>
        </w:rPr>
      </w:pPr>
    </w:p>
    <w:p w:rsidR="00BD5E07" w:rsidRDefault="00BD5E07" w:rsidP="004E70C9">
      <w:pPr>
        <w:pStyle w:val="a6"/>
        <w:shd w:val="clear" w:color="auto" w:fill="auto"/>
        <w:tabs>
          <w:tab w:val="left" w:pos="6237"/>
        </w:tabs>
        <w:spacing w:before="0" w:after="0"/>
        <w:ind w:right="4820" w:firstLine="0"/>
        <w:jc w:val="left"/>
        <w:rPr>
          <w:b/>
          <w:sz w:val="28"/>
          <w:szCs w:val="28"/>
        </w:rPr>
      </w:pPr>
    </w:p>
    <w:bookmarkEnd w:id="0"/>
    <w:p w:rsidR="001A5B95" w:rsidRPr="00914C86" w:rsidRDefault="001A5B95" w:rsidP="001A5B95">
      <w:pPr>
        <w:pStyle w:val="a6"/>
        <w:shd w:val="clear" w:color="auto" w:fill="auto"/>
        <w:tabs>
          <w:tab w:val="left" w:pos="127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914C86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914C86">
          <w:rPr>
            <w:sz w:val="28"/>
            <w:szCs w:val="28"/>
          </w:rPr>
          <w:t>2010 г</w:t>
        </w:r>
      </w:smartTag>
      <w:r w:rsidRPr="00914C86">
        <w:rPr>
          <w:sz w:val="28"/>
          <w:szCs w:val="28"/>
        </w:rPr>
        <w:t xml:space="preserve">. № 210 - ФЗ </w:t>
      </w:r>
      <w:r>
        <w:rPr>
          <w:sz w:val="28"/>
          <w:szCs w:val="28"/>
        </w:rPr>
        <w:t>«</w:t>
      </w:r>
      <w:r w:rsidRPr="00914C86">
        <w:rPr>
          <w:sz w:val="28"/>
          <w:szCs w:val="28"/>
        </w:rPr>
        <w:t>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914C86">
        <w:rPr>
          <w:sz w:val="28"/>
          <w:szCs w:val="28"/>
        </w:rPr>
        <w:t xml:space="preserve">, </w:t>
      </w:r>
      <w:r w:rsidRPr="00664BD9">
        <w:rPr>
          <w:sz w:val="28"/>
          <w:szCs w:val="28"/>
        </w:rPr>
        <w:t>постановлением администрации Белгородского района  от 31 января 2014 года  № 5 «Об утвержд</w:t>
      </w:r>
      <w:r>
        <w:rPr>
          <w:sz w:val="28"/>
          <w:szCs w:val="28"/>
        </w:rPr>
        <w:t xml:space="preserve">ении порядков разработки  </w:t>
      </w:r>
      <w:r w:rsidRPr="00664BD9">
        <w:rPr>
          <w:sz w:val="28"/>
          <w:szCs w:val="28"/>
        </w:rPr>
        <w:t>и утверждения административных регламентов и единых стандартизованных требований  к предоставлению муниципальных услуг муниципального района «</w:t>
      </w:r>
      <w:proofErr w:type="spellStart"/>
      <w:r>
        <w:rPr>
          <w:sz w:val="28"/>
          <w:szCs w:val="28"/>
        </w:rPr>
        <w:t>Прохоровский</w:t>
      </w:r>
      <w:proofErr w:type="spellEnd"/>
      <w:r w:rsidRPr="00664BD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91F53">
        <w:rPr>
          <w:rStyle w:val="af0"/>
          <w:sz w:val="28"/>
          <w:szCs w:val="28"/>
        </w:rPr>
        <w:t>п</w:t>
      </w:r>
      <w:proofErr w:type="spellEnd"/>
      <w:proofErr w:type="gramEnd"/>
      <w:r w:rsidRPr="00B91F53">
        <w:rPr>
          <w:rStyle w:val="af0"/>
          <w:sz w:val="28"/>
          <w:szCs w:val="28"/>
        </w:rPr>
        <w:t xml:space="preserve"> о с т а </w:t>
      </w:r>
      <w:proofErr w:type="spellStart"/>
      <w:r w:rsidRPr="00B91F53">
        <w:rPr>
          <w:rStyle w:val="af0"/>
          <w:sz w:val="28"/>
          <w:szCs w:val="28"/>
        </w:rPr>
        <w:t>н</w:t>
      </w:r>
      <w:proofErr w:type="spellEnd"/>
      <w:r w:rsidRPr="00B91F53">
        <w:rPr>
          <w:rStyle w:val="af0"/>
          <w:sz w:val="28"/>
          <w:szCs w:val="28"/>
        </w:rPr>
        <w:t xml:space="preserve"> о в л я </w:t>
      </w:r>
      <w:r w:rsidR="00117F10">
        <w:rPr>
          <w:rStyle w:val="af0"/>
          <w:sz w:val="28"/>
          <w:szCs w:val="28"/>
        </w:rPr>
        <w:t>ю</w:t>
      </w:r>
      <w:r w:rsidRPr="00B91F53">
        <w:rPr>
          <w:rStyle w:val="af0"/>
          <w:sz w:val="28"/>
          <w:szCs w:val="28"/>
        </w:rPr>
        <w:t>:</w:t>
      </w:r>
    </w:p>
    <w:p w:rsidR="00BD5E07" w:rsidRPr="004E70C9" w:rsidRDefault="00BD5E07" w:rsidP="008E46AA">
      <w:pPr>
        <w:pStyle w:val="a6"/>
        <w:numPr>
          <w:ilvl w:val="0"/>
          <w:numId w:val="1"/>
        </w:numPr>
        <w:shd w:val="clear" w:color="auto" w:fill="auto"/>
        <w:tabs>
          <w:tab w:val="left" w:pos="1198"/>
        </w:tabs>
        <w:spacing w:before="0" w:after="0"/>
        <w:ind w:left="60" w:right="20" w:firstLine="820"/>
        <w:jc w:val="both"/>
        <w:rPr>
          <w:sz w:val="28"/>
          <w:szCs w:val="28"/>
        </w:rPr>
      </w:pPr>
      <w:r w:rsidRPr="004E70C9">
        <w:rPr>
          <w:sz w:val="28"/>
          <w:szCs w:val="28"/>
        </w:rPr>
        <w:t xml:space="preserve">Утвердить административный регламент предоставления муниципальной услуги «Проведение </w:t>
      </w:r>
      <w:proofErr w:type="gramStart"/>
      <w:r w:rsidRPr="004E70C9">
        <w:rPr>
          <w:sz w:val="28"/>
          <w:szCs w:val="28"/>
        </w:rPr>
        <w:t>официальных</w:t>
      </w:r>
      <w:proofErr w:type="gramEnd"/>
      <w:r w:rsidRPr="004E70C9">
        <w:rPr>
          <w:sz w:val="28"/>
          <w:szCs w:val="28"/>
        </w:rPr>
        <w:t xml:space="preserve"> </w:t>
      </w:r>
      <w:proofErr w:type="spellStart"/>
      <w:r w:rsidRPr="004E70C9">
        <w:rPr>
          <w:sz w:val="28"/>
          <w:szCs w:val="28"/>
        </w:rPr>
        <w:t>физкультурно</w:t>
      </w:r>
      <w:proofErr w:type="spellEnd"/>
      <w:r w:rsidRPr="004E70C9">
        <w:rPr>
          <w:sz w:val="28"/>
          <w:szCs w:val="28"/>
        </w:rPr>
        <w:t>- оздоровительных и спортивных мероприятий на территории муниципального образования» (прилагается).</w:t>
      </w:r>
    </w:p>
    <w:p w:rsidR="001A5B95" w:rsidRPr="00B91F53" w:rsidRDefault="00062318" w:rsidP="001A5B95">
      <w:pPr>
        <w:pStyle w:val="af1"/>
        <w:numPr>
          <w:ilvl w:val="0"/>
          <w:numId w:val="1"/>
        </w:numPr>
        <w:tabs>
          <w:tab w:val="left" w:pos="1134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="001A5B95" w:rsidRPr="00664BD9">
        <w:rPr>
          <w:rFonts w:ascii="Times New Roman" w:hAnsi="Times New Roman"/>
          <w:sz w:val="28"/>
          <w:szCs w:val="28"/>
        </w:rPr>
        <w:t>азместить на официальном сайте органов местного самоуправления</w:t>
      </w:r>
      <w:r w:rsidR="001A5B9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A5B95" w:rsidRPr="00664BD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A5B95">
        <w:rPr>
          <w:rFonts w:ascii="Times New Roman" w:hAnsi="Times New Roman"/>
          <w:sz w:val="28"/>
          <w:szCs w:val="28"/>
        </w:rPr>
        <w:t>Прохоровский</w:t>
      </w:r>
      <w:proofErr w:type="spellEnd"/>
      <w:r w:rsidR="001A5B95" w:rsidRPr="00664BD9">
        <w:rPr>
          <w:rFonts w:ascii="Times New Roman" w:hAnsi="Times New Roman"/>
          <w:sz w:val="28"/>
          <w:szCs w:val="28"/>
        </w:rPr>
        <w:t xml:space="preserve"> район» Белгородской области </w:t>
      </w:r>
      <w:hyperlink r:id="rId8" w:history="1">
        <w:r w:rsidR="001A5B95" w:rsidRPr="00B91F5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="001A5B95" w:rsidRPr="00B91F5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1A5B95" w:rsidRPr="00B91F5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admprohorovka</w:t>
        </w:r>
        <w:proofErr w:type="spellEnd"/>
        <w:r w:rsidR="001A5B95" w:rsidRPr="00B91F5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1A5B95" w:rsidRPr="00B91F5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1A5B95" w:rsidRPr="00B91F53">
        <w:rPr>
          <w:rFonts w:ascii="Times New Roman" w:hAnsi="Times New Roman"/>
          <w:sz w:val="28"/>
          <w:szCs w:val="28"/>
        </w:rPr>
        <w:t>.</w:t>
      </w:r>
    </w:p>
    <w:p w:rsidR="001A5B95" w:rsidRPr="00914C86" w:rsidRDefault="00CC255C" w:rsidP="001A5B95">
      <w:pPr>
        <w:pStyle w:val="a6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Отделу общего контроля, взаимодействия с муниципальными образованиями и предоставлением муниципальных услуг перспективного развития и контроля качества муниципальных услуг (О.А. Мишурина)</w:t>
      </w:r>
      <w:r w:rsidR="001A5B95">
        <w:rPr>
          <w:sz w:val="28"/>
          <w:szCs w:val="28"/>
        </w:rPr>
        <w:t xml:space="preserve">  </w:t>
      </w:r>
      <w:r w:rsidR="001A5B95" w:rsidRPr="00914C86">
        <w:rPr>
          <w:sz w:val="28"/>
          <w:szCs w:val="28"/>
        </w:rPr>
        <w:t xml:space="preserve"> </w:t>
      </w:r>
      <w:proofErr w:type="gramStart"/>
      <w:r w:rsidR="001A5B95" w:rsidRPr="00914C86">
        <w:rPr>
          <w:sz w:val="28"/>
          <w:szCs w:val="28"/>
        </w:rPr>
        <w:t>разместить регламент</w:t>
      </w:r>
      <w:proofErr w:type="gramEnd"/>
      <w:r w:rsidR="001A5B95">
        <w:rPr>
          <w:sz w:val="28"/>
          <w:szCs w:val="28"/>
        </w:rPr>
        <w:t>, указанный в пункте 1 настоящего постановления,</w:t>
      </w:r>
      <w:r w:rsidR="001A5B95" w:rsidRPr="00914C86">
        <w:rPr>
          <w:sz w:val="28"/>
          <w:szCs w:val="28"/>
        </w:rPr>
        <w:t xml:space="preserve"> </w:t>
      </w:r>
      <w:r w:rsidR="001A5B95">
        <w:rPr>
          <w:sz w:val="28"/>
          <w:szCs w:val="28"/>
        </w:rPr>
        <w:t xml:space="preserve">в реестре государственных и муниципальных услуг Белгородской области </w:t>
      </w:r>
      <w:r w:rsidR="001A5B95">
        <w:rPr>
          <w:sz w:val="28"/>
          <w:szCs w:val="28"/>
          <w:lang w:val="en-US"/>
        </w:rPr>
        <w:t>www</w:t>
      </w:r>
      <w:r w:rsidR="001A5B95" w:rsidRPr="008268D8">
        <w:rPr>
          <w:sz w:val="28"/>
          <w:szCs w:val="28"/>
        </w:rPr>
        <w:t>.</w:t>
      </w:r>
      <w:proofErr w:type="spellStart"/>
      <w:r w:rsidR="001A5B95">
        <w:rPr>
          <w:sz w:val="28"/>
          <w:szCs w:val="28"/>
          <w:lang w:val="en-US"/>
        </w:rPr>
        <w:t>gosuslugi</w:t>
      </w:r>
      <w:proofErr w:type="spellEnd"/>
      <w:r w:rsidR="001A5B95" w:rsidRPr="008268D8">
        <w:rPr>
          <w:sz w:val="28"/>
          <w:szCs w:val="28"/>
        </w:rPr>
        <w:t>.</w:t>
      </w:r>
      <w:proofErr w:type="spellStart"/>
      <w:r w:rsidR="001A5B95">
        <w:rPr>
          <w:sz w:val="28"/>
          <w:szCs w:val="28"/>
          <w:lang w:val="en-US"/>
        </w:rPr>
        <w:t>ru</w:t>
      </w:r>
      <w:proofErr w:type="spellEnd"/>
      <w:r w:rsidR="001A5B95">
        <w:rPr>
          <w:sz w:val="28"/>
          <w:szCs w:val="28"/>
        </w:rPr>
        <w:t>.</w:t>
      </w:r>
    </w:p>
    <w:p w:rsidR="001A5B95" w:rsidRDefault="001A5B95" w:rsidP="001A5B95">
      <w:pPr>
        <w:pStyle w:val="a6"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proofErr w:type="gramStart"/>
      <w:r w:rsidRPr="00914C86">
        <w:rPr>
          <w:sz w:val="28"/>
          <w:szCs w:val="28"/>
        </w:rPr>
        <w:t>Контроль за</w:t>
      </w:r>
      <w:proofErr w:type="gramEnd"/>
      <w:r w:rsidRPr="00914C8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914C86">
        <w:rPr>
          <w:sz w:val="28"/>
          <w:szCs w:val="28"/>
        </w:rPr>
        <w:t xml:space="preserve"> постановления возложить на заместителя главы администрации района по социально-культурному развитию С.В. </w:t>
      </w:r>
      <w:proofErr w:type="spellStart"/>
      <w:r w:rsidRPr="00914C86">
        <w:rPr>
          <w:sz w:val="28"/>
          <w:szCs w:val="28"/>
        </w:rPr>
        <w:t>Напл</w:t>
      </w:r>
      <w:r>
        <w:rPr>
          <w:sz w:val="28"/>
          <w:szCs w:val="28"/>
        </w:rPr>
        <w:t>ё</w:t>
      </w:r>
      <w:r w:rsidRPr="00914C86">
        <w:rPr>
          <w:sz w:val="28"/>
          <w:szCs w:val="28"/>
        </w:rPr>
        <w:t>кову</w:t>
      </w:r>
      <w:proofErr w:type="spellEnd"/>
      <w:r w:rsidRPr="00914C86">
        <w:rPr>
          <w:sz w:val="28"/>
          <w:szCs w:val="28"/>
        </w:rPr>
        <w:t>.</w:t>
      </w:r>
    </w:p>
    <w:p w:rsidR="001A5B95" w:rsidRDefault="001A5B95" w:rsidP="008E46AA">
      <w:pPr>
        <w:pStyle w:val="20"/>
        <w:shd w:val="clear" w:color="auto" w:fill="auto"/>
        <w:spacing w:line="270" w:lineRule="exact"/>
        <w:ind w:left="760"/>
        <w:rPr>
          <w:sz w:val="28"/>
          <w:szCs w:val="28"/>
        </w:rPr>
      </w:pPr>
    </w:p>
    <w:p w:rsidR="00062318" w:rsidRDefault="00062318" w:rsidP="008E46AA">
      <w:pPr>
        <w:pStyle w:val="20"/>
        <w:shd w:val="clear" w:color="auto" w:fill="auto"/>
        <w:spacing w:line="270" w:lineRule="exact"/>
        <w:ind w:left="760"/>
        <w:rPr>
          <w:sz w:val="28"/>
          <w:szCs w:val="28"/>
        </w:rPr>
      </w:pPr>
    </w:p>
    <w:p w:rsidR="001A5B95" w:rsidRDefault="00BD5E07" w:rsidP="001A5B95">
      <w:pPr>
        <w:pStyle w:val="20"/>
        <w:shd w:val="clear" w:color="auto" w:fill="auto"/>
        <w:spacing w:line="270" w:lineRule="exact"/>
        <w:ind w:left="7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E70C9">
        <w:rPr>
          <w:sz w:val="28"/>
          <w:szCs w:val="28"/>
        </w:rPr>
        <w:t>Глава</w:t>
      </w:r>
      <w:r w:rsidR="001A5B95">
        <w:rPr>
          <w:sz w:val="28"/>
          <w:szCs w:val="28"/>
        </w:rPr>
        <w:t xml:space="preserve"> </w:t>
      </w:r>
      <w:r w:rsidRPr="004E70C9">
        <w:rPr>
          <w:sz w:val="28"/>
          <w:szCs w:val="28"/>
        </w:rPr>
        <w:t xml:space="preserve">администрации </w:t>
      </w:r>
    </w:p>
    <w:p w:rsidR="00BD5E07" w:rsidRPr="001A5B95" w:rsidRDefault="001A5B95" w:rsidP="001A5B95">
      <w:pPr>
        <w:pStyle w:val="20"/>
        <w:shd w:val="clear" w:color="auto" w:fill="auto"/>
        <w:spacing w:line="270" w:lineRule="exact"/>
        <w:ind w:left="760"/>
        <w:rPr>
          <w:sz w:val="28"/>
          <w:szCs w:val="28"/>
        </w:rPr>
      </w:pPr>
      <w:r>
        <w:rPr>
          <w:sz w:val="28"/>
          <w:szCs w:val="28"/>
        </w:rPr>
        <w:t xml:space="preserve">  Прохоровского </w:t>
      </w:r>
      <w:r w:rsidR="00BD5E07" w:rsidRPr="004E70C9">
        <w:rPr>
          <w:sz w:val="28"/>
          <w:szCs w:val="28"/>
        </w:rPr>
        <w:t>района</w:t>
      </w:r>
      <w:bookmarkStart w:id="1" w:name="bookmark3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Канищев</w:t>
      </w:r>
    </w:p>
    <w:p w:rsidR="00BD5E07" w:rsidRPr="00B06B3F" w:rsidRDefault="00BD5E07" w:rsidP="002C0856">
      <w:pPr>
        <w:pStyle w:val="31"/>
        <w:keepNext/>
        <w:keepLines/>
        <w:shd w:val="clear" w:color="auto" w:fill="auto"/>
        <w:ind w:left="5103" w:firstLine="0"/>
        <w:jc w:val="center"/>
        <w:rPr>
          <w:sz w:val="28"/>
          <w:szCs w:val="28"/>
        </w:rPr>
      </w:pPr>
      <w:r w:rsidRPr="00B06B3F">
        <w:rPr>
          <w:sz w:val="28"/>
          <w:szCs w:val="28"/>
        </w:rPr>
        <w:lastRenderedPageBreak/>
        <w:t>Утвержден</w:t>
      </w:r>
    </w:p>
    <w:p w:rsidR="00BD5E07" w:rsidRPr="00B06B3F" w:rsidRDefault="00BD5E07" w:rsidP="002C0856">
      <w:pPr>
        <w:pStyle w:val="31"/>
        <w:keepNext/>
        <w:keepLines/>
        <w:shd w:val="clear" w:color="auto" w:fill="auto"/>
        <w:ind w:left="5103" w:firstLine="0"/>
        <w:jc w:val="center"/>
        <w:rPr>
          <w:sz w:val="28"/>
          <w:szCs w:val="28"/>
        </w:rPr>
      </w:pPr>
      <w:r w:rsidRPr="00B06B3F">
        <w:rPr>
          <w:sz w:val="28"/>
          <w:szCs w:val="28"/>
        </w:rPr>
        <w:t>постановлением главы</w:t>
      </w:r>
    </w:p>
    <w:p w:rsidR="00BD5E07" w:rsidRPr="00B06B3F" w:rsidRDefault="00BD5E07" w:rsidP="002C0856">
      <w:pPr>
        <w:pStyle w:val="31"/>
        <w:keepNext/>
        <w:keepLines/>
        <w:shd w:val="clear" w:color="auto" w:fill="auto"/>
        <w:ind w:left="5103" w:firstLine="0"/>
        <w:jc w:val="center"/>
        <w:rPr>
          <w:sz w:val="28"/>
          <w:szCs w:val="28"/>
        </w:rPr>
      </w:pPr>
      <w:r w:rsidRPr="00B06B3F">
        <w:rPr>
          <w:sz w:val="28"/>
          <w:szCs w:val="28"/>
        </w:rPr>
        <w:t>администрации района</w:t>
      </w:r>
    </w:p>
    <w:p w:rsidR="00BD5E07" w:rsidRPr="00B06B3F" w:rsidRDefault="00117F10" w:rsidP="00117F10">
      <w:pPr>
        <w:pStyle w:val="31"/>
        <w:keepNext/>
        <w:keepLines/>
        <w:shd w:val="clear" w:color="auto" w:fill="auto"/>
        <w:ind w:left="4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</w:t>
      </w:r>
      <w:r w:rsidR="008C6127">
        <w:rPr>
          <w:sz w:val="28"/>
          <w:szCs w:val="28"/>
        </w:rPr>
        <w:t xml:space="preserve"> 2016</w:t>
      </w:r>
      <w:r w:rsidR="00BD5E07" w:rsidRPr="00B06B3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_____</w:t>
      </w:r>
    </w:p>
    <w:p w:rsidR="00BD5E07" w:rsidRDefault="00BD5E07" w:rsidP="001A5B95">
      <w:pPr>
        <w:pStyle w:val="31"/>
        <w:keepNext/>
        <w:keepLines/>
        <w:shd w:val="clear" w:color="auto" w:fill="auto"/>
        <w:spacing w:line="240" w:lineRule="auto"/>
        <w:ind w:firstLine="0"/>
        <w:jc w:val="center"/>
      </w:pPr>
    </w:p>
    <w:p w:rsidR="00BD5E07" w:rsidRDefault="00BD5E07" w:rsidP="001A5B95">
      <w:pPr>
        <w:pStyle w:val="31"/>
        <w:keepNext/>
        <w:keepLines/>
        <w:shd w:val="clear" w:color="auto" w:fill="auto"/>
        <w:spacing w:line="240" w:lineRule="auto"/>
        <w:ind w:firstLine="0"/>
        <w:jc w:val="center"/>
      </w:pPr>
      <w:r>
        <w:t>АДМИНИСТРАТИВНЫЙ РЕГЛАМЕНТ</w:t>
      </w:r>
    </w:p>
    <w:p w:rsidR="00BD5E07" w:rsidRPr="002C0856" w:rsidRDefault="001A5B95" w:rsidP="001A5B95">
      <w:pPr>
        <w:pStyle w:val="3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BD5E07" w:rsidRPr="002C0856">
        <w:rPr>
          <w:sz w:val="28"/>
          <w:szCs w:val="28"/>
        </w:rPr>
        <w:t xml:space="preserve"> муниципальной услуги</w:t>
      </w:r>
      <w:bookmarkEnd w:id="1"/>
    </w:p>
    <w:p w:rsidR="00BD5E07" w:rsidRDefault="00BD5E07" w:rsidP="001A5B95">
      <w:pPr>
        <w:pStyle w:val="3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2" w:name="bookmark32"/>
      <w:r w:rsidRPr="002C0856">
        <w:rPr>
          <w:sz w:val="28"/>
          <w:szCs w:val="28"/>
        </w:rPr>
        <w:t>«Проведение официальных физкультурно-оздоровительных и спортивных мероприятий на территории муниципального образования»</w:t>
      </w:r>
      <w:bookmarkEnd w:id="2"/>
    </w:p>
    <w:p w:rsidR="001A5B95" w:rsidRPr="002C0856" w:rsidRDefault="001A5B95" w:rsidP="001A5B95">
      <w:pPr>
        <w:pStyle w:val="3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D5E07" w:rsidRDefault="00BD5E07" w:rsidP="001A5B95">
      <w:pPr>
        <w:pStyle w:val="31"/>
        <w:keepNext/>
        <w:keepLines/>
        <w:numPr>
          <w:ilvl w:val="0"/>
          <w:numId w:val="16"/>
        </w:numPr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3" w:name="bookmark33"/>
      <w:r w:rsidRPr="002C0856">
        <w:rPr>
          <w:sz w:val="28"/>
          <w:szCs w:val="28"/>
        </w:rPr>
        <w:t>Общие положения</w:t>
      </w:r>
      <w:bookmarkEnd w:id="3"/>
    </w:p>
    <w:p w:rsidR="001A5B95" w:rsidRDefault="001A5B95" w:rsidP="001A5B95">
      <w:pPr>
        <w:pStyle w:val="31"/>
        <w:keepNext/>
        <w:keepLines/>
        <w:shd w:val="clear" w:color="auto" w:fill="auto"/>
        <w:spacing w:line="240" w:lineRule="auto"/>
        <w:ind w:left="3880" w:firstLine="0"/>
        <w:jc w:val="left"/>
        <w:rPr>
          <w:sz w:val="28"/>
          <w:szCs w:val="28"/>
        </w:rPr>
      </w:pPr>
    </w:p>
    <w:p w:rsidR="001A5B95" w:rsidRDefault="001A5B95" w:rsidP="001A5B95">
      <w:pPr>
        <w:pStyle w:val="3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</w:p>
    <w:p w:rsidR="001A5B95" w:rsidRPr="002C0856" w:rsidRDefault="001A5B95" w:rsidP="001A5B95">
      <w:pPr>
        <w:pStyle w:val="3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A42A2" w:rsidRDefault="00BD5E07" w:rsidP="00BA42A2">
      <w:pPr>
        <w:pStyle w:val="a6"/>
        <w:numPr>
          <w:ilvl w:val="0"/>
          <w:numId w:val="18"/>
        </w:numPr>
        <w:shd w:val="clear" w:color="auto" w:fill="auto"/>
        <w:spacing w:before="0" w:after="0" w:line="240" w:lineRule="auto"/>
        <w:ind w:left="0" w:right="20" w:firstLine="567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Административный регламент</w:t>
      </w:r>
      <w:r w:rsidR="001A5B95" w:rsidRPr="001A5B95">
        <w:rPr>
          <w:sz w:val="28"/>
          <w:szCs w:val="28"/>
        </w:rPr>
        <w:t xml:space="preserve"> </w:t>
      </w:r>
      <w:r w:rsidR="001A5B95" w:rsidRPr="00914C86">
        <w:rPr>
          <w:sz w:val="28"/>
          <w:szCs w:val="28"/>
        </w:rPr>
        <w:t>предоставления муниципальной ус</w:t>
      </w:r>
      <w:r w:rsidR="001A5B95" w:rsidRPr="00914C86">
        <w:rPr>
          <w:sz w:val="28"/>
          <w:szCs w:val="28"/>
        </w:rPr>
        <w:softHyphen/>
        <w:t>луги</w:t>
      </w:r>
      <w:r w:rsidRPr="002C0856">
        <w:rPr>
          <w:sz w:val="28"/>
          <w:szCs w:val="28"/>
        </w:rPr>
        <w:t xml:space="preserve"> «Проведение официальных </w:t>
      </w:r>
      <w:proofErr w:type="spellStart"/>
      <w:proofErr w:type="gramStart"/>
      <w:r w:rsidRPr="002C0856">
        <w:rPr>
          <w:sz w:val="28"/>
          <w:szCs w:val="28"/>
        </w:rPr>
        <w:t>физкультурно</w:t>
      </w:r>
      <w:proofErr w:type="spellEnd"/>
      <w:r w:rsidRPr="002C0856">
        <w:rPr>
          <w:sz w:val="28"/>
          <w:szCs w:val="28"/>
        </w:rPr>
        <w:t>- оздоровительных</w:t>
      </w:r>
      <w:proofErr w:type="gramEnd"/>
      <w:r w:rsidRPr="002C0856">
        <w:rPr>
          <w:sz w:val="28"/>
          <w:szCs w:val="28"/>
        </w:rPr>
        <w:t xml:space="preserve"> и спортивных мероприятий на территории муниципального образования» (далее </w:t>
      </w:r>
      <w:r w:rsidR="001A5B95">
        <w:rPr>
          <w:sz w:val="28"/>
          <w:szCs w:val="28"/>
        </w:rPr>
        <w:t>–</w:t>
      </w:r>
      <w:r w:rsidRPr="002C0856">
        <w:rPr>
          <w:sz w:val="28"/>
          <w:szCs w:val="28"/>
        </w:rPr>
        <w:t xml:space="preserve"> </w:t>
      </w:r>
      <w:r w:rsidR="001A5B95">
        <w:rPr>
          <w:sz w:val="28"/>
          <w:szCs w:val="28"/>
        </w:rPr>
        <w:t>Административный регламент,</w:t>
      </w:r>
      <w:r w:rsidRPr="002C0856">
        <w:rPr>
          <w:sz w:val="28"/>
          <w:szCs w:val="28"/>
        </w:rPr>
        <w:t xml:space="preserve"> </w:t>
      </w:r>
      <w:r w:rsidR="001A5B95">
        <w:rPr>
          <w:sz w:val="28"/>
          <w:szCs w:val="28"/>
        </w:rPr>
        <w:t>У</w:t>
      </w:r>
      <w:r w:rsidRPr="002C0856">
        <w:rPr>
          <w:sz w:val="28"/>
          <w:szCs w:val="28"/>
        </w:rPr>
        <w:t xml:space="preserve">слуга) </w:t>
      </w:r>
      <w:r w:rsidR="00585921" w:rsidRPr="00CE3BDF">
        <w:rPr>
          <w:color w:val="000000"/>
          <w:sz w:val="28"/>
          <w:szCs w:val="28"/>
        </w:rPr>
        <w:t>определяет порядок и стандарт предоставления Услуги</w:t>
      </w:r>
      <w:r w:rsidR="00585921">
        <w:rPr>
          <w:color w:val="000000"/>
          <w:sz w:val="28"/>
          <w:szCs w:val="28"/>
        </w:rPr>
        <w:t xml:space="preserve"> отделом физической культуры и спорта МКУ «Управление физической культуры, спорта и молодежной политики администрации Прохоровского района» (далее – Отдел)</w:t>
      </w:r>
      <w:r w:rsidR="00585921">
        <w:t xml:space="preserve">, </w:t>
      </w:r>
      <w:r w:rsidR="00585921" w:rsidRPr="00664BD9">
        <w:rPr>
          <w:sz w:val="28"/>
          <w:szCs w:val="28"/>
        </w:rPr>
        <w:t xml:space="preserve">предоставляемой в соответствии </w:t>
      </w:r>
      <w:r w:rsidR="00585921">
        <w:rPr>
          <w:sz w:val="28"/>
          <w:szCs w:val="28"/>
        </w:rPr>
        <w:t xml:space="preserve">с </w:t>
      </w:r>
      <w:r w:rsidR="00585921" w:rsidRPr="004B7CF2">
        <w:rPr>
          <w:sz w:val="28"/>
          <w:szCs w:val="28"/>
        </w:rPr>
        <w:t>Федеральны</w:t>
      </w:r>
      <w:r w:rsidR="00585921">
        <w:rPr>
          <w:sz w:val="28"/>
          <w:szCs w:val="28"/>
        </w:rPr>
        <w:t>м</w:t>
      </w:r>
      <w:r w:rsidR="00585921" w:rsidRPr="004B7CF2">
        <w:rPr>
          <w:sz w:val="28"/>
          <w:szCs w:val="28"/>
        </w:rPr>
        <w:t xml:space="preserve"> Закон</w:t>
      </w:r>
      <w:r w:rsidR="00585921">
        <w:rPr>
          <w:sz w:val="28"/>
          <w:szCs w:val="28"/>
        </w:rPr>
        <w:t>ом</w:t>
      </w:r>
      <w:r w:rsidR="00585921" w:rsidRPr="004B7CF2">
        <w:rPr>
          <w:sz w:val="28"/>
          <w:szCs w:val="28"/>
        </w:rPr>
        <w:t xml:space="preserve"> от</w:t>
      </w:r>
      <w:r w:rsidR="00585921">
        <w:rPr>
          <w:sz w:val="28"/>
          <w:szCs w:val="28"/>
        </w:rPr>
        <w:t xml:space="preserve"> 04.12.2007 г</w:t>
      </w:r>
      <w:r w:rsidRPr="002C0856">
        <w:rPr>
          <w:sz w:val="28"/>
          <w:szCs w:val="28"/>
        </w:rPr>
        <w:t>.</w:t>
      </w:r>
      <w:r w:rsidR="00585921">
        <w:rPr>
          <w:sz w:val="28"/>
          <w:szCs w:val="28"/>
        </w:rPr>
        <w:t xml:space="preserve"> № 329 – ФЗ «О физической культуре и спорте в Российской Федерации» (далее – Порядок)</w:t>
      </w:r>
      <w:r w:rsidR="00BA42A2">
        <w:rPr>
          <w:sz w:val="28"/>
          <w:szCs w:val="28"/>
        </w:rPr>
        <w:t>.</w:t>
      </w:r>
    </w:p>
    <w:p w:rsidR="00BA42A2" w:rsidRDefault="00BA42A2" w:rsidP="00BA42A2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BDF">
        <w:rPr>
          <w:rFonts w:ascii="Times New Roman" w:hAnsi="Times New Roman" w:cs="Times New Roman"/>
          <w:color w:val="000000"/>
          <w:sz w:val="28"/>
          <w:szCs w:val="28"/>
        </w:rPr>
        <w:t>Получение Услуги в электронной форме возможно с использованием федеральной государственной информационной системы «Единый портал государственных и муниципальных услуг (фу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нкций)» (далее - Единый портал) </w:t>
      </w:r>
      <w:hyperlink r:id="rId9" w:history="1">
        <w:r w:rsidRPr="001027DB">
          <w:rPr>
            <w:rStyle w:val="a3"/>
            <w:rFonts w:ascii="Times New Roman" w:hAnsi="Times New Roman"/>
            <w:color w:val="000000"/>
            <w:sz w:val="28"/>
            <w:szCs w:val="28"/>
          </w:rPr>
          <w:t>www.gosuslugi.ru</w:t>
        </w:r>
      </w:hyperlink>
      <w:r w:rsidRPr="001027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2A2" w:rsidRDefault="00BA42A2" w:rsidP="00BA42A2">
      <w:pPr>
        <w:pStyle w:val="ConsPlusNormal"/>
        <w:tabs>
          <w:tab w:val="left" w:pos="1134"/>
        </w:tabs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2A2" w:rsidRPr="00EE37E0" w:rsidRDefault="00BA42A2" w:rsidP="00BA42A2">
      <w:pPr>
        <w:pStyle w:val="a6"/>
        <w:shd w:val="clear" w:color="auto" w:fill="auto"/>
        <w:tabs>
          <w:tab w:val="left" w:pos="1134"/>
        </w:tabs>
        <w:spacing w:before="0" w:after="0"/>
        <w:ind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 w:rsidR="00BA42A2" w:rsidRPr="001027DB" w:rsidRDefault="00BA42A2" w:rsidP="00BA42A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2A2" w:rsidRPr="00F46C00" w:rsidRDefault="00483952" w:rsidP="00BA42A2">
      <w:pPr>
        <w:pStyle w:val="a6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42A2">
        <w:rPr>
          <w:sz w:val="28"/>
          <w:szCs w:val="28"/>
        </w:rPr>
        <w:t xml:space="preserve">     3</w:t>
      </w:r>
      <w:r w:rsidR="00BD5E07" w:rsidRPr="002C0856">
        <w:rPr>
          <w:sz w:val="28"/>
          <w:szCs w:val="28"/>
        </w:rPr>
        <w:t xml:space="preserve">. </w:t>
      </w:r>
      <w:proofErr w:type="gramStart"/>
      <w:r w:rsidR="00BA42A2">
        <w:rPr>
          <w:sz w:val="28"/>
          <w:szCs w:val="28"/>
        </w:rPr>
        <w:t>Заявителями могут являться</w:t>
      </w:r>
      <w:r w:rsidR="00BD5E07" w:rsidRPr="002C0856">
        <w:rPr>
          <w:sz w:val="28"/>
          <w:szCs w:val="28"/>
        </w:rPr>
        <w:t xml:space="preserve"> физические лица и юридические лица независимо от их формы собственности, занимающиеся и имеющие намерение заниматься физической культурой и спортом</w:t>
      </w:r>
      <w:r w:rsidR="00BA42A2">
        <w:rPr>
          <w:sz w:val="28"/>
          <w:szCs w:val="28"/>
        </w:rPr>
        <w:t xml:space="preserve"> </w:t>
      </w:r>
      <w:r w:rsidR="00BA42A2" w:rsidRPr="00914C86">
        <w:rPr>
          <w:sz w:val="28"/>
          <w:szCs w:val="28"/>
        </w:rPr>
        <w:t>обратившиеся в Отдел с запросом о предоставлении муниципальной услуги, выраженном в письменной или электронной форме (далее - заявители).</w:t>
      </w:r>
      <w:proofErr w:type="gramEnd"/>
    </w:p>
    <w:p w:rsidR="00BA42A2" w:rsidRDefault="00BA42A2" w:rsidP="00BA42A2">
      <w:pPr>
        <w:pStyle w:val="a6"/>
        <w:shd w:val="clear" w:color="auto" w:fill="auto"/>
        <w:tabs>
          <w:tab w:val="left" w:pos="567"/>
          <w:tab w:val="left" w:pos="2268"/>
        </w:tabs>
        <w:spacing w:before="0" w:after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DA47C8">
        <w:rPr>
          <w:sz w:val="28"/>
          <w:szCs w:val="28"/>
        </w:rPr>
        <w:t>От имени заявителей могут выступать их законные представители или доверенные лица, действующие на основании доверенности, выданной в порядке, установленном действующим законодательством Российской Федерации.</w:t>
      </w:r>
    </w:p>
    <w:p w:rsidR="00DB19C6" w:rsidRDefault="00DB19C6" w:rsidP="00DB19C6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outlineLvl w:val="2"/>
        <w:rPr>
          <w:rFonts w:ascii="Times New Roman" w:eastAsia="Arial Unicode MS" w:hAnsi="Times New Roman"/>
          <w:sz w:val="28"/>
          <w:szCs w:val="28"/>
        </w:rPr>
      </w:pPr>
    </w:p>
    <w:p w:rsidR="00DB19C6" w:rsidRDefault="00DB19C6" w:rsidP="00DB19C6">
      <w:pPr>
        <w:widowControl w:val="0"/>
        <w:tabs>
          <w:tab w:val="center" w:pos="5173"/>
          <w:tab w:val="left" w:pos="8347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E3BDF">
        <w:rPr>
          <w:rFonts w:ascii="Times New Roman" w:hAnsi="Times New Roman"/>
          <w:b/>
          <w:sz w:val="28"/>
          <w:szCs w:val="28"/>
        </w:rPr>
        <w:t>Требования к порядку информирования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3BDF">
        <w:rPr>
          <w:rFonts w:ascii="Times New Roman" w:hAnsi="Times New Roman"/>
          <w:b/>
          <w:sz w:val="28"/>
          <w:szCs w:val="28"/>
        </w:rPr>
        <w:t xml:space="preserve">предоставлении </w:t>
      </w:r>
      <w:r>
        <w:rPr>
          <w:rFonts w:ascii="Times New Roman" w:hAnsi="Times New Roman"/>
          <w:b/>
          <w:sz w:val="28"/>
          <w:szCs w:val="28"/>
        </w:rPr>
        <w:t>государственной</w:t>
      </w:r>
      <w:r w:rsidRPr="00CE3BD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B19C6" w:rsidRPr="00CE3BDF" w:rsidRDefault="00DB19C6" w:rsidP="00DB19C6">
      <w:pPr>
        <w:pStyle w:val="ConsPlusNormal"/>
        <w:tabs>
          <w:tab w:val="left" w:pos="851"/>
          <w:tab w:val="left" w:pos="241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BDF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E3BDF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Pr="00CE3BDF">
        <w:rPr>
          <w:rFonts w:ascii="Times New Roman" w:hAnsi="Times New Roman" w:cs="Times New Roman"/>
          <w:color w:val="000000"/>
          <w:sz w:val="28"/>
          <w:szCs w:val="28"/>
        </w:rPr>
        <w:t>: 3</w:t>
      </w:r>
      <w:r>
        <w:rPr>
          <w:rFonts w:ascii="Times New Roman" w:hAnsi="Times New Roman" w:cs="Times New Roman"/>
          <w:color w:val="000000"/>
          <w:sz w:val="28"/>
          <w:szCs w:val="28"/>
        </w:rPr>
        <w:t>09000</w:t>
      </w:r>
      <w:r w:rsidRPr="00CE3B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Белгородская область,                   п. Прохоровка, ул. Советская, д. 256 - а.</w:t>
      </w:r>
      <w:proofErr w:type="gramEnd"/>
    </w:p>
    <w:p w:rsidR="00DB19C6" w:rsidRDefault="00DB19C6" w:rsidP="00DB19C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B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CE3BDF">
        <w:rPr>
          <w:rFonts w:ascii="Times New Roman" w:hAnsi="Times New Roman" w:cs="Times New Roman"/>
          <w:color w:val="000000"/>
          <w:sz w:val="28"/>
          <w:szCs w:val="28"/>
        </w:rPr>
        <w:t xml:space="preserve">График работы:  </w:t>
      </w:r>
      <w:r w:rsidRPr="00DA47C8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пятница: с 8-00 до 17-00 час, перерыв с 1</w:t>
      </w:r>
      <w:r w:rsidR="00CC255C">
        <w:rPr>
          <w:rFonts w:ascii="Times New Roman" w:hAnsi="Times New Roman" w:cs="Times New Roman"/>
          <w:sz w:val="28"/>
          <w:szCs w:val="28"/>
        </w:rPr>
        <w:t>2</w:t>
      </w:r>
      <w:r w:rsidRPr="00DA47C8">
        <w:rPr>
          <w:rFonts w:ascii="Times New Roman" w:hAnsi="Times New Roman" w:cs="Times New Roman"/>
          <w:sz w:val="28"/>
          <w:szCs w:val="28"/>
        </w:rPr>
        <w:t>-00 до 1</w:t>
      </w:r>
      <w:r w:rsidR="00CC255C">
        <w:rPr>
          <w:rFonts w:ascii="Times New Roman" w:hAnsi="Times New Roman" w:cs="Times New Roman"/>
          <w:sz w:val="28"/>
          <w:szCs w:val="28"/>
        </w:rPr>
        <w:t>3</w:t>
      </w:r>
      <w:r w:rsidRPr="00DA47C8">
        <w:rPr>
          <w:rFonts w:ascii="Times New Roman" w:hAnsi="Times New Roman" w:cs="Times New Roman"/>
          <w:sz w:val="28"/>
          <w:szCs w:val="28"/>
        </w:rPr>
        <w:t xml:space="preserve">-00 час;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7C8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  <w:proofErr w:type="gramEnd"/>
    </w:p>
    <w:p w:rsidR="00DB19C6" w:rsidRPr="00E27C1A" w:rsidRDefault="00DB19C6" w:rsidP="00DB19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Pr="00E27C1A">
        <w:rPr>
          <w:rFonts w:ascii="Times New Roman" w:hAnsi="Times New Roman" w:cs="Times New Roman"/>
          <w:sz w:val="28"/>
          <w:szCs w:val="28"/>
        </w:rPr>
        <w:t>Управления – (472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7C1A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2-11-80, 2-29-68.</w:t>
      </w:r>
    </w:p>
    <w:p w:rsidR="00DB19C6" w:rsidRPr="00E27C1A" w:rsidRDefault="00DB19C6" w:rsidP="00DB19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C1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C05707" w:rsidRPr="00DB19C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fskprohorovka</w:t>
        </w:r>
        <w:r w:rsidR="00C05707" w:rsidRPr="00DB19C6">
          <w:rPr>
            <w:rStyle w:val="a3"/>
            <w:rFonts w:ascii="Times New Roman" w:hAnsi="Times New Roman"/>
            <w:sz w:val="28"/>
            <w:szCs w:val="28"/>
            <w:lang w:eastAsia="en-US"/>
          </w:rPr>
          <w:t>1@</w:t>
        </w:r>
        <w:r w:rsidR="00C05707" w:rsidRPr="00DB19C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mail</w:t>
        </w:r>
        <w:r w:rsidR="00C05707" w:rsidRPr="00DB19C6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="00C05707" w:rsidRPr="00DB19C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</w:p>
    <w:p w:rsidR="00DB19C6" w:rsidRPr="00DA47C8" w:rsidRDefault="00DB19C6" w:rsidP="00C05707">
      <w:pPr>
        <w:widowControl w:val="0"/>
        <w:numPr>
          <w:ilvl w:val="0"/>
          <w:numId w:val="19"/>
        </w:numPr>
        <w:tabs>
          <w:tab w:val="center" w:pos="851"/>
          <w:tab w:val="left" w:pos="241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CE3BDF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Услуги осуществляется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CE3BDF">
        <w:rPr>
          <w:rFonts w:ascii="Times New Roman" w:hAnsi="Times New Roman"/>
          <w:sz w:val="28"/>
          <w:szCs w:val="28"/>
        </w:rPr>
        <w:t>посредством размещения информации, в том числе о графике при</w:t>
      </w:r>
      <w:r>
        <w:rPr>
          <w:rFonts w:ascii="Times New Roman" w:hAnsi="Times New Roman"/>
          <w:sz w:val="28"/>
          <w:szCs w:val="28"/>
        </w:rPr>
        <w:t>ё</w:t>
      </w:r>
      <w:r w:rsidRPr="00CE3BDF">
        <w:rPr>
          <w:rFonts w:ascii="Times New Roman" w:hAnsi="Times New Roman"/>
          <w:sz w:val="28"/>
          <w:szCs w:val="28"/>
        </w:rPr>
        <w:t>ма заявителей и номерах телефонов для справок (консультаций):</w:t>
      </w:r>
    </w:p>
    <w:p w:rsidR="00DB19C6" w:rsidRPr="00CE3BDF" w:rsidRDefault="00DB19C6" w:rsidP="00C0570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3B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BDF">
        <w:rPr>
          <w:rFonts w:ascii="Times New Roman" w:hAnsi="Times New Roman"/>
          <w:sz w:val="28"/>
          <w:szCs w:val="28"/>
        </w:rPr>
        <w:t>на официальном сайте орган</w:t>
      </w:r>
      <w:r>
        <w:rPr>
          <w:rFonts w:ascii="Times New Roman" w:hAnsi="Times New Roman"/>
          <w:sz w:val="28"/>
          <w:szCs w:val="28"/>
        </w:rPr>
        <w:t>ов</w:t>
      </w:r>
      <w:r w:rsidRPr="00CE3BDF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Прохоровский</w:t>
      </w:r>
      <w:proofErr w:type="spellEnd"/>
      <w:r w:rsidRPr="00CE3BDF">
        <w:rPr>
          <w:rFonts w:ascii="Times New Roman" w:hAnsi="Times New Roman"/>
          <w:sz w:val="28"/>
          <w:szCs w:val="28"/>
        </w:rPr>
        <w:t xml:space="preserve"> район» 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B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3BDF">
        <w:rPr>
          <w:rFonts w:ascii="Times New Roman" w:hAnsi="Times New Roman"/>
          <w:sz w:val="28"/>
          <w:szCs w:val="28"/>
        </w:rPr>
        <w:t xml:space="preserve">телекоммуникационной сети «Интернет» (далее - официальный сайт) </w:t>
      </w:r>
      <w:hyperlink r:id="rId11" w:history="1">
        <w:r w:rsidRPr="00346223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346223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346223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admprohorovka</w:t>
        </w:r>
        <w:proofErr w:type="spellEnd"/>
        <w:r w:rsidRPr="00346223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Pr="00346223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CE3BDF">
        <w:rPr>
          <w:rFonts w:ascii="Times New Roman" w:hAnsi="Times New Roman"/>
          <w:sz w:val="28"/>
          <w:szCs w:val="28"/>
        </w:rPr>
        <w:t xml:space="preserve">; </w:t>
      </w:r>
    </w:p>
    <w:p w:rsidR="00DB19C6" w:rsidRPr="00CE3BDF" w:rsidRDefault="00DB19C6" w:rsidP="00C05707">
      <w:pPr>
        <w:tabs>
          <w:tab w:val="left" w:pos="241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3BDF">
        <w:rPr>
          <w:rFonts w:ascii="Times New Roman" w:hAnsi="Times New Roman"/>
          <w:sz w:val="28"/>
          <w:szCs w:val="28"/>
        </w:rPr>
        <w:t xml:space="preserve"> - на Едином портале (</w:t>
      </w:r>
      <w:proofErr w:type="spellStart"/>
      <w:r w:rsidRPr="00CE3BDF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E3BDF">
        <w:rPr>
          <w:rFonts w:ascii="Times New Roman" w:hAnsi="Times New Roman"/>
          <w:sz w:val="28"/>
          <w:szCs w:val="28"/>
        </w:rPr>
        <w:t>) пут</w:t>
      </w:r>
      <w:r>
        <w:rPr>
          <w:rFonts w:ascii="Times New Roman" w:hAnsi="Times New Roman"/>
          <w:sz w:val="28"/>
          <w:szCs w:val="28"/>
        </w:rPr>
        <w:t>ё</w:t>
      </w:r>
      <w:r w:rsidRPr="00CE3BDF">
        <w:rPr>
          <w:rFonts w:ascii="Times New Roman" w:hAnsi="Times New Roman"/>
          <w:sz w:val="28"/>
          <w:szCs w:val="28"/>
        </w:rPr>
        <w:t>м размещения краткого регламента предоставления Услуги;</w:t>
      </w:r>
    </w:p>
    <w:p w:rsidR="00DB19C6" w:rsidRDefault="00DB19C6" w:rsidP="00C057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E3BDF">
        <w:rPr>
          <w:rFonts w:ascii="Times New Roman" w:hAnsi="Times New Roman"/>
          <w:sz w:val="28"/>
          <w:szCs w:val="28"/>
        </w:rPr>
        <w:t xml:space="preserve"> - на региональном Портал</w:t>
      </w:r>
      <w:r>
        <w:rPr>
          <w:rFonts w:ascii="Times New Roman" w:hAnsi="Times New Roman"/>
          <w:sz w:val="28"/>
          <w:szCs w:val="28"/>
        </w:rPr>
        <w:t>е</w:t>
      </w:r>
      <w:r w:rsidRPr="00CE3BD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Белгородской области (www.gosuslugi31.ru) пут</w:t>
      </w:r>
      <w:r>
        <w:rPr>
          <w:rFonts w:ascii="Times New Roman" w:hAnsi="Times New Roman"/>
          <w:sz w:val="28"/>
          <w:szCs w:val="28"/>
        </w:rPr>
        <w:t>ё</w:t>
      </w:r>
      <w:r w:rsidRPr="00CE3BDF">
        <w:rPr>
          <w:rFonts w:ascii="Times New Roman" w:hAnsi="Times New Roman"/>
          <w:sz w:val="28"/>
          <w:szCs w:val="28"/>
        </w:rPr>
        <w:t>м размещения краткого р</w:t>
      </w:r>
      <w:r>
        <w:rPr>
          <w:rFonts w:ascii="Times New Roman" w:hAnsi="Times New Roman"/>
          <w:sz w:val="28"/>
          <w:szCs w:val="28"/>
        </w:rPr>
        <w:t>егламента предоставления Услуги.</w:t>
      </w:r>
    </w:p>
    <w:p w:rsidR="00DB19C6" w:rsidRPr="00293030" w:rsidRDefault="00DB19C6" w:rsidP="00C057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93030">
        <w:rPr>
          <w:rFonts w:ascii="Times New Roman" w:hAnsi="Times New Roman"/>
          <w:sz w:val="28"/>
          <w:szCs w:val="28"/>
        </w:rPr>
        <w:t>Информация об оказании Услуги представляется:</w:t>
      </w:r>
    </w:p>
    <w:p w:rsidR="00DB19C6" w:rsidRPr="00293030" w:rsidRDefault="00DB19C6" w:rsidP="00C057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3030">
        <w:rPr>
          <w:rFonts w:ascii="Times New Roman" w:hAnsi="Times New Roman"/>
          <w:sz w:val="28"/>
          <w:szCs w:val="28"/>
        </w:rPr>
        <w:t xml:space="preserve">- по телефонам </w:t>
      </w:r>
      <w:r>
        <w:rPr>
          <w:rFonts w:ascii="Times New Roman" w:hAnsi="Times New Roman"/>
          <w:sz w:val="28"/>
          <w:szCs w:val="28"/>
        </w:rPr>
        <w:t>Управления</w:t>
      </w:r>
      <w:r w:rsidRPr="00293030">
        <w:rPr>
          <w:rFonts w:ascii="Times New Roman" w:hAnsi="Times New Roman"/>
          <w:sz w:val="28"/>
          <w:szCs w:val="28"/>
        </w:rPr>
        <w:t xml:space="preserve">, в том числе с использованием средств </w:t>
      </w:r>
      <w:proofErr w:type="spellStart"/>
      <w:r w:rsidRPr="00293030">
        <w:rPr>
          <w:rFonts w:ascii="Times New Roman" w:hAnsi="Times New Roman"/>
          <w:sz w:val="28"/>
          <w:szCs w:val="28"/>
        </w:rPr>
        <w:t>автоинформирования</w:t>
      </w:r>
      <w:proofErr w:type="spellEnd"/>
      <w:r w:rsidRPr="00293030">
        <w:rPr>
          <w:rFonts w:ascii="Times New Roman" w:hAnsi="Times New Roman"/>
          <w:sz w:val="28"/>
          <w:szCs w:val="28"/>
        </w:rPr>
        <w:t xml:space="preserve"> (при наличии), бесплатному номеру телефона центра телефонного обслуживания (при наличии), с использованием компьютеров со справочно-правовыми системами и с программными продуктами</w:t>
      </w:r>
      <w:r>
        <w:rPr>
          <w:rFonts w:ascii="Times New Roman" w:hAnsi="Times New Roman"/>
          <w:sz w:val="28"/>
          <w:szCs w:val="28"/>
        </w:rPr>
        <w:t>;</w:t>
      </w:r>
      <w:r w:rsidRPr="00293030">
        <w:rPr>
          <w:rFonts w:ascii="Times New Roman" w:hAnsi="Times New Roman"/>
          <w:sz w:val="28"/>
          <w:szCs w:val="28"/>
        </w:rPr>
        <w:t xml:space="preserve"> </w:t>
      </w:r>
    </w:p>
    <w:p w:rsidR="00DB19C6" w:rsidRDefault="00DB19C6" w:rsidP="00C057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3030">
        <w:rPr>
          <w:rFonts w:ascii="Times New Roman" w:hAnsi="Times New Roman"/>
          <w:sz w:val="28"/>
          <w:szCs w:val="28"/>
        </w:rPr>
        <w:t xml:space="preserve">- непосредственно должностными лицами </w:t>
      </w:r>
      <w:r>
        <w:rPr>
          <w:rFonts w:ascii="Times New Roman" w:hAnsi="Times New Roman"/>
          <w:sz w:val="28"/>
          <w:szCs w:val="28"/>
        </w:rPr>
        <w:t>Управления</w:t>
      </w:r>
      <w:r w:rsidRPr="00293030">
        <w:rPr>
          <w:rFonts w:ascii="Times New Roman" w:hAnsi="Times New Roman"/>
          <w:sz w:val="28"/>
          <w:szCs w:val="28"/>
        </w:rPr>
        <w:t>, ответственными за предоставление Услуги.</w:t>
      </w:r>
    </w:p>
    <w:p w:rsidR="00DB19C6" w:rsidRDefault="00DB19C6" w:rsidP="00C057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27C1A">
        <w:rPr>
          <w:rFonts w:ascii="Times New Roman" w:hAnsi="Times New Roman"/>
          <w:sz w:val="28"/>
          <w:szCs w:val="28"/>
        </w:rPr>
        <w:t xml:space="preserve">Телефонные номера для консультации по порядку предоставления Услуги: </w:t>
      </w:r>
      <w:r w:rsidRPr="0019166A">
        <w:rPr>
          <w:rFonts w:ascii="Times New Roman" w:hAnsi="Times New Roman"/>
          <w:sz w:val="28"/>
          <w:szCs w:val="28"/>
        </w:rPr>
        <w:t>(472</w:t>
      </w:r>
      <w:r>
        <w:rPr>
          <w:rFonts w:ascii="Times New Roman" w:hAnsi="Times New Roman"/>
          <w:sz w:val="28"/>
          <w:szCs w:val="28"/>
        </w:rPr>
        <w:t>4</w:t>
      </w:r>
      <w:r w:rsidRPr="0019166A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2-</w:t>
      </w:r>
      <w:r w:rsidR="00C05707">
        <w:rPr>
          <w:rFonts w:ascii="Times New Roman" w:hAnsi="Times New Roman"/>
          <w:sz w:val="28"/>
          <w:szCs w:val="28"/>
        </w:rPr>
        <w:t>29-68</w:t>
      </w:r>
      <w:r>
        <w:rPr>
          <w:rFonts w:ascii="Times New Roman" w:hAnsi="Times New Roman"/>
          <w:sz w:val="28"/>
          <w:szCs w:val="28"/>
        </w:rPr>
        <w:t>, 2-11-80.</w:t>
      </w:r>
    </w:p>
    <w:p w:rsidR="00DB19C6" w:rsidRDefault="00DB19C6" w:rsidP="00C057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27C1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2" w:history="1">
        <w:r w:rsidRPr="00DB19C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fskprohorovka</w:t>
        </w:r>
        <w:r w:rsidRPr="00DB19C6">
          <w:rPr>
            <w:rStyle w:val="a3"/>
            <w:rFonts w:ascii="Times New Roman" w:hAnsi="Times New Roman"/>
            <w:sz w:val="28"/>
            <w:szCs w:val="28"/>
            <w:lang w:eastAsia="en-US"/>
          </w:rPr>
          <w:t>1@</w:t>
        </w:r>
        <w:r w:rsidRPr="00DB19C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mail</w:t>
        </w:r>
        <w:r w:rsidRPr="00DB19C6">
          <w:rPr>
            <w:rStyle w:val="a3"/>
            <w:rFonts w:ascii="Times New Roman" w:hAnsi="Times New Roman"/>
            <w:sz w:val="28"/>
            <w:szCs w:val="28"/>
            <w:lang w:eastAsia="en-US"/>
          </w:rPr>
          <w:t>.</w:t>
        </w:r>
        <w:r w:rsidRPr="00DB19C6">
          <w:rPr>
            <w:rStyle w:val="a3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</w:p>
    <w:p w:rsidR="00DB19C6" w:rsidRPr="002A0B6C" w:rsidRDefault="00DB19C6" w:rsidP="00C057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11. </w:t>
      </w:r>
      <w:r w:rsidRPr="002A0B6C">
        <w:rPr>
          <w:rFonts w:ascii="Times New Roman" w:hAnsi="Times New Roman"/>
          <w:sz w:val="28"/>
          <w:szCs w:val="28"/>
        </w:rPr>
        <w:t>Информирование о порядке предоставления Услуги осуществляется непосредственно в помещени</w:t>
      </w:r>
      <w:r>
        <w:rPr>
          <w:rFonts w:ascii="Times New Roman" w:hAnsi="Times New Roman"/>
          <w:sz w:val="28"/>
          <w:szCs w:val="28"/>
        </w:rPr>
        <w:t>и</w:t>
      </w:r>
      <w:r w:rsidRPr="002A0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2A0B6C">
        <w:rPr>
          <w:rFonts w:ascii="Times New Roman" w:hAnsi="Times New Roman"/>
          <w:sz w:val="28"/>
          <w:szCs w:val="28"/>
        </w:rPr>
        <w:t xml:space="preserve"> с использованием средств массовой информации, электронной или телефонной связи, включая информационно-телекоммуникационную сеть Интернет (далее - сеть Интернет), Единый портал, региональную информационную систему «Портал государственных и муниципальных услуг (функций) Белгородской области» (далее - региональн</w:t>
      </w:r>
      <w:r>
        <w:rPr>
          <w:rFonts w:ascii="Times New Roman" w:hAnsi="Times New Roman"/>
          <w:sz w:val="28"/>
          <w:szCs w:val="28"/>
        </w:rPr>
        <w:t>ый портал) (www.gosuslugi31.ru)</w:t>
      </w:r>
      <w:r w:rsidRPr="002A0B6C">
        <w:rPr>
          <w:rFonts w:ascii="Times New Roman" w:hAnsi="Times New Roman"/>
          <w:sz w:val="28"/>
          <w:szCs w:val="28"/>
        </w:rPr>
        <w:t>.</w:t>
      </w:r>
    </w:p>
    <w:p w:rsidR="00DB19C6" w:rsidRPr="002A0B6C" w:rsidRDefault="00DB19C6" w:rsidP="00DB19C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A0B6C">
        <w:rPr>
          <w:rFonts w:ascii="Times New Roman" w:hAnsi="Times New Roman"/>
          <w:sz w:val="28"/>
          <w:szCs w:val="28"/>
        </w:rPr>
        <w:t xml:space="preserve">. Информация о процедуре предоставления Услуги сообщается при личном или письменном обращении получателей Услуги,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 </w:t>
      </w:r>
      <w:r>
        <w:rPr>
          <w:rFonts w:ascii="Times New Roman" w:hAnsi="Times New Roman"/>
          <w:sz w:val="28"/>
          <w:szCs w:val="28"/>
        </w:rPr>
        <w:t>Управления</w:t>
      </w:r>
      <w:r w:rsidRPr="002A0B6C">
        <w:rPr>
          <w:rFonts w:ascii="Times New Roman" w:hAnsi="Times New Roman"/>
          <w:sz w:val="28"/>
          <w:szCs w:val="28"/>
        </w:rPr>
        <w:t>.</w:t>
      </w:r>
    </w:p>
    <w:p w:rsidR="00DB19C6" w:rsidRDefault="00DB19C6" w:rsidP="00C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3</w:t>
      </w:r>
      <w:r w:rsidRPr="002A0B6C">
        <w:rPr>
          <w:rFonts w:ascii="Times New Roman" w:hAnsi="Times New Roman"/>
          <w:sz w:val="28"/>
          <w:szCs w:val="28"/>
        </w:rPr>
        <w:t>. Информация о процедуре предоставления Услуги предоставляется бесплатно.</w:t>
      </w:r>
    </w:p>
    <w:p w:rsidR="00DB19C6" w:rsidRDefault="00DB19C6" w:rsidP="00C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2A0B6C">
        <w:rPr>
          <w:rFonts w:ascii="Times New Roman" w:hAnsi="Times New Roman"/>
          <w:sz w:val="28"/>
          <w:szCs w:val="28"/>
        </w:rPr>
        <w:t xml:space="preserve">. Информирование получателей Услуги о порядке предоставления Услуги осуществляется </w:t>
      </w:r>
      <w:r>
        <w:rPr>
          <w:rFonts w:ascii="Times New Roman" w:hAnsi="Times New Roman"/>
          <w:sz w:val="28"/>
          <w:szCs w:val="28"/>
        </w:rPr>
        <w:t>специалистами</w:t>
      </w:r>
      <w:r w:rsidRPr="002A0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2A0B6C">
        <w:rPr>
          <w:rFonts w:ascii="Times New Roman" w:hAnsi="Times New Roman"/>
          <w:sz w:val="28"/>
          <w:szCs w:val="28"/>
        </w:rPr>
        <w:t>.</w:t>
      </w:r>
    </w:p>
    <w:p w:rsidR="00DB19C6" w:rsidRDefault="00DB19C6" w:rsidP="00C057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2A0B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B6C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>
        <w:rPr>
          <w:rFonts w:ascii="Times New Roman" w:hAnsi="Times New Roman"/>
          <w:sz w:val="28"/>
          <w:szCs w:val="28"/>
        </w:rPr>
        <w:t>специалисты</w:t>
      </w:r>
      <w:r w:rsidRPr="002A0B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</w:t>
      </w:r>
      <w:r w:rsidRPr="002A0B6C">
        <w:rPr>
          <w:rFonts w:ascii="Times New Roman" w:hAnsi="Times New Roman"/>
          <w:sz w:val="28"/>
          <w:szCs w:val="28"/>
        </w:rPr>
        <w:t xml:space="preserve"> в вежливой форме информируют обратившихся заявителей по вопросам предоставления Услуги. Ответ на телефонный звонок должен содержать информацию о наименовании органа или учреждения, в который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DB19C6" w:rsidRPr="006605BB" w:rsidRDefault="00DB19C6" w:rsidP="00C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2A0B6C">
        <w:rPr>
          <w:rFonts w:ascii="Times New Roman" w:hAnsi="Times New Roman"/>
          <w:sz w:val="28"/>
          <w:szCs w:val="28"/>
        </w:rPr>
        <w:t xml:space="preserve">. На информационных стендах, размещаемых в помещениях </w:t>
      </w:r>
      <w:r>
        <w:rPr>
          <w:rFonts w:ascii="Times New Roman" w:hAnsi="Times New Roman"/>
          <w:sz w:val="28"/>
          <w:szCs w:val="28"/>
        </w:rPr>
        <w:t>Управления</w:t>
      </w:r>
      <w:r w:rsidRPr="002A0B6C">
        <w:rPr>
          <w:rFonts w:ascii="Times New Roman" w:hAnsi="Times New Roman"/>
          <w:sz w:val="28"/>
          <w:szCs w:val="28"/>
        </w:rPr>
        <w:t>, содержится следующая информация:</w:t>
      </w:r>
    </w:p>
    <w:p w:rsidR="00DB19C6" w:rsidRPr="002A0B6C" w:rsidRDefault="00DB19C6" w:rsidP="00C0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 xml:space="preserve"> - месторасположение, график (режим) работы, номера телефонов, адреса Интернет-сайтов и электронной почты органов и учреждений, участвующих в предоставлении Услуги;</w:t>
      </w:r>
    </w:p>
    <w:p w:rsidR="00DB19C6" w:rsidRPr="002A0B6C" w:rsidRDefault="00DB19C6" w:rsidP="00C0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 xml:space="preserve"> - перечень заявителей Услуги;</w:t>
      </w:r>
    </w:p>
    <w:p w:rsidR="00DB19C6" w:rsidRPr="002A0B6C" w:rsidRDefault="00DB19C6" w:rsidP="00C0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 xml:space="preserve"> - перечень документов, необходимых для получения Услуги;</w:t>
      </w:r>
    </w:p>
    <w:p w:rsidR="00DB19C6" w:rsidRPr="002A0B6C" w:rsidRDefault="00DB19C6" w:rsidP="00C0570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</w:r>
      <w:r w:rsidRPr="002A0B6C">
        <w:rPr>
          <w:rFonts w:ascii="Times New Roman" w:hAnsi="Times New Roman"/>
          <w:sz w:val="28"/>
          <w:szCs w:val="28"/>
        </w:rPr>
        <w:t xml:space="preserve">схема размещения </w:t>
      </w:r>
      <w:r>
        <w:rPr>
          <w:rFonts w:ascii="Times New Roman" w:hAnsi="Times New Roman"/>
          <w:sz w:val="28"/>
          <w:szCs w:val="28"/>
        </w:rPr>
        <w:t xml:space="preserve">специалистов </w:t>
      </w:r>
      <w:r w:rsidRPr="002A0B6C">
        <w:rPr>
          <w:rFonts w:ascii="Times New Roman" w:hAnsi="Times New Roman"/>
          <w:sz w:val="28"/>
          <w:szCs w:val="28"/>
        </w:rPr>
        <w:t>органов и учреждений, участвующих в предоставлении Услуги;</w:t>
      </w:r>
    </w:p>
    <w:p w:rsidR="00DB19C6" w:rsidRPr="002A0B6C" w:rsidRDefault="00DB19C6" w:rsidP="00C0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 xml:space="preserve"> - положения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DB19C6" w:rsidRPr="002A0B6C" w:rsidRDefault="00DB19C6" w:rsidP="00C0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 xml:space="preserve"> - основания отказа в предоставлении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2A0B6C">
        <w:rPr>
          <w:rFonts w:ascii="Times New Roman" w:hAnsi="Times New Roman"/>
          <w:sz w:val="28"/>
          <w:szCs w:val="28"/>
        </w:rPr>
        <w:t>;</w:t>
      </w:r>
    </w:p>
    <w:p w:rsidR="00DB19C6" w:rsidRDefault="00DB19C6" w:rsidP="00C0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 xml:space="preserve"> - образцы заполнения заявления;</w:t>
      </w:r>
    </w:p>
    <w:p w:rsidR="00DB19C6" w:rsidRDefault="00DB19C6" w:rsidP="00C0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 xml:space="preserve"> - процедура предоставления Услуги в виде блок-схемы</w:t>
      </w:r>
      <w:r w:rsidRPr="006E3A4D">
        <w:rPr>
          <w:rFonts w:ascii="Times New Roman" w:hAnsi="Times New Roman"/>
          <w:sz w:val="28"/>
          <w:szCs w:val="28"/>
        </w:rPr>
        <w:t>;</w:t>
      </w:r>
    </w:p>
    <w:p w:rsidR="00DB19C6" w:rsidRPr="006E3A4D" w:rsidRDefault="00DB19C6" w:rsidP="00C0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информация о максимальном времени ожидания в очереди при обращении за получением государственной услуги; </w:t>
      </w:r>
    </w:p>
    <w:p w:rsidR="00DB19C6" w:rsidRPr="002A0B6C" w:rsidRDefault="00DB19C6" w:rsidP="00C05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0B6C">
        <w:rPr>
          <w:rFonts w:ascii="Times New Roman" w:hAnsi="Times New Roman"/>
          <w:sz w:val="28"/>
          <w:szCs w:val="28"/>
        </w:rPr>
        <w:t xml:space="preserve"> - порядок обжалования</w:t>
      </w:r>
      <w:r>
        <w:rPr>
          <w:rFonts w:ascii="Times New Roman" w:hAnsi="Times New Roman"/>
          <w:sz w:val="28"/>
          <w:szCs w:val="28"/>
        </w:rPr>
        <w:t>, фамилия, имя, отчество и должность лица, осуществляющего рассмотрение жалоб на нарушение порядка предоставления государственной услуги, в том числе о нарушении максимального времени ожидания в очереди при обращении за получением государственной услуги.</w:t>
      </w:r>
    </w:p>
    <w:p w:rsidR="00DB19C6" w:rsidRPr="00F313E9" w:rsidRDefault="00DB19C6" w:rsidP="00C05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9C6" w:rsidRPr="001A0FDD" w:rsidRDefault="00DB19C6" w:rsidP="00C05707">
      <w:pPr>
        <w:pStyle w:val="ConsPlusNormal"/>
        <w:numPr>
          <w:ilvl w:val="0"/>
          <w:numId w:val="16"/>
        </w:numPr>
        <w:ind w:hanging="388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FD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</w:t>
      </w:r>
      <w:r w:rsidR="00C05707"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0FDD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DB19C6" w:rsidRPr="001A0FDD" w:rsidRDefault="00DB19C6" w:rsidP="00C05707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19C6" w:rsidRDefault="00DB19C6" w:rsidP="00C05707">
      <w:pPr>
        <w:pStyle w:val="a6"/>
        <w:shd w:val="clear" w:color="auto" w:fill="auto"/>
        <w:tabs>
          <w:tab w:val="left" w:pos="567"/>
          <w:tab w:val="left" w:pos="2268"/>
        </w:tabs>
        <w:spacing w:before="0" w:after="0" w:line="240" w:lineRule="auto"/>
        <w:ind w:right="20" w:firstLine="0"/>
        <w:rPr>
          <w:b/>
          <w:color w:val="000000"/>
          <w:sz w:val="28"/>
          <w:szCs w:val="28"/>
        </w:rPr>
      </w:pPr>
      <w:r w:rsidRPr="001A0FDD">
        <w:rPr>
          <w:b/>
          <w:color w:val="000000"/>
          <w:sz w:val="28"/>
          <w:szCs w:val="28"/>
        </w:rPr>
        <w:t xml:space="preserve">Наименование </w:t>
      </w:r>
      <w:r>
        <w:rPr>
          <w:b/>
          <w:color w:val="000000"/>
          <w:sz w:val="28"/>
          <w:szCs w:val="28"/>
        </w:rPr>
        <w:t>муниципальной</w:t>
      </w:r>
      <w:r w:rsidRPr="001A0FDD">
        <w:rPr>
          <w:b/>
          <w:color w:val="000000"/>
          <w:sz w:val="28"/>
          <w:szCs w:val="28"/>
        </w:rPr>
        <w:t xml:space="preserve"> услуги</w:t>
      </w:r>
    </w:p>
    <w:p w:rsidR="00C05707" w:rsidRDefault="00C05707" w:rsidP="00C05707">
      <w:pPr>
        <w:pStyle w:val="a6"/>
        <w:shd w:val="clear" w:color="auto" w:fill="auto"/>
        <w:tabs>
          <w:tab w:val="left" w:pos="567"/>
          <w:tab w:val="left" w:pos="2268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BA42A2" w:rsidRDefault="00C05707" w:rsidP="008E46AA">
      <w:pPr>
        <w:pStyle w:val="a6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AE05B2">
        <w:rPr>
          <w:sz w:val="28"/>
          <w:szCs w:val="28"/>
        </w:rPr>
        <w:t>Проведение официальных физкультурно-оздоровительных и спортивных мероприятий на территории муниципального образования</w:t>
      </w:r>
    </w:p>
    <w:p w:rsidR="00C05707" w:rsidRDefault="00C05707" w:rsidP="008E46AA">
      <w:pPr>
        <w:pStyle w:val="a6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</w:p>
    <w:p w:rsidR="00C05707" w:rsidRPr="00C05707" w:rsidRDefault="00C05707" w:rsidP="00C05707">
      <w:pPr>
        <w:pStyle w:val="a6"/>
        <w:shd w:val="clear" w:color="auto" w:fill="auto"/>
        <w:spacing w:before="0" w:after="0"/>
        <w:ind w:left="20" w:right="20" w:firstLine="720"/>
        <w:rPr>
          <w:b/>
          <w:sz w:val="28"/>
          <w:szCs w:val="28"/>
        </w:rPr>
      </w:pPr>
      <w:r w:rsidRPr="00C05707">
        <w:rPr>
          <w:b/>
          <w:sz w:val="28"/>
          <w:szCs w:val="28"/>
        </w:rPr>
        <w:t>Наименование органа, исполняющего муниципальную услугу</w:t>
      </w:r>
    </w:p>
    <w:p w:rsidR="00C05707" w:rsidRDefault="00C05707" w:rsidP="00C05707">
      <w:pPr>
        <w:pStyle w:val="a6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</w:p>
    <w:p w:rsidR="00C05707" w:rsidRPr="00F313E9" w:rsidRDefault="00C05707" w:rsidP="00C05707">
      <w:pPr>
        <w:pStyle w:val="ConsPlusNormal"/>
        <w:tabs>
          <w:tab w:val="left" w:pos="709"/>
          <w:tab w:val="left" w:pos="2410"/>
        </w:tabs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18</w:t>
      </w:r>
      <w:r w:rsidRPr="00F31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3E9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1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3E9">
        <w:rPr>
          <w:rFonts w:ascii="Times New Roman" w:hAnsi="Times New Roman" w:cs="Times New Roman"/>
          <w:sz w:val="28"/>
          <w:szCs w:val="28"/>
        </w:rPr>
        <w:t>услуги осуществляются  Управлением.</w:t>
      </w:r>
    </w:p>
    <w:p w:rsidR="00C05707" w:rsidRPr="00F313E9" w:rsidRDefault="00C05707" w:rsidP="00C05707">
      <w:pPr>
        <w:pStyle w:val="ConsPlusNormal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3E9">
        <w:rPr>
          <w:rFonts w:ascii="Times New Roman" w:hAnsi="Times New Roman" w:cs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13E9">
        <w:rPr>
          <w:rFonts w:ascii="Times New Roman" w:hAnsi="Times New Roman" w:cs="Times New Roman"/>
          <w:sz w:val="28"/>
          <w:szCs w:val="28"/>
        </w:rPr>
        <w:t xml:space="preserve"> услуги и выдача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13E9">
        <w:rPr>
          <w:rFonts w:ascii="Times New Roman" w:hAnsi="Times New Roman" w:cs="Times New Roman"/>
          <w:sz w:val="28"/>
          <w:szCs w:val="28"/>
        </w:rPr>
        <w:t xml:space="preserve"> услуги заявителю осуществляются специалистами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313E9">
        <w:rPr>
          <w:rFonts w:ascii="Times New Roman" w:hAnsi="Times New Roman" w:cs="Times New Roman"/>
          <w:sz w:val="28"/>
          <w:szCs w:val="28"/>
        </w:rPr>
        <w:t>.</w:t>
      </w:r>
    </w:p>
    <w:p w:rsidR="00C05707" w:rsidRPr="00F313E9" w:rsidRDefault="00C05707" w:rsidP="00C05707">
      <w:pPr>
        <w:pStyle w:val="ConsPlusNormal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F313E9">
        <w:rPr>
          <w:rFonts w:ascii="Times New Roman" w:hAnsi="Times New Roman" w:cs="Times New Roman"/>
          <w:sz w:val="28"/>
          <w:szCs w:val="28"/>
        </w:rPr>
        <w:t xml:space="preserve">. В целях, связанных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313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3E9">
        <w:rPr>
          <w:rFonts w:ascii="Times New Roman" w:hAnsi="Times New Roman" w:cs="Times New Roman"/>
          <w:sz w:val="28"/>
          <w:szCs w:val="28"/>
        </w:rPr>
        <w:t xml:space="preserve">услуги, используются документы и информация, получаемые в процессе межведомственного информационного взаимодействия </w:t>
      </w:r>
      <w:proofErr w:type="gramStart"/>
      <w:r w:rsidRPr="00F313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13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5707" w:rsidRPr="00F313E9" w:rsidRDefault="00C05707" w:rsidP="00C05707">
      <w:pPr>
        <w:pStyle w:val="ConsPlusNormal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3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F313E9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Прохоровского района </w:t>
      </w:r>
      <w:r w:rsidRPr="00F313E9">
        <w:rPr>
          <w:rFonts w:ascii="Times New Roman" w:hAnsi="Times New Roman" w:cs="Times New Roman"/>
          <w:sz w:val="28"/>
          <w:szCs w:val="28"/>
        </w:rPr>
        <w:t>(по месту регистрации заявителя);</w:t>
      </w:r>
    </w:p>
    <w:p w:rsidR="00C05707" w:rsidRDefault="00C05707" w:rsidP="00C05707">
      <w:pPr>
        <w:pStyle w:val="ConsPlusNormal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3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F3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Прохоровского района</w:t>
      </w:r>
      <w:r w:rsidRPr="00F313E9">
        <w:rPr>
          <w:rFonts w:ascii="Times New Roman" w:hAnsi="Times New Roman" w:cs="Times New Roman"/>
          <w:sz w:val="28"/>
          <w:szCs w:val="28"/>
        </w:rPr>
        <w:t xml:space="preserve"> (по месту регистрации заявителя);</w:t>
      </w:r>
    </w:p>
    <w:p w:rsidR="00C05707" w:rsidRDefault="00C05707" w:rsidP="00C05707">
      <w:pPr>
        <w:pStyle w:val="ConsPlusNormal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13E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F31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 и туризма Прохоровского района</w:t>
      </w:r>
      <w:r w:rsidRPr="00F313E9">
        <w:rPr>
          <w:rFonts w:ascii="Times New Roman" w:hAnsi="Times New Roman" w:cs="Times New Roman"/>
          <w:sz w:val="28"/>
          <w:szCs w:val="28"/>
        </w:rPr>
        <w:t xml:space="preserve"> (по месту регистрации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707" w:rsidRPr="003936D1" w:rsidRDefault="00C05707" w:rsidP="00C05707">
      <w:pPr>
        <w:pStyle w:val="ConsPlusNormal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3936D1">
        <w:rPr>
          <w:rFonts w:ascii="Times New Roman" w:hAnsi="Times New Roman" w:cs="Times New Roman"/>
          <w:sz w:val="28"/>
          <w:szCs w:val="28"/>
        </w:rPr>
        <w:t>Результат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C05707" w:rsidRPr="00914C86" w:rsidRDefault="00C05707" w:rsidP="00C05707">
      <w:pPr>
        <w:pStyle w:val="a6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- при обращении заявителя за информационно - методической под</w:t>
      </w:r>
      <w:r w:rsidRPr="00914C86">
        <w:rPr>
          <w:sz w:val="28"/>
          <w:szCs w:val="28"/>
        </w:rPr>
        <w:softHyphen/>
        <w:t>держкой результатом предоставления муниципальной услуги является подготовленный ответ заявителю, содержащий информацию по всем постав</w:t>
      </w:r>
      <w:r w:rsidRPr="00914C86">
        <w:rPr>
          <w:sz w:val="28"/>
          <w:szCs w:val="28"/>
        </w:rPr>
        <w:softHyphen/>
        <w:t>ленным в запросе вопросам;</w:t>
      </w:r>
    </w:p>
    <w:p w:rsidR="00C05707" w:rsidRPr="00914C86" w:rsidRDefault="00C05707" w:rsidP="00C05707">
      <w:pPr>
        <w:pStyle w:val="a6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- при обращении заявителя за организационной поддержкой резуль</w:t>
      </w:r>
      <w:r w:rsidRPr="00914C86">
        <w:rPr>
          <w:sz w:val="28"/>
          <w:szCs w:val="28"/>
        </w:rPr>
        <w:softHyphen/>
        <w:t xml:space="preserve">татом предоставления муниципальной услуги является </w:t>
      </w:r>
      <w:r w:rsidRPr="002C0856">
        <w:rPr>
          <w:sz w:val="28"/>
          <w:szCs w:val="28"/>
        </w:rPr>
        <w:t>проведение муниципальных официальных физкультурно-оздоровит</w:t>
      </w:r>
      <w:r>
        <w:rPr>
          <w:sz w:val="28"/>
          <w:szCs w:val="28"/>
        </w:rPr>
        <w:t>ельных и спортивных мероприятий</w:t>
      </w:r>
      <w:r w:rsidRPr="00914C86">
        <w:rPr>
          <w:sz w:val="28"/>
          <w:szCs w:val="28"/>
        </w:rPr>
        <w:t>;</w:t>
      </w:r>
    </w:p>
    <w:p w:rsidR="00C05707" w:rsidRPr="00914C86" w:rsidRDefault="00C05707" w:rsidP="00C05707">
      <w:pPr>
        <w:pStyle w:val="a6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- мотивированный отказ в предоставлении муниципальной услуги с информированием получателя услуги о порядке и сроках обжалования отказа.</w:t>
      </w:r>
    </w:p>
    <w:p w:rsidR="00C05707" w:rsidRPr="00432657" w:rsidRDefault="00C05707" w:rsidP="00C05707">
      <w:pPr>
        <w:pStyle w:val="ConsPlusNormal"/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432657">
        <w:rPr>
          <w:rFonts w:ascii="Times New Roman" w:hAnsi="Times New Roman"/>
          <w:color w:val="000000"/>
          <w:sz w:val="28"/>
          <w:szCs w:val="28"/>
        </w:rPr>
        <w:t xml:space="preserve"> Процедура исполнения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326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2657">
        <w:rPr>
          <w:rFonts w:ascii="Times New Roman" w:hAnsi="Times New Roman"/>
          <w:color w:val="000000"/>
          <w:sz w:val="28"/>
          <w:szCs w:val="28"/>
        </w:rPr>
        <w:t>услуги завершается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43265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5707" w:rsidRDefault="00C05707" w:rsidP="00C05707">
      <w:pPr>
        <w:pStyle w:val="ConsPlusNormal"/>
        <w:ind w:lef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26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получением </w:t>
      </w:r>
      <w:r w:rsidRPr="00694538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538">
        <w:rPr>
          <w:rFonts w:ascii="Times New Roman" w:hAnsi="Times New Roman" w:cs="Times New Roman"/>
          <w:sz w:val="28"/>
          <w:szCs w:val="28"/>
        </w:rPr>
        <w:t xml:space="preserve"> заявителю, содержащ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94538">
        <w:rPr>
          <w:rFonts w:ascii="Times New Roman" w:hAnsi="Times New Roman" w:cs="Times New Roman"/>
          <w:sz w:val="28"/>
          <w:szCs w:val="28"/>
        </w:rPr>
        <w:t xml:space="preserve"> информацию по всем постав</w:t>
      </w:r>
      <w:r w:rsidRPr="00694538">
        <w:rPr>
          <w:rFonts w:ascii="Times New Roman" w:hAnsi="Times New Roman" w:cs="Times New Roman"/>
          <w:sz w:val="28"/>
          <w:szCs w:val="28"/>
        </w:rPr>
        <w:softHyphen/>
        <w:t>ленным в запросе вопросам;</w:t>
      </w:r>
    </w:p>
    <w:p w:rsidR="00C05707" w:rsidRPr="00432657" w:rsidRDefault="00C05707" w:rsidP="00D702F2">
      <w:pPr>
        <w:pStyle w:val="a6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538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694538">
        <w:rPr>
          <w:sz w:val="28"/>
          <w:szCs w:val="28"/>
        </w:rPr>
        <w:t xml:space="preserve"> и проведе</w:t>
      </w:r>
      <w:r w:rsidRPr="00694538">
        <w:rPr>
          <w:sz w:val="28"/>
          <w:szCs w:val="28"/>
        </w:rPr>
        <w:softHyphen/>
        <w:t>ние</w:t>
      </w:r>
      <w:r>
        <w:rPr>
          <w:sz w:val="28"/>
          <w:szCs w:val="28"/>
        </w:rPr>
        <w:t>м</w:t>
      </w:r>
      <w:r w:rsidRPr="00694538">
        <w:rPr>
          <w:sz w:val="28"/>
          <w:szCs w:val="28"/>
        </w:rPr>
        <w:t xml:space="preserve"> (помощь в организации и проведении) </w:t>
      </w:r>
      <w:r w:rsidR="00D702F2" w:rsidRPr="002C0856">
        <w:rPr>
          <w:sz w:val="28"/>
          <w:szCs w:val="28"/>
        </w:rPr>
        <w:t>муниципальных официальных физкультурно-оздоровит</w:t>
      </w:r>
      <w:r w:rsidR="00D702F2">
        <w:rPr>
          <w:sz w:val="28"/>
          <w:szCs w:val="28"/>
        </w:rPr>
        <w:t>ельных и спортивных мероприятий</w:t>
      </w:r>
      <w:r w:rsidRPr="00694538">
        <w:rPr>
          <w:sz w:val="28"/>
          <w:szCs w:val="28"/>
        </w:rPr>
        <w:t>;</w:t>
      </w:r>
    </w:p>
    <w:p w:rsidR="00C05707" w:rsidRPr="00432657" w:rsidRDefault="00C05707" w:rsidP="00C05707">
      <w:pPr>
        <w:pStyle w:val="ConsPlusNormal"/>
        <w:ind w:left="20" w:firstLine="720"/>
        <w:jc w:val="both"/>
        <w:rPr>
          <w:rFonts w:ascii="Times New Roman" w:hAnsi="Times New Roman"/>
          <w:sz w:val="28"/>
          <w:szCs w:val="28"/>
        </w:rPr>
      </w:pPr>
      <w:r w:rsidRPr="004326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получением </w:t>
      </w:r>
      <w:r w:rsidRPr="00694538">
        <w:rPr>
          <w:rFonts w:ascii="Times New Roman" w:hAnsi="Times New Roman" w:cs="Times New Roman"/>
          <w:sz w:val="28"/>
          <w:szCs w:val="28"/>
        </w:rPr>
        <w:t>мотивированн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4538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53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с информированием получателя услуги о порядке и сроках обжалования отказа.</w:t>
      </w:r>
    </w:p>
    <w:p w:rsidR="00C05707" w:rsidRDefault="00C05707" w:rsidP="00C05707">
      <w:pPr>
        <w:pStyle w:val="a6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</w:p>
    <w:p w:rsidR="00C05707" w:rsidRDefault="00C05707" w:rsidP="00C05707">
      <w:pPr>
        <w:pStyle w:val="ConsPlusNormal"/>
        <w:ind w:left="2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D702F2" w:rsidRDefault="00D702F2" w:rsidP="00C05707">
      <w:pPr>
        <w:pStyle w:val="ConsPlusNormal"/>
        <w:ind w:left="2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E07" w:rsidRPr="002C0856" w:rsidRDefault="00D702F2" w:rsidP="00D702F2">
      <w:pPr>
        <w:pStyle w:val="a6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BD5E07" w:rsidRPr="002C0856">
        <w:rPr>
          <w:sz w:val="28"/>
          <w:szCs w:val="28"/>
        </w:rPr>
        <w:t>Муниципальная услуга исполняется в течение года в соответствии со сроками, предусмотренными календарным планом проведения спортивной и физкультурно-оздоровительной работы на год в муниципальном образовании «</w:t>
      </w:r>
      <w:proofErr w:type="spellStart"/>
      <w:r w:rsidR="00BD5E07" w:rsidRPr="002C0856">
        <w:rPr>
          <w:sz w:val="28"/>
          <w:szCs w:val="28"/>
        </w:rPr>
        <w:t>Прохоровский</w:t>
      </w:r>
      <w:proofErr w:type="spellEnd"/>
      <w:r w:rsidR="00BD5E07" w:rsidRPr="002C0856">
        <w:rPr>
          <w:sz w:val="28"/>
          <w:szCs w:val="28"/>
        </w:rPr>
        <w:t xml:space="preserve"> район» и официальными положениями о проведении физкультурно-оздоровительных и спортивных мероприятий.</w:t>
      </w:r>
    </w:p>
    <w:p w:rsidR="00D702F2" w:rsidRDefault="00D702F2" w:rsidP="008E46AA">
      <w:pPr>
        <w:pStyle w:val="a6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</w:p>
    <w:p w:rsidR="00D702F2" w:rsidRDefault="00D702F2" w:rsidP="00D702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Правовые основания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</w:t>
      </w: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D702F2" w:rsidRDefault="00D702F2" w:rsidP="00D702F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02F2" w:rsidRDefault="00D702F2" w:rsidP="00D702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23. </w:t>
      </w:r>
      <w:r w:rsidRPr="0053275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532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275F">
        <w:rPr>
          <w:rFonts w:ascii="Times New Roman" w:hAnsi="Times New Roman" w:cs="Times New Roman"/>
          <w:color w:val="000000"/>
          <w:sz w:val="28"/>
          <w:szCs w:val="28"/>
        </w:rPr>
        <w:t xml:space="preserve">услуги осуществляется в соответствии </w:t>
      </w:r>
      <w:proofErr w:type="gramStart"/>
      <w:r w:rsidRPr="0053275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3275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D5E07" w:rsidRPr="002C0856" w:rsidRDefault="00D702F2" w:rsidP="008E46AA">
      <w:pPr>
        <w:pStyle w:val="a6"/>
        <w:shd w:val="clear" w:color="auto" w:fill="auto"/>
        <w:spacing w:before="0" w:after="0"/>
        <w:ind w:left="20" w:right="2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BD5E07" w:rsidRPr="002C0856">
        <w:rPr>
          <w:sz w:val="28"/>
          <w:szCs w:val="28"/>
        </w:rPr>
        <w:t xml:space="preserve"> Конституцией Рос</w:t>
      </w:r>
      <w:r w:rsidR="008C6127">
        <w:rPr>
          <w:sz w:val="28"/>
          <w:szCs w:val="28"/>
        </w:rPr>
        <w:t>сийской Федерации (принята всенародным</w:t>
      </w:r>
      <w:proofErr w:type="gramEnd"/>
      <w:r w:rsidR="008C6127">
        <w:rPr>
          <w:sz w:val="28"/>
          <w:szCs w:val="28"/>
        </w:rPr>
        <w:t xml:space="preserve"> голосованием 12.12.1993, с учетом поправок, внесенных Законами РФ о поправках к Конституции РФ от 30.12.2008 № 6-ФКЗ, от 30.12.2008 № 7-ФКЗ, от 05.02.2014 № 2-ФКЗ, от 21.07.2014 № 11-ФКЗ)</w:t>
      </w:r>
    </w:p>
    <w:p w:rsidR="00BD5E07" w:rsidRDefault="00BD5E07" w:rsidP="00E550BA">
      <w:pPr>
        <w:pStyle w:val="a6"/>
        <w:shd w:val="clear" w:color="auto" w:fill="auto"/>
        <w:spacing w:before="0" w:after="0"/>
        <w:ind w:left="20" w:right="20" w:firstLine="689"/>
        <w:jc w:val="both"/>
        <w:rPr>
          <w:sz w:val="28"/>
          <w:szCs w:val="28"/>
        </w:rPr>
      </w:pPr>
      <w:r w:rsidRPr="002C0856">
        <w:rPr>
          <w:sz w:val="28"/>
          <w:szCs w:val="28"/>
        </w:rPr>
        <w:lastRenderedPageBreak/>
        <w:t>- Федеральным законом «Об общих принципах организации местного самоуправления в Российской Федерации» от 06.10.2003 года № 131-Ф3 ("Собрание законодательства РФ", 06.10.2003, N 40, ст. 3822, "Парламентская газета", N 186, 08.10.2003, "Российская газета", N 202, 08.10.2003.);</w:t>
      </w:r>
    </w:p>
    <w:p w:rsidR="00A31F4D" w:rsidRPr="00C550AA" w:rsidRDefault="00A31F4D" w:rsidP="00A31F4D">
      <w:pPr>
        <w:pStyle w:val="a6"/>
        <w:shd w:val="clear" w:color="auto" w:fill="auto"/>
        <w:spacing w:before="0" w:after="0"/>
        <w:ind w:left="20" w:righ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50AA">
        <w:rPr>
          <w:sz w:val="28"/>
          <w:szCs w:val="28"/>
        </w:rPr>
        <w:t>Федеральны</w:t>
      </w:r>
      <w:r w:rsidR="00D702F2">
        <w:rPr>
          <w:sz w:val="28"/>
          <w:szCs w:val="28"/>
        </w:rPr>
        <w:t>м</w:t>
      </w:r>
      <w:r w:rsidRPr="00C550AA">
        <w:rPr>
          <w:sz w:val="28"/>
          <w:szCs w:val="28"/>
        </w:rPr>
        <w:t xml:space="preserve"> закон</w:t>
      </w:r>
      <w:r w:rsidR="00D702F2">
        <w:rPr>
          <w:sz w:val="28"/>
          <w:szCs w:val="28"/>
        </w:rPr>
        <w:t>ом</w:t>
      </w:r>
      <w:r w:rsidRPr="00C550AA">
        <w:rPr>
          <w:sz w:val="28"/>
          <w:szCs w:val="28"/>
        </w:rPr>
        <w:t xml:space="preserve"> от 28 июня 1995 года № 98-ФЗ «О государственной поддержке молодёжных и детских общественных объединений» ("Собрание законодательства РФ", 03.07.1995, N 27, ст. 2503, "Российская газета", N 127, 04.07.1995.);</w:t>
      </w:r>
    </w:p>
    <w:p w:rsidR="00BD5E07" w:rsidRPr="002C0856" w:rsidRDefault="00BD5E07" w:rsidP="00E550BA">
      <w:pPr>
        <w:pStyle w:val="a6"/>
        <w:shd w:val="clear" w:color="auto" w:fill="auto"/>
        <w:tabs>
          <w:tab w:val="left" w:pos="1416"/>
        </w:tabs>
        <w:spacing w:before="0" w:after="0"/>
        <w:ind w:right="20" w:firstLine="70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-  постановлением Правительства Белгородской области от 21.01.2008г. № 6-пп « Об областной целевой программе « Развитие физической культуры и спорта в Белгородской области на 2008-2010г.» ("Сборник нормативных правовых актов Белгородской области", N 6, март, 2008);</w:t>
      </w:r>
    </w:p>
    <w:p w:rsidR="00BD5E07" w:rsidRDefault="00BD5E07" w:rsidP="00E550BA">
      <w:pPr>
        <w:pStyle w:val="a6"/>
        <w:shd w:val="clear" w:color="auto" w:fill="auto"/>
        <w:tabs>
          <w:tab w:val="left" w:pos="1410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- Уставом муниципального образования «</w:t>
      </w:r>
      <w:proofErr w:type="spellStart"/>
      <w:r w:rsidRPr="002C0856">
        <w:rPr>
          <w:sz w:val="28"/>
          <w:szCs w:val="28"/>
        </w:rPr>
        <w:t>Прохоровский</w:t>
      </w:r>
      <w:proofErr w:type="spellEnd"/>
      <w:r w:rsidRPr="002C0856">
        <w:rPr>
          <w:sz w:val="28"/>
          <w:szCs w:val="28"/>
        </w:rPr>
        <w:t xml:space="preserve"> район»;</w:t>
      </w:r>
      <w:r w:rsidR="008C6127">
        <w:rPr>
          <w:sz w:val="28"/>
          <w:szCs w:val="28"/>
        </w:rPr>
        <w:t xml:space="preserve"> (принят решением Прохоровского района Совета депутатов от 8.08.2007г. №128),</w:t>
      </w:r>
      <w:r w:rsidRPr="002C0856">
        <w:rPr>
          <w:sz w:val="28"/>
          <w:szCs w:val="28"/>
        </w:rPr>
        <w:t xml:space="preserve"> целевой программой «Развитие физической культуры и спорта в муниципальном образовании «</w:t>
      </w:r>
      <w:proofErr w:type="spellStart"/>
      <w:r w:rsidRPr="002C0856">
        <w:rPr>
          <w:sz w:val="28"/>
          <w:szCs w:val="28"/>
        </w:rPr>
        <w:t>Прохоровский</w:t>
      </w:r>
      <w:proofErr w:type="spellEnd"/>
      <w:r w:rsidRPr="002C0856">
        <w:rPr>
          <w:sz w:val="28"/>
          <w:szCs w:val="28"/>
        </w:rPr>
        <w:t xml:space="preserve"> район» на 2014-2016 годы;</w:t>
      </w:r>
    </w:p>
    <w:p w:rsidR="00BD5E07" w:rsidRPr="002C0856" w:rsidRDefault="00BD5E07" w:rsidP="001F2EF1">
      <w:pPr>
        <w:pStyle w:val="a6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326" w:lineRule="exact"/>
        <w:ind w:right="20" w:firstLine="70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иными нормативными правовыми актами Российской Федерации, Белгородской области, муниципального образования «</w:t>
      </w:r>
      <w:proofErr w:type="spellStart"/>
      <w:r w:rsidRPr="002C0856">
        <w:rPr>
          <w:sz w:val="28"/>
          <w:szCs w:val="28"/>
        </w:rPr>
        <w:t>Прохоровский</w:t>
      </w:r>
      <w:proofErr w:type="spellEnd"/>
      <w:r w:rsidRPr="002C0856">
        <w:rPr>
          <w:sz w:val="28"/>
          <w:szCs w:val="28"/>
        </w:rPr>
        <w:t xml:space="preserve"> район».</w:t>
      </w:r>
    </w:p>
    <w:p w:rsidR="00D702F2" w:rsidRDefault="00D702F2" w:rsidP="00D702F2">
      <w:pPr>
        <w:pStyle w:val="a6"/>
        <w:shd w:val="clear" w:color="auto" w:fill="auto"/>
        <w:tabs>
          <w:tab w:val="left" w:pos="1411"/>
        </w:tabs>
        <w:spacing w:before="0" w:after="0" w:line="326" w:lineRule="exact"/>
        <w:ind w:left="700" w:right="20" w:firstLine="0"/>
        <w:jc w:val="both"/>
        <w:rPr>
          <w:sz w:val="28"/>
          <w:szCs w:val="28"/>
        </w:rPr>
      </w:pPr>
    </w:p>
    <w:p w:rsidR="00D702F2" w:rsidRPr="0053275F" w:rsidRDefault="00D702F2" w:rsidP="00D702F2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2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Исчерпывающий перечень документов, необходимых </w:t>
      </w:r>
      <w:proofErr w:type="gramStart"/>
      <w:r w:rsidRPr="0053275F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532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702F2" w:rsidRDefault="00D702F2" w:rsidP="00D702F2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3275F">
        <w:rPr>
          <w:rFonts w:ascii="Times New Roman" w:hAnsi="Times New Roman" w:cs="Times New Roman"/>
          <w:b/>
          <w:color w:val="000000"/>
          <w:sz w:val="28"/>
          <w:szCs w:val="28"/>
        </w:rPr>
        <w:t>соответствии</w:t>
      </w:r>
      <w:proofErr w:type="gramEnd"/>
      <w:r w:rsidRPr="00532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нормативными правовыми актами для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532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5327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</w:t>
      </w:r>
    </w:p>
    <w:p w:rsidR="00D702F2" w:rsidRDefault="00D702F2" w:rsidP="00D702F2">
      <w:pPr>
        <w:pStyle w:val="a6"/>
        <w:shd w:val="clear" w:color="auto" w:fill="auto"/>
        <w:tabs>
          <w:tab w:val="left" w:pos="1411"/>
        </w:tabs>
        <w:spacing w:before="0" w:after="0" w:line="326" w:lineRule="exact"/>
        <w:ind w:left="700" w:right="20" w:firstLine="0"/>
        <w:jc w:val="both"/>
        <w:rPr>
          <w:sz w:val="28"/>
          <w:szCs w:val="28"/>
        </w:rPr>
      </w:pPr>
    </w:p>
    <w:p w:rsidR="00D702F2" w:rsidRPr="006423F1" w:rsidRDefault="00D702F2" w:rsidP="00D702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</w:t>
      </w:r>
      <w:r w:rsidRPr="001910A3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Pr="006423F1">
        <w:rPr>
          <w:rFonts w:ascii="Times New Roman" w:hAnsi="Times New Roman" w:cs="Times New Roman"/>
          <w:sz w:val="28"/>
          <w:szCs w:val="28"/>
        </w:rPr>
        <w:t>о предоставлении муниципальной услуги (составляется в произвольной форме в виде письма).</w:t>
      </w:r>
    </w:p>
    <w:p w:rsidR="00D702F2" w:rsidRPr="00914C86" w:rsidRDefault="00D702F2" w:rsidP="00D702F2">
      <w:pPr>
        <w:pStyle w:val="a6"/>
        <w:shd w:val="clear" w:color="auto" w:fill="auto"/>
        <w:spacing w:before="0" w:after="0"/>
        <w:ind w:right="20" w:firstLine="709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При первичном обращении к</w:t>
      </w:r>
      <w:r>
        <w:rPr>
          <w:sz w:val="28"/>
          <w:szCs w:val="28"/>
        </w:rPr>
        <w:t xml:space="preserve"> запросу прилагаются следующие документы:</w:t>
      </w:r>
    </w:p>
    <w:p w:rsidR="00D702F2" w:rsidRPr="002C0856" w:rsidRDefault="00D702F2" w:rsidP="00D702F2">
      <w:pPr>
        <w:pStyle w:val="a6"/>
        <w:numPr>
          <w:ilvl w:val="0"/>
          <w:numId w:val="2"/>
        </w:numPr>
        <w:shd w:val="clear" w:color="auto" w:fill="auto"/>
        <w:tabs>
          <w:tab w:val="left" w:pos="686"/>
        </w:tabs>
        <w:spacing w:before="0" w:after="0" w:line="326" w:lineRule="exact"/>
        <w:ind w:firstLine="34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документ, удостоверяющий личность (для физических лиц);</w:t>
      </w:r>
    </w:p>
    <w:p w:rsidR="00D702F2" w:rsidRPr="002C0856" w:rsidRDefault="00D702F2" w:rsidP="00D702F2">
      <w:pPr>
        <w:pStyle w:val="a6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326" w:lineRule="exact"/>
        <w:ind w:right="20" w:firstLine="34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документы, подтверждающие полномочия представителя физического лица действовать от имени третьих лиц (доверенность, оформленная в установленном порядке);</w:t>
      </w:r>
    </w:p>
    <w:p w:rsidR="00D702F2" w:rsidRPr="002C0856" w:rsidRDefault="00D702F2" w:rsidP="00D702F2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26" w:lineRule="exact"/>
        <w:ind w:right="20" w:firstLine="34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копия документа (с одновременным предоставлением оригинала), подтверждающего правомочия юридического лица;</w:t>
      </w:r>
    </w:p>
    <w:p w:rsidR="00D702F2" w:rsidRPr="002C0856" w:rsidRDefault="00D702F2" w:rsidP="00D702F2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326" w:lineRule="exact"/>
        <w:ind w:right="20" w:firstLine="34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документ, удостоверяющий личность (паспорт) и полномочия представителя юридического лица действовать от имени юридического лица (доверенность, оформленная в установленном порядке);</w:t>
      </w:r>
    </w:p>
    <w:p w:rsidR="00D702F2" w:rsidRPr="002C0856" w:rsidRDefault="00D702F2" w:rsidP="00D702F2">
      <w:pPr>
        <w:pStyle w:val="a6"/>
        <w:shd w:val="clear" w:color="auto" w:fill="auto"/>
        <w:spacing w:before="0" w:after="0" w:line="326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2C0856">
        <w:rPr>
          <w:sz w:val="28"/>
          <w:szCs w:val="28"/>
        </w:rPr>
        <w:t>документы, подтверждающие полномочия руководителя юридического лица, в случае, если предоставление заявления осуществляется лично им (приказ, положение, протокол общего собрания или иное подтверждение в соответствии с учредительными документами юридического лица);</w:t>
      </w:r>
    </w:p>
    <w:p w:rsidR="00D702F2" w:rsidRDefault="00D702F2" w:rsidP="00D702F2">
      <w:pPr>
        <w:pStyle w:val="a6"/>
        <w:numPr>
          <w:ilvl w:val="0"/>
          <w:numId w:val="2"/>
        </w:numPr>
        <w:shd w:val="clear" w:color="auto" w:fill="auto"/>
        <w:tabs>
          <w:tab w:val="left" w:pos="695"/>
        </w:tabs>
        <w:spacing w:before="0" w:after="0" w:line="326" w:lineRule="exact"/>
        <w:ind w:firstLine="34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заявки команд (участников).</w:t>
      </w:r>
    </w:p>
    <w:p w:rsidR="00D702F2" w:rsidRDefault="00D702F2" w:rsidP="00D702F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10A3">
        <w:rPr>
          <w:rFonts w:ascii="Times New Roman" w:hAnsi="Times New Roman"/>
          <w:sz w:val="28"/>
          <w:szCs w:val="28"/>
        </w:rPr>
        <w:lastRenderedPageBreak/>
        <w:t>Заявление составляется в единственном экземпляре-подлиннике и подписывается заявителем.</w:t>
      </w:r>
    </w:p>
    <w:p w:rsidR="00D702F2" w:rsidRPr="00095262" w:rsidRDefault="00D702F2" w:rsidP="00D702F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275F">
        <w:rPr>
          <w:rFonts w:ascii="Times New Roman" w:hAnsi="Times New Roman"/>
          <w:sz w:val="28"/>
          <w:szCs w:val="28"/>
        </w:rPr>
        <w:t>Заявление в электронной форме представляется пут</w:t>
      </w:r>
      <w:r>
        <w:rPr>
          <w:rFonts w:ascii="Times New Roman" w:hAnsi="Times New Roman"/>
          <w:sz w:val="28"/>
          <w:szCs w:val="28"/>
        </w:rPr>
        <w:t>ё</w:t>
      </w:r>
      <w:r w:rsidRPr="0053275F">
        <w:rPr>
          <w:rFonts w:ascii="Times New Roman" w:hAnsi="Times New Roman"/>
          <w:sz w:val="28"/>
          <w:szCs w:val="28"/>
        </w:rPr>
        <w:t xml:space="preserve">м заполнения соответствующей формы </w:t>
      </w:r>
      <w:r>
        <w:rPr>
          <w:rFonts w:ascii="Times New Roman" w:hAnsi="Times New Roman"/>
          <w:sz w:val="28"/>
          <w:szCs w:val="28"/>
        </w:rPr>
        <w:t>з</w:t>
      </w:r>
      <w:r w:rsidRPr="0053275F">
        <w:rPr>
          <w:rFonts w:ascii="Times New Roman" w:hAnsi="Times New Roman"/>
          <w:sz w:val="28"/>
          <w:szCs w:val="28"/>
        </w:rPr>
        <w:t>аявления, размещенной на Едином портале.</w:t>
      </w:r>
    </w:p>
    <w:p w:rsidR="00D702F2" w:rsidRPr="00914C86" w:rsidRDefault="00D702F2" w:rsidP="005414FD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/>
        <w:ind w:left="0" w:firstLine="709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Указания на запрет требовать от заявителя.</w:t>
      </w:r>
    </w:p>
    <w:p w:rsidR="00D702F2" w:rsidRPr="00914C86" w:rsidRDefault="00D702F2" w:rsidP="00D702F2">
      <w:pPr>
        <w:pStyle w:val="a6"/>
        <w:shd w:val="clear" w:color="auto" w:fill="auto"/>
        <w:tabs>
          <w:tab w:val="left" w:pos="1701"/>
        </w:tabs>
        <w:spacing w:before="0" w:after="0"/>
        <w:ind w:firstLine="709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От заявителя запрещается требовать:</w:t>
      </w:r>
    </w:p>
    <w:p w:rsidR="00D702F2" w:rsidRPr="00914C86" w:rsidRDefault="00D702F2" w:rsidP="00D702F2">
      <w:pPr>
        <w:pStyle w:val="a6"/>
        <w:numPr>
          <w:ilvl w:val="0"/>
          <w:numId w:val="13"/>
        </w:numPr>
        <w:shd w:val="clear" w:color="auto" w:fill="auto"/>
        <w:tabs>
          <w:tab w:val="left" w:pos="1456"/>
          <w:tab w:val="left" w:pos="1701"/>
        </w:tabs>
        <w:spacing w:before="0" w:after="0"/>
        <w:ind w:right="20" w:firstLine="709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02F2" w:rsidRPr="00914C86" w:rsidRDefault="00D702F2" w:rsidP="00D702F2">
      <w:pPr>
        <w:pStyle w:val="a6"/>
        <w:numPr>
          <w:ilvl w:val="0"/>
          <w:numId w:val="13"/>
        </w:numPr>
        <w:shd w:val="clear" w:color="auto" w:fill="auto"/>
        <w:tabs>
          <w:tab w:val="left" w:pos="1441"/>
          <w:tab w:val="left" w:pos="1701"/>
        </w:tabs>
        <w:spacing w:before="0" w:after="0"/>
        <w:ind w:right="20" w:firstLine="709"/>
        <w:jc w:val="both"/>
        <w:rPr>
          <w:sz w:val="28"/>
          <w:szCs w:val="28"/>
        </w:rPr>
      </w:pPr>
      <w:proofErr w:type="gramStart"/>
      <w:r w:rsidRPr="00914C86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 w:rsidRPr="00914C86">
        <w:rPr>
          <w:sz w:val="28"/>
          <w:szCs w:val="28"/>
          <w:u w:val="single"/>
        </w:rPr>
        <w:t>части</w:t>
      </w:r>
      <w:proofErr w:type="gramEnd"/>
      <w:r w:rsidRPr="00914C86">
        <w:rPr>
          <w:sz w:val="28"/>
          <w:szCs w:val="28"/>
          <w:u w:val="single"/>
        </w:rPr>
        <w:t xml:space="preserve"> 6 статьи 7</w:t>
      </w:r>
      <w:r w:rsidRPr="00914C86">
        <w:rPr>
          <w:sz w:val="28"/>
          <w:szCs w:val="28"/>
        </w:rPr>
        <w:t xml:space="preserve"> Федерального закона №210-ФЗ;</w:t>
      </w:r>
    </w:p>
    <w:p w:rsidR="00D702F2" w:rsidRPr="00914C86" w:rsidRDefault="00D702F2" w:rsidP="00D702F2">
      <w:pPr>
        <w:pStyle w:val="a6"/>
        <w:numPr>
          <w:ilvl w:val="0"/>
          <w:numId w:val="13"/>
        </w:numPr>
        <w:shd w:val="clear" w:color="auto" w:fill="auto"/>
        <w:tabs>
          <w:tab w:val="left" w:pos="1446"/>
          <w:tab w:val="left" w:pos="1701"/>
        </w:tabs>
        <w:spacing w:before="0" w:after="0"/>
        <w:ind w:right="20" w:firstLine="709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которые являются необходимыми и обязательными для предоставления муниципальных услуг.</w:t>
      </w:r>
    </w:p>
    <w:p w:rsidR="00D702F2" w:rsidRPr="00914C86" w:rsidRDefault="00D702F2" w:rsidP="00D702F2">
      <w:pPr>
        <w:pStyle w:val="a6"/>
        <w:shd w:val="clear" w:color="auto" w:fill="auto"/>
        <w:tabs>
          <w:tab w:val="left" w:pos="1701"/>
        </w:tabs>
        <w:spacing w:before="0" w:after="0"/>
        <w:ind w:right="20" w:firstLine="709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В случае поступления межведомственного запроса о представлении до</w:t>
      </w:r>
      <w:r w:rsidRPr="00914C86">
        <w:rPr>
          <w:sz w:val="28"/>
          <w:szCs w:val="28"/>
        </w:rPr>
        <w:softHyphen/>
        <w:t>кументов и (или) информации в целях предоставления муниципальных услуг срок представления таких документов и (или) информации составляет не более 5 рабочих дней со дня получения указанного запроса, если законодательством Российской Федерации не установлен иной срок.</w:t>
      </w:r>
    </w:p>
    <w:p w:rsidR="00D702F2" w:rsidRDefault="00D702F2" w:rsidP="00D702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02F2" w:rsidRDefault="00D702F2" w:rsidP="00D702F2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082A">
        <w:rPr>
          <w:rFonts w:ascii="Times New Roman" w:hAnsi="Times New Roman" w:cs="Times New Roman"/>
          <w:b/>
          <w:color w:val="000000"/>
          <w:sz w:val="28"/>
          <w:szCs w:val="28"/>
        </w:rPr>
        <w:t>Отказ в при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ё</w:t>
      </w:r>
      <w:r w:rsidRPr="003B082A">
        <w:rPr>
          <w:rFonts w:ascii="Times New Roman" w:hAnsi="Times New Roman" w:cs="Times New Roman"/>
          <w:b/>
          <w:color w:val="000000"/>
          <w:sz w:val="28"/>
          <w:szCs w:val="28"/>
        </w:rPr>
        <w:t>ме документов, необходимых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B08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3B082A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D702F2" w:rsidRDefault="00D702F2" w:rsidP="00D702F2">
      <w:pPr>
        <w:pStyle w:val="a6"/>
        <w:shd w:val="clear" w:color="auto" w:fill="auto"/>
        <w:tabs>
          <w:tab w:val="left" w:pos="1134"/>
        </w:tabs>
        <w:spacing w:before="0" w:after="0" w:line="326" w:lineRule="exact"/>
        <w:ind w:right="20" w:firstLine="700"/>
        <w:jc w:val="both"/>
        <w:rPr>
          <w:sz w:val="28"/>
          <w:szCs w:val="28"/>
        </w:rPr>
      </w:pPr>
    </w:p>
    <w:p w:rsidR="00D702F2" w:rsidRPr="00056349" w:rsidRDefault="00D702F2" w:rsidP="00D702F2">
      <w:pPr>
        <w:pStyle w:val="ConsPlusNormal"/>
        <w:numPr>
          <w:ilvl w:val="0"/>
          <w:numId w:val="22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82A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B082A">
        <w:rPr>
          <w:rFonts w:ascii="Times New Roman" w:hAnsi="Times New Roman" w:cs="Times New Roman"/>
          <w:color w:val="000000"/>
          <w:sz w:val="28"/>
          <w:szCs w:val="28"/>
        </w:rPr>
        <w:t>ме документов, необходимых для пр</w:t>
      </w:r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56349">
        <w:rPr>
          <w:rFonts w:ascii="Times New Roman" w:hAnsi="Times New Roman" w:cs="Times New Roman"/>
          <w:color w:val="000000"/>
          <w:sz w:val="28"/>
          <w:szCs w:val="28"/>
        </w:rPr>
        <w:t xml:space="preserve"> услуги, являются:  </w:t>
      </w:r>
    </w:p>
    <w:p w:rsidR="00D702F2" w:rsidRPr="00914C86" w:rsidRDefault="00D702F2" w:rsidP="00D702F2">
      <w:pPr>
        <w:pStyle w:val="a6"/>
        <w:shd w:val="clear" w:color="auto" w:fill="auto"/>
        <w:tabs>
          <w:tab w:val="left" w:pos="1134"/>
          <w:tab w:val="left" w:pos="1513"/>
        </w:tabs>
        <w:spacing w:before="0" w:after="0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86">
        <w:rPr>
          <w:sz w:val="28"/>
          <w:szCs w:val="28"/>
        </w:rPr>
        <w:t>отсутствие или невозможность прочтения в содержании заявления данных заявителя (фамилии, имени, отчества (последнее - при наличии)), либо наименования юридического лица; почтового адреса либо адреса электронной почты, по которому должен быть направлен ответ.</w:t>
      </w:r>
    </w:p>
    <w:p w:rsidR="00D702F2" w:rsidRDefault="00D702F2" w:rsidP="00D702F2">
      <w:pPr>
        <w:pStyle w:val="ConsPlusNormal"/>
        <w:tabs>
          <w:tab w:val="left" w:pos="1134"/>
        </w:tabs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56349">
        <w:rPr>
          <w:rFonts w:ascii="Times New Roman" w:hAnsi="Times New Roman"/>
          <w:sz w:val="28"/>
          <w:szCs w:val="28"/>
        </w:rPr>
        <w:t>представления документов</w:t>
      </w:r>
      <w:r>
        <w:rPr>
          <w:rFonts w:ascii="Times New Roman" w:hAnsi="Times New Roman"/>
          <w:sz w:val="28"/>
          <w:szCs w:val="28"/>
        </w:rPr>
        <w:t>,</w:t>
      </w:r>
      <w:r w:rsidRPr="00056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соответствующих требованиям пункта</w:t>
      </w:r>
      <w:r w:rsidRPr="000563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414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349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056349">
        <w:rPr>
          <w:rFonts w:ascii="Times New Roman" w:hAnsi="Times New Roman"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D702F2" w:rsidRDefault="00D702F2" w:rsidP="00D702F2">
      <w:pPr>
        <w:pStyle w:val="ConsPlusNormal"/>
        <w:tabs>
          <w:tab w:val="left" w:pos="113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414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082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в электронной форме с использованием </w:t>
      </w:r>
      <w:r w:rsidRPr="003B08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082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об отказе в при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B082A">
        <w:rPr>
          <w:rFonts w:ascii="Times New Roman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3B082A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подписывается уполномоченным должностным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(специалистом)</w:t>
      </w:r>
      <w:r w:rsidRPr="003B082A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электронной подписи и направляется в «личный кабинет» заявителя на Едином портале </w:t>
      </w:r>
      <w:r w:rsidRPr="00A80AB3">
        <w:rPr>
          <w:rFonts w:ascii="Times New Roman" w:hAnsi="Times New Roman" w:cs="Times New Roman"/>
          <w:sz w:val="28"/>
          <w:szCs w:val="28"/>
        </w:rPr>
        <w:t xml:space="preserve">не позднее 3 рабочих дней </w:t>
      </w:r>
      <w:proofErr w:type="gramStart"/>
      <w:r w:rsidRPr="00A80AB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80AB3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D702F2" w:rsidRDefault="00D702F2" w:rsidP="00D702F2">
      <w:pPr>
        <w:pStyle w:val="ConsPlusNormal"/>
        <w:tabs>
          <w:tab w:val="left" w:pos="1134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02F2" w:rsidRDefault="00D702F2" w:rsidP="005414FD">
      <w:pPr>
        <w:pStyle w:val="ConsPlusNormal"/>
        <w:tabs>
          <w:tab w:val="left" w:pos="1134"/>
        </w:tabs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>Перечень услуг, которые являются необходимыми</w:t>
      </w:r>
    </w:p>
    <w:p w:rsidR="00D702F2" w:rsidRPr="00432657" w:rsidRDefault="00D702F2" w:rsidP="005414F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gramStart"/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обязательными</w:t>
      </w:r>
      <w:proofErr w:type="gramEnd"/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D702F2" w:rsidRDefault="00D702F2" w:rsidP="00D702F2">
      <w:pPr>
        <w:pStyle w:val="ConsPlusNormal"/>
        <w:tabs>
          <w:tab w:val="left" w:pos="1134"/>
        </w:tabs>
        <w:ind w:firstLine="7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02F2" w:rsidRDefault="00D702F2" w:rsidP="005414FD">
      <w:pPr>
        <w:pStyle w:val="a6"/>
        <w:numPr>
          <w:ilvl w:val="0"/>
          <w:numId w:val="25"/>
        </w:numPr>
        <w:shd w:val="clear" w:color="auto" w:fill="auto"/>
        <w:tabs>
          <w:tab w:val="left" w:pos="426"/>
        </w:tabs>
        <w:spacing w:before="0" w:after="0"/>
        <w:ind w:left="0" w:right="20" w:firstLine="709"/>
        <w:jc w:val="both"/>
        <w:rPr>
          <w:color w:val="000000"/>
          <w:sz w:val="28"/>
          <w:szCs w:val="28"/>
        </w:rPr>
      </w:pPr>
      <w:r w:rsidRPr="00432657">
        <w:rPr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432657">
        <w:rPr>
          <w:color w:val="000000"/>
          <w:sz w:val="28"/>
          <w:szCs w:val="28"/>
        </w:rPr>
        <w:t xml:space="preserve"> услуги, отсутствуют.</w:t>
      </w:r>
    </w:p>
    <w:p w:rsidR="00D702F2" w:rsidRDefault="00D702F2" w:rsidP="00D702F2">
      <w:pPr>
        <w:pStyle w:val="ConsPlusNormal"/>
        <w:tabs>
          <w:tab w:val="left" w:pos="1134"/>
        </w:tabs>
        <w:ind w:firstLine="7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02F2" w:rsidRDefault="00D702F2" w:rsidP="005414F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>пошлины или</w:t>
      </w:r>
    </w:p>
    <w:p w:rsidR="00D702F2" w:rsidRDefault="00D702F2" w:rsidP="005414FD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>иной платы, взимаемой за 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</w:t>
      </w:r>
      <w:r w:rsidRPr="00432657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D702F2" w:rsidRDefault="00D702F2" w:rsidP="00D702F2">
      <w:pPr>
        <w:pStyle w:val="ConsPlusNormal"/>
        <w:tabs>
          <w:tab w:val="left" w:pos="1134"/>
        </w:tabs>
        <w:ind w:firstLine="7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702F2" w:rsidRPr="009310CE" w:rsidRDefault="00D702F2" w:rsidP="005414FD">
      <w:pPr>
        <w:pStyle w:val="ConsPlusNormal"/>
        <w:numPr>
          <w:ilvl w:val="0"/>
          <w:numId w:val="25"/>
        </w:numPr>
        <w:tabs>
          <w:tab w:val="left" w:pos="1134"/>
        </w:tabs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CD7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</w:rPr>
        <w:t>государственной</w:t>
      </w:r>
      <w:r w:rsidRPr="00164C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64CD7">
        <w:rPr>
          <w:rFonts w:ascii="Times New Roman" w:hAnsi="Times New Roman"/>
          <w:color w:val="000000"/>
          <w:sz w:val="28"/>
          <w:szCs w:val="28"/>
        </w:rPr>
        <w:t>услуги осуществляется бесплатно.</w:t>
      </w:r>
    </w:p>
    <w:p w:rsidR="00D702F2" w:rsidRDefault="00D702F2" w:rsidP="00D702F2">
      <w:pPr>
        <w:tabs>
          <w:tab w:val="left" w:pos="1134"/>
        </w:tabs>
        <w:autoSpaceDE w:val="0"/>
        <w:autoSpaceDN w:val="0"/>
        <w:adjustRightInd w:val="0"/>
        <w:ind w:firstLine="70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702F2" w:rsidRPr="00D64EAD" w:rsidRDefault="00D702F2" w:rsidP="00E00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64EAD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D702F2" w:rsidRPr="00D64EAD" w:rsidRDefault="00D702F2" w:rsidP="00E00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64EAD">
        <w:rPr>
          <w:rFonts w:ascii="Times New Roman" w:hAnsi="Times New Roman"/>
          <w:b/>
          <w:bCs/>
          <w:sz w:val="28"/>
          <w:szCs w:val="28"/>
        </w:rPr>
        <w:t>предоставлении</w:t>
      </w:r>
      <w:proofErr w:type="gramEnd"/>
      <w:r w:rsidRPr="00D64EA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государственной</w:t>
      </w:r>
      <w:r w:rsidRPr="00D64EAD">
        <w:rPr>
          <w:rFonts w:ascii="Times New Roman" w:hAnsi="Times New Roman"/>
          <w:b/>
          <w:bCs/>
          <w:sz w:val="28"/>
          <w:szCs w:val="28"/>
        </w:rPr>
        <w:t xml:space="preserve"> услуги, предоставляемой</w:t>
      </w:r>
    </w:p>
    <w:p w:rsidR="00D702F2" w:rsidRDefault="00D702F2" w:rsidP="00E000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64EAD">
        <w:rPr>
          <w:rFonts w:ascii="Times New Roman" w:hAnsi="Times New Roman"/>
          <w:b/>
          <w:bCs/>
          <w:sz w:val="28"/>
          <w:szCs w:val="28"/>
        </w:rPr>
        <w:t xml:space="preserve">организацией, участвующей в предоставлении </w:t>
      </w:r>
      <w:r>
        <w:rPr>
          <w:rFonts w:ascii="Times New Roman" w:hAnsi="Times New Roman"/>
          <w:b/>
          <w:sz w:val="28"/>
          <w:szCs w:val="28"/>
        </w:rPr>
        <w:t>государственной</w:t>
      </w:r>
      <w:r w:rsidRPr="00D64EAD">
        <w:rPr>
          <w:rFonts w:ascii="Times New Roman" w:hAnsi="Times New Roman"/>
          <w:b/>
          <w:bCs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D702F2" w:rsidRDefault="00D702F2" w:rsidP="00D702F2">
      <w:pPr>
        <w:pStyle w:val="a6"/>
        <w:shd w:val="clear" w:color="auto" w:fill="auto"/>
        <w:tabs>
          <w:tab w:val="left" w:pos="1411"/>
        </w:tabs>
        <w:spacing w:before="0" w:after="0" w:line="326" w:lineRule="exact"/>
        <w:ind w:left="700" w:right="20" w:firstLine="0"/>
        <w:jc w:val="both"/>
        <w:rPr>
          <w:sz w:val="28"/>
          <w:szCs w:val="28"/>
        </w:rPr>
      </w:pPr>
    </w:p>
    <w:p w:rsidR="005414FD" w:rsidRPr="00914C86" w:rsidRDefault="005414FD" w:rsidP="005414FD">
      <w:pPr>
        <w:pStyle w:val="a6"/>
        <w:numPr>
          <w:ilvl w:val="0"/>
          <w:numId w:val="25"/>
        </w:numPr>
        <w:shd w:val="clear" w:color="auto" w:fill="auto"/>
        <w:tabs>
          <w:tab w:val="left" w:pos="1276"/>
        </w:tabs>
        <w:spacing w:before="0" w:after="0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C86">
        <w:rPr>
          <w:sz w:val="28"/>
          <w:szCs w:val="28"/>
        </w:rPr>
        <w:t>Время ожидания в очереди при подаче заявления о предоставлении муни</w:t>
      </w:r>
      <w:r w:rsidRPr="00914C86">
        <w:rPr>
          <w:sz w:val="28"/>
          <w:szCs w:val="28"/>
        </w:rPr>
        <w:softHyphen/>
        <w:t>ципальной услуги и при получении результата предоставления муниципальной услуги не должно превышать 15 минут.</w:t>
      </w:r>
    </w:p>
    <w:p w:rsidR="00D702F2" w:rsidRDefault="00D702F2" w:rsidP="005414FD">
      <w:pPr>
        <w:pStyle w:val="a6"/>
        <w:shd w:val="clear" w:color="auto" w:fill="auto"/>
        <w:tabs>
          <w:tab w:val="left" w:pos="1411"/>
        </w:tabs>
        <w:spacing w:before="0" w:after="0" w:line="326" w:lineRule="exact"/>
        <w:ind w:left="735" w:right="20" w:firstLine="0"/>
        <w:jc w:val="both"/>
        <w:rPr>
          <w:sz w:val="28"/>
          <w:szCs w:val="28"/>
        </w:rPr>
      </w:pPr>
    </w:p>
    <w:p w:rsidR="005414FD" w:rsidRDefault="005414FD" w:rsidP="00E0009D">
      <w:pPr>
        <w:autoSpaceDE w:val="0"/>
        <w:autoSpaceDN w:val="0"/>
        <w:adjustRightInd w:val="0"/>
        <w:spacing w:after="100" w:afterAutospacing="1" w:line="240" w:lineRule="auto"/>
        <w:ind w:firstLine="113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6F49">
        <w:rPr>
          <w:rFonts w:ascii="Times New Roman" w:hAnsi="Times New Roman"/>
          <w:b/>
          <w:sz w:val="28"/>
          <w:szCs w:val="28"/>
        </w:rPr>
        <w:t>Срок и порядок регистрации заявления, в том числе в электронном виде</w:t>
      </w:r>
    </w:p>
    <w:p w:rsidR="005414FD" w:rsidRPr="003D6F49" w:rsidRDefault="005414FD" w:rsidP="005414FD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6F49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Pr="00DE4AE9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F49">
        <w:rPr>
          <w:rFonts w:ascii="Times New Roman" w:hAnsi="Times New Roman"/>
          <w:sz w:val="28"/>
          <w:szCs w:val="28"/>
        </w:rPr>
        <w:t>с заявлением</w:t>
      </w:r>
      <w:r>
        <w:rPr>
          <w:rFonts w:ascii="Times New Roman" w:hAnsi="Times New Roman"/>
          <w:sz w:val="28"/>
          <w:szCs w:val="28"/>
        </w:rPr>
        <w:t xml:space="preserve"> и документами - д</w:t>
      </w:r>
      <w:r w:rsidRPr="003D6F49">
        <w:rPr>
          <w:rFonts w:ascii="Times New Roman" w:hAnsi="Times New Roman"/>
          <w:sz w:val="28"/>
          <w:szCs w:val="28"/>
        </w:rPr>
        <w:t>олжностным лицом, ответственным за при</w:t>
      </w:r>
      <w:r>
        <w:rPr>
          <w:rFonts w:ascii="Times New Roman" w:hAnsi="Times New Roman"/>
          <w:sz w:val="28"/>
          <w:szCs w:val="28"/>
        </w:rPr>
        <w:t>ё</w:t>
      </w:r>
      <w:r w:rsidRPr="003D6F49">
        <w:rPr>
          <w:rFonts w:ascii="Times New Roman" w:hAnsi="Times New Roman"/>
          <w:sz w:val="28"/>
          <w:szCs w:val="28"/>
        </w:rPr>
        <w:t>м документов</w:t>
      </w:r>
      <w:r>
        <w:rPr>
          <w:rFonts w:ascii="Times New Roman" w:hAnsi="Times New Roman"/>
          <w:sz w:val="28"/>
          <w:szCs w:val="28"/>
        </w:rPr>
        <w:t>,</w:t>
      </w:r>
      <w:r w:rsidRPr="003D6F49">
        <w:rPr>
          <w:rFonts w:ascii="Times New Roman" w:hAnsi="Times New Roman"/>
          <w:sz w:val="28"/>
          <w:szCs w:val="28"/>
        </w:rPr>
        <w:t xml:space="preserve"> проводится:</w:t>
      </w:r>
    </w:p>
    <w:p w:rsidR="005414FD" w:rsidRDefault="005414FD" w:rsidP="0054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F49">
        <w:rPr>
          <w:rFonts w:ascii="Times New Roman" w:hAnsi="Times New Roman"/>
          <w:sz w:val="28"/>
          <w:szCs w:val="28"/>
        </w:rPr>
        <w:t xml:space="preserve">- проверка документов, указанных в </w:t>
      </w:r>
      <w:hyperlink r:id="rId13" w:history="1">
        <w:r w:rsidRPr="003D6F49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е</w:t>
        </w:r>
        <w:r w:rsidRPr="003D6F4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25 настоящего</w:t>
        </w:r>
        <w:r w:rsidRPr="003D6F49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3D6F49">
        <w:rPr>
          <w:rFonts w:ascii="Times New Roman" w:hAnsi="Times New Roman"/>
          <w:sz w:val="28"/>
          <w:szCs w:val="28"/>
        </w:rPr>
        <w:t xml:space="preserve">Административного регламента, - </w:t>
      </w:r>
      <w:r>
        <w:rPr>
          <w:rFonts w:ascii="Times New Roman" w:hAnsi="Times New Roman"/>
          <w:sz w:val="28"/>
          <w:szCs w:val="28"/>
        </w:rPr>
        <w:t>не более</w:t>
      </w:r>
      <w:r w:rsidRPr="003D6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 минут</w:t>
      </w:r>
      <w:r w:rsidRPr="003D6F49">
        <w:rPr>
          <w:rFonts w:ascii="Times New Roman" w:hAnsi="Times New Roman"/>
          <w:sz w:val="28"/>
          <w:szCs w:val="28"/>
        </w:rPr>
        <w:t>;</w:t>
      </w:r>
    </w:p>
    <w:p w:rsidR="005414FD" w:rsidRPr="002761A7" w:rsidRDefault="005414FD" w:rsidP="0054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F49">
        <w:rPr>
          <w:rFonts w:ascii="Times New Roman" w:hAnsi="Times New Roman"/>
          <w:sz w:val="28"/>
          <w:szCs w:val="28"/>
        </w:rPr>
        <w:t xml:space="preserve">- регистрация </w:t>
      </w:r>
      <w:r w:rsidRPr="006E2CB5">
        <w:rPr>
          <w:rFonts w:ascii="Times New Roman" w:hAnsi="Times New Roman"/>
          <w:sz w:val="28"/>
          <w:szCs w:val="28"/>
        </w:rPr>
        <w:t xml:space="preserve">заявления в журнале регистрации заявлений и </w:t>
      </w:r>
      <w:r>
        <w:rPr>
          <w:rFonts w:ascii="Times New Roman" w:hAnsi="Times New Roman"/>
          <w:sz w:val="28"/>
          <w:szCs w:val="28"/>
        </w:rPr>
        <w:t xml:space="preserve">принятых </w:t>
      </w:r>
      <w:r w:rsidRPr="006E2CB5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6E2C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более </w:t>
      </w:r>
      <w:r w:rsidRPr="006E2CB5">
        <w:rPr>
          <w:rFonts w:ascii="Times New Roman" w:hAnsi="Times New Roman"/>
          <w:sz w:val="28"/>
          <w:szCs w:val="28"/>
        </w:rPr>
        <w:t xml:space="preserve"> 10 минут;</w:t>
      </w:r>
    </w:p>
    <w:p w:rsidR="005414FD" w:rsidRPr="003D6F49" w:rsidRDefault="005414FD" w:rsidP="0054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6F49">
        <w:rPr>
          <w:rFonts w:ascii="Times New Roman" w:hAnsi="Times New Roman" w:cs="Arial"/>
          <w:sz w:val="28"/>
          <w:szCs w:val="28"/>
        </w:rPr>
        <w:t xml:space="preserve">- </w:t>
      </w:r>
      <w:r w:rsidRPr="003D6F49">
        <w:rPr>
          <w:rFonts w:ascii="Times New Roman" w:hAnsi="Times New Roman"/>
          <w:sz w:val="28"/>
          <w:szCs w:val="28"/>
        </w:rPr>
        <w:t xml:space="preserve">выдача расписки в получении от заявителя документов с указанием их перечня и даты их получения </w:t>
      </w:r>
      <w:r>
        <w:rPr>
          <w:rFonts w:ascii="Times New Roman" w:hAnsi="Times New Roman"/>
          <w:sz w:val="28"/>
          <w:szCs w:val="28"/>
        </w:rPr>
        <w:t>Управлением</w:t>
      </w:r>
      <w:r w:rsidRPr="003D6F49">
        <w:rPr>
          <w:rFonts w:ascii="Times New Roman" w:hAnsi="Times New Roman"/>
          <w:sz w:val="28"/>
          <w:szCs w:val="28"/>
        </w:rPr>
        <w:t>, а также с указанием перечня сведений и документов, которые будут получены по межведомственным запросам</w:t>
      </w:r>
      <w:r>
        <w:rPr>
          <w:rFonts w:ascii="Times New Roman" w:hAnsi="Times New Roman"/>
          <w:sz w:val="28"/>
          <w:szCs w:val="28"/>
        </w:rPr>
        <w:t xml:space="preserve"> – не более 10 минут</w:t>
      </w:r>
      <w:r w:rsidRPr="003D6F49">
        <w:rPr>
          <w:rFonts w:ascii="Times New Roman" w:hAnsi="Times New Roman"/>
          <w:sz w:val="28"/>
          <w:szCs w:val="28"/>
        </w:rPr>
        <w:t>.</w:t>
      </w:r>
    </w:p>
    <w:p w:rsidR="005414FD" w:rsidRPr="003D6F49" w:rsidRDefault="005414FD" w:rsidP="005414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F49">
        <w:rPr>
          <w:rFonts w:ascii="Times New Roman" w:hAnsi="Times New Roman"/>
          <w:sz w:val="28"/>
          <w:szCs w:val="28"/>
        </w:rPr>
        <w:t xml:space="preserve">Регистрация заявления, направленного заявителем по почте или в форме электронного документа, осуществляется в день его поступления в </w:t>
      </w:r>
      <w:r w:rsidRPr="00DE4AE9">
        <w:rPr>
          <w:rFonts w:ascii="Times New Roman" w:hAnsi="Times New Roman"/>
          <w:sz w:val="28"/>
          <w:szCs w:val="28"/>
        </w:rPr>
        <w:t>Управление.</w:t>
      </w:r>
      <w:r w:rsidRPr="003D6F49">
        <w:rPr>
          <w:rFonts w:ascii="Times New Roman" w:hAnsi="Times New Roman"/>
          <w:sz w:val="28"/>
          <w:szCs w:val="28"/>
        </w:rPr>
        <w:t xml:space="preserve"> В случае поступления </w:t>
      </w:r>
      <w:r w:rsidRPr="00DE4AE9">
        <w:rPr>
          <w:rFonts w:ascii="Times New Roman" w:hAnsi="Times New Roman"/>
          <w:sz w:val="28"/>
          <w:szCs w:val="28"/>
        </w:rPr>
        <w:t>заявления в Управление  в выходной</w:t>
      </w:r>
      <w:r w:rsidRPr="003D6F49">
        <w:rPr>
          <w:rFonts w:ascii="Times New Roman" w:hAnsi="Times New Roman"/>
          <w:sz w:val="28"/>
          <w:szCs w:val="28"/>
        </w:rPr>
        <w:t xml:space="preserve"> или </w:t>
      </w:r>
      <w:r w:rsidRPr="003D6F49">
        <w:rPr>
          <w:rFonts w:ascii="Times New Roman" w:hAnsi="Times New Roman"/>
          <w:sz w:val="28"/>
          <w:szCs w:val="28"/>
        </w:rPr>
        <w:lastRenderedPageBreak/>
        <w:t>праздничный день - регистрация запроса осуществляется в первый, следующий за ним, рабочий день.</w:t>
      </w:r>
    </w:p>
    <w:p w:rsidR="005414FD" w:rsidRDefault="005414FD" w:rsidP="005414FD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14FD" w:rsidRPr="003D6F49" w:rsidRDefault="005414FD" w:rsidP="00E0009D">
      <w:pPr>
        <w:autoSpaceDE w:val="0"/>
        <w:autoSpaceDN w:val="0"/>
        <w:adjustRightInd w:val="0"/>
        <w:spacing w:after="0" w:line="240" w:lineRule="auto"/>
        <w:ind w:right="284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6F49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5414FD" w:rsidRPr="003D6F49" w:rsidRDefault="005414FD" w:rsidP="00E0009D">
      <w:pPr>
        <w:autoSpaceDE w:val="0"/>
        <w:autoSpaceDN w:val="0"/>
        <w:adjustRightInd w:val="0"/>
        <w:spacing w:after="0" w:line="240" w:lineRule="auto"/>
        <w:ind w:right="284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3D6F49">
        <w:rPr>
          <w:rFonts w:ascii="Times New Roman" w:hAnsi="Times New Roman"/>
          <w:b/>
          <w:sz w:val="28"/>
          <w:szCs w:val="28"/>
        </w:rPr>
        <w:t xml:space="preserve"> услуга, к месту ожидания и при</w:t>
      </w:r>
      <w:r>
        <w:rPr>
          <w:rFonts w:ascii="Times New Roman" w:hAnsi="Times New Roman"/>
          <w:b/>
          <w:sz w:val="28"/>
          <w:szCs w:val="28"/>
        </w:rPr>
        <w:t>ё</w:t>
      </w:r>
      <w:r w:rsidRPr="003D6F49">
        <w:rPr>
          <w:rFonts w:ascii="Times New Roman" w:hAnsi="Times New Roman"/>
          <w:b/>
          <w:sz w:val="28"/>
          <w:szCs w:val="28"/>
        </w:rPr>
        <w:t xml:space="preserve">ма заявителей, размещению и оформлению визуальной, текстовой и </w:t>
      </w:r>
      <w:proofErr w:type="spellStart"/>
      <w:r w:rsidRPr="003D6F49">
        <w:rPr>
          <w:rFonts w:ascii="Times New Roman" w:hAnsi="Times New Roman"/>
          <w:b/>
          <w:sz w:val="28"/>
          <w:szCs w:val="28"/>
        </w:rPr>
        <w:t>мультимедийной</w:t>
      </w:r>
      <w:proofErr w:type="spellEnd"/>
      <w:r w:rsidRPr="003D6F49">
        <w:rPr>
          <w:rFonts w:ascii="Times New Roman" w:hAnsi="Times New Roman"/>
          <w:b/>
          <w:sz w:val="28"/>
          <w:szCs w:val="28"/>
        </w:rPr>
        <w:t xml:space="preserve"> информации о порядке 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3D6F49">
        <w:rPr>
          <w:rFonts w:ascii="Times New Roman" w:hAnsi="Times New Roman"/>
          <w:b/>
          <w:sz w:val="28"/>
          <w:szCs w:val="28"/>
        </w:rPr>
        <w:t>услуги</w:t>
      </w:r>
    </w:p>
    <w:p w:rsidR="005414FD" w:rsidRDefault="005414FD" w:rsidP="005414FD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414FD" w:rsidRPr="00E72979" w:rsidRDefault="005414FD" w:rsidP="005414FD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72979">
        <w:rPr>
          <w:rFonts w:ascii="Times New Roman" w:hAnsi="Times New Roman"/>
          <w:sz w:val="28"/>
          <w:szCs w:val="28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5414FD" w:rsidRPr="00E72979" w:rsidRDefault="005414FD" w:rsidP="005414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Места ожидания для представления или получения документов должны быть оборудованы стульями, скамьями.</w:t>
      </w:r>
    </w:p>
    <w:p w:rsidR="005414FD" w:rsidRPr="00E72979" w:rsidRDefault="005414FD" w:rsidP="005414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Места для заполнения заявления оборудуются стульями, столами (стойками) и обеспечиваются канцелярскими принадлежностями.</w:t>
      </w:r>
    </w:p>
    <w:p w:rsidR="005414FD" w:rsidRPr="00E72979" w:rsidRDefault="005414FD" w:rsidP="005414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Помещения для при</w:t>
      </w:r>
      <w:r>
        <w:rPr>
          <w:rFonts w:ascii="Times New Roman" w:hAnsi="Times New Roman"/>
          <w:sz w:val="28"/>
          <w:szCs w:val="28"/>
        </w:rPr>
        <w:t>ё</w:t>
      </w:r>
      <w:r w:rsidRPr="00E72979">
        <w:rPr>
          <w:rFonts w:ascii="Times New Roman" w:hAnsi="Times New Roman"/>
          <w:sz w:val="28"/>
          <w:szCs w:val="28"/>
        </w:rPr>
        <w:t>ма заявителей:</w:t>
      </w:r>
    </w:p>
    <w:p w:rsidR="005414FD" w:rsidRPr="00E72979" w:rsidRDefault="005414FD" w:rsidP="005414FD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72979">
        <w:rPr>
          <w:rFonts w:ascii="Times New Roman" w:hAnsi="Times New Roman"/>
          <w:sz w:val="28"/>
          <w:szCs w:val="28"/>
        </w:rPr>
        <w:t>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5414FD" w:rsidRPr="00E72979" w:rsidRDefault="005414FD" w:rsidP="0054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>- должны быть оборудованы носителями информации, необходимыми для обеспечения беспрепятственного доступа инвалидов к получению Услуги, с учетом ограничений их жизнедеятельности;</w:t>
      </w:r>
    </w:p>
    <w:p w:rsidR="005414FD" w:rsidRPr="00E72979" w:rsidRDefault="005414FD" w:rsidP="0054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- должны иметь беспрепятственный доступ для инвалидов, в том числе, возможность беспрепятственного входа в помещение и выхода из него, а также возможность самостоятельного передвижения по территории помещения в целях доступа к месту предоставления Услуги;</w:t>
      </w:r>
    </w:p>
    <w:p w:rsidR="005414FD" w:rsidRPr="00E72979" w:rsidRDefault="005414FD" w:rsidP="005414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- должны иметь комфортные условия для заявителей и оптимальные условия для работы должностных лиц в том числе;</w:t>
      </w:r>
    </w:p>
    <w:p w:rsidR="005414FD" w:rsidRPr="000A718E" w:rsidRDefault="005414FD" w:rsidP="005414F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- должны быть оборудованы бесплатным туалетом для посетителей, в </w:t>
      </w:r>
      <w:r w:rsidRPr="000A718E">
        <w:rPr>
          <w:rFonts w:ascii="Times New Roman" w:hAnsi="Times New Roman"/>
          <w:sz w:val="28"/>
          <w:szCs w:val="28"/>
        </w:rPr>
        <w:t>том числе туалетом, предназначенным для инвалидов.</w:t>
      </w:r>
    </w:p>
    <w:p w:rsidR="005414FD" w:rsidRPr="00E72979" w:rsidRDefault="005414FD" w:rsidP="005414F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8"/>
        </w:rPr>
      </w:pPr>
      <w:r w:rsidRPr="00E72979">
        <w:rPr>
          <w:rFonts w:ascii="Times New Roman" w:hAnsi="Times New Roman" w:cs="Arial"/>
          <w:sz w:val="28"/>
          <w:szCs w:val="28"/>
        </w:rPr>
        <w:t xml:space="preserve"> Рабочее место каждого</w:t>
      </w:r>
      <w:r>
        <w:rPr>
          <w:rFonts w:ascii="Times New Roman" w:hAnsi="Times New Roman" w:cs="Arial"/>
          <w:sz w:val="28"/>
          <w:szCs w:val="28"/>
        </w:rPr>
        <w:t xml:space="preserve"> специалиста </w:t>
      </w:r>
      <w:r w:rsidRPr="00E72979">
        <w:rPr>
          <w:rFonts w:ascii="Times New Roman" w:hAnsi="Times New Roman" w:cs="Arial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5414FD" w:rsidRDefault="005414FD" w:rsidP="005414FD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414FD" w:rsidRDefault="005414FD" w:rsidP="005414F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979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E72979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414FD" w:rsidRDefault="005414FD" w:rsidP="005414F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14FD" w:rsidRPr="00002763" w:rsidRDefault="005414FD" w:rsidP="00B06B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E000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2763">
        <w:rPr>
          <w:rFonts w:ascii="Times New Roman" w:hAnsi="Times New Roman"/>
          <w:sz w:val="28"/>
          <w:szCs w:val="28"/>
        </w:rPr>
        <w:t xml:space="preserve">Показателями доступности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5414FD" w:rsidRPr="00002763" w:rsidRDefault="005414FD" w:rsidP="00B0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 xml:space="preserve">- доступность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sz w:val="28"/>
          <w:szCs w:val="28"/>
        </w:rPr>
        <w:t xml:space="preserve"> услуги;</w:t>
      </w:r>
    </w:p>
    <w:p w:rsidR="005414FD" w:rsidRPr="00002763" w:rsidRDefault="005414FD" w:rsidP="00B06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02763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sz w:val="28"/>
          <w:szCs w:val="28"/>
        </w:rPr>
        <w:t xml:space="preserve"> услуги с использованием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7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763">
        <w:rPr>
          <w:rFonts w:ascii="Times New Roman" w:hAnsi="Times New Roman"/>
          <w:sz w:val="28"/>
          <w:szCs w:val="28"/>
        </w:rPr>
        <w:t>коммуникационных технологий, в том числе с использованием Единого портала;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14FD" w:rsidRPr="00002763" w:rsidRDefault="005414FD" w:rsidP="00B0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lastRenderedPageBreak/>
        <w:t xml:space="preserve">- соблюдение сроков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b/>
          <w:sz w:val="28"/>
          <w:szCs w:val="28"/>
        </w:rPr>
        <w:t xml:space="preserve"> </w:t>
      </w:r>
      <w:r w:rsidRPr="00002763">
        <w:rPr>
          <w:rFonts w:ascii="Times New Roman" w:hAnsi="Times New Roman"/>
          <w:sz w:val="28"/>
          <w:szCs w:val="28"/>
        </w:rPr>
        <w:t>услуги;</w:t>
      </w:r>
    </w:p>
    <w:p w:rsidR="005414FD" w:rsidRPr="00002763" w:rsidRDefault="005414FD" w:rsidP="00B0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 xml:space="preserve">- отсутствие обоснованных жалоб со стороны заявителей на решения и (или) действия (бездействие) должностных лиц Управления по результатам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b/>
          <w:sz w:val="28"/>
          <w:szCs w:val="28"/>
        </w:rPr>
        <w:t xml:space="preserve"> </w:t>
      </w:r>
      <w:r w:rsidRPr="00002763">
        <w:rPr>
          <w:rFonts w:ascii="Times New Roman" w:hAnsi="Times New Roman"/>
          <w:sz w:val="28"/>
          <w:szCs w:val="28"/>
        </w:rPr>
        <w:t>услуги и на некорректное, невнимательное отношение должностных лиц Управления к заявителям;</w:t>
      </w:r>
    </w:p>
    <w:p w:rsidR="005414FD" w:rsidRPr="00002763" w:rsidRDefault="005414FD" w:rsidP="00B06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02763">
        <w:rPr>
          <w:rFonts w:ascii="Times New Roman" w:hAnsi="Times New Roman"/>
          <w:sz w:val="28"/>
          <w:szCs w:val="28"/>
        </w:rPr>
        <w:t xml:space="preserve">предоставление возможности подачи заявления и получения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sz w:val="28"/>
          <w:szCs w:val="28"/>
        </w:rPr>
        <w:t xml:space="preserve"> услуги в электронной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5414FD" w:rsidRPr="00002763" w:rsidRDefault="005414FD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 время ожидания в очереди при подаче заявления - не более 15 минут;</w:t>
      </w:r>
    </w:p>
    <w:p w:rsidR="005414FD" w:rsidRPr="00002763" w:rsidRDefault="005414FD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 время ожидания в очереди при подаче заявления по предварительной записи – не более 15 минут;</w:t>
      </w:r>
    </w:p>
    <w:p w:rsidR="005414FD" w:rsidRPr="006258A3" w:rsidRDefault="005414FD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 xml:space="preserve">- срок регистрации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b/>
          <w:sz w:val="28"/>
          <w:szCs w:val="28"/>
        </w:rPr>
        <w:t xml:space="preserve"> </w:t>
      </w:r>
      <w:r w:rsidRPr="00002763">
        <w:rPr>
          <w:rFonts w:ascii="Times New Roman" w:hAnsi="Times New Roman"/>
          <w:sz w:val="28"/>
          <w:szCs w:val="28"/>
        </w:rPr>
        <w:t xml:space="preserve">услуги, не может превышать </w:t>
      </w:r>
      <w:r w:rsidRPr="006258A3">
        <w:rPr>
          <w:rFonts w:ascii="Times New Roman" w:hAnsi="Times New Roman"/>
          <w:sz w:val="28"/>
          <w:szCs w:val="28"/>
        </w:rPr>
        <w:t>2 рабочих дней;</w:t>
      </w:r>
    </w:p>
    <w:p w:rsidR="005414FD" w:rsidRPr="00002763" w:rsidRDefault="005414FD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 xml:space="preserve">- время ожидания в очереди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sz w:val="28"/>
          <w:szCs w:val="28"/>
        </w:rPr>
        <w:t xml:space="preserve"> услуги - не более 15 минут;</w:t>
      </w:r>
    </w:p>
    <w:p w:rsidR="005414FD" w:rsidRPr="00002763" w:rsidRDefault="005414FD" w:rsidP="00B06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02763">
        <w:rPr>
          <w:rFonts w:ascii="Times New Roman" w:hAnsi="Times New Roman"/>
          <w:sz w:val="28"/>
          <w:szCs w:val="28"/>
        </w:rPr>
        <w:t xml:space="preserve">количество взаимодействий заявителя с должностными лицами Управления при получении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sz w:val="28"/>
          <w:szCs w:val="28"/>
        </w:rPr>
        <w:t xml:space="preserve"> услуги и их продолжительность;</w:t>
      </w:r>
    </w:p>
    <w:p w:rsidR="005414FD" w:rsidRPr="00002763" w:rsidRDefault="005414FD" w:rsidP="00B06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02763">
        <w:rPr>
          <w:rFonts w:ascii="Times New Roman" w:hAnsi="Times New Roman"/>
          <w:sz w:val="28"/>
          <w:szCs w:val="28"/>
        </w:rPr>
        <w:t>достоверность предоставляемой заявителям и</w:t>
      </w:r>
      <w:r>
        <w:rPr>
          <w:rFonts w:ascii="Times New Roman" w:hAnsi="Times New Roman"/>
          <w:sz w:val="28"/>
          <w:szCs w:val="28"/>
        </w:rPr>
        <w:t>нформации о ходе предоставления</w:t>
      </w:r>
      <w:r w:rsidRPr="00002763">
        <w:rPr>
          <w:rFonts w:ascii="Times New Roman" w:hAnsi="Times New Roman"/>
          <w:sz w:val="28"/>
          <w:szCs w:val="28"/>
        </w:rPr>
        <w:t xml:space="preserve"> услуги;</w:t>
      </w:r>
    </w:p>
    <w:p w:rsidR="005414FD" w:rsidRPr="00002763" w:rsidRDefault="005414FD" w:rsidP="00B06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02763">
        <w:rPr>
          <w:rFonts w:ascii="Times New Roman" w:hAnsi="Times New Roman"/>
          <w:sz w:val="28"/>
          <w:szCs w:val="28"/>
        </w:rPr>
        <w:t>своевременный при</w:t>
      </w:r>
      <w:r>
        <w:rPr>
          <w:rFonts w:ascii="Times New Roman" w:hAnsi="Times New Roman"/>
          <w:sz w:val="28"/>
          <w:szCs w:val="28"/>
        </w:rPr>
        <w:t>ё</w:t>
      </w:r>
      <w:r w:rsidRPr="00002763">
        <w:rPr>
          <w:rFonts w:ascii="Times New Roman" w:hAnsi="Times New Roman"/>
          <w:sz w:val="28"/>
          <w:szCs w:val="28"/>
        </w:rPr>
        <w:t>м и регистрация заявления и документов, предоставляемых  заявителем;</w:t>
      </w:r>
    </w:p>
    <w:p w:rsidR="005414FD" w:rsidRPr="00002763" w:rsidRDefault="005414FD" w:rsidP="00B06B3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02763">
        <w:rPr>
          <w:rFonts w:ascii="Times New Roman" w:hAnsi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2763">
        <w:rPr>
          <w:rFonts w:ascii="Times New Roman" w:hAnsi="Times New Roman"/>
          <w:sz w:val="28"/>
          <w:szCs w:val="28"/>
        </w:rPr>
        <w:t xml:space="preserve"> услуги;</w:t>
      </w:r>
    </w:p>
    <w:p w:rsidR="005414FD" w:rsidRPr="00002763" w:rsidRDefault="005414FD" w:rsidP="00B0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 принятие мер, направленных на восстановление нарушенных прав, свобод и законных интересов заявителей</w:t>
      </w:r>
      <w:r>
        <w:rPr>
          <w:rFonts w:ascii="Times New Roman" w:hAnsi="Times New Roman"/>
          <w:sz w:val="28"/>
          <w:szCs w:val="28"/>
        </w:rPr>
        <w:t>.</w:t>
      </w:r>
    </w:p>
    <w:p w:rsidR="005414FD" w:rsidRPr="00002763" w:rsidRDefault="00A05CFA" w:rsidP="00B06B3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5414FD">
        <w:rPr>
          <w:rFonts w:ascii="Times New Roman" w:hAnsi="Times New Roman"/>
          <w:sz w:val="28"/>
          <w:szCs w:val="28"/>
        </w:rPr>
        <w:t xml:space="preserve">. </w:t>
      </w:r>
      <w:r w:rsidR="005414FD" w:rsidRPr="00002763">
        <w:rPr>
          <w:rFonts w:ascii="Times New Roman" w:hAnsi="Times New Roman"/>
          <w:sz w:val="28"/>
          <w:szCs w:val="28"/>
        </w:rPr>
        <w:t>Обеспечение</w:t>
      </w:r>
      <w:r w:rsidR="005414FD">
        <w:rPr>
          <w:rFonts w:ascii="Times New Roman" w:hAnsi="Times New Roman"/>
          <w:sz w:val="28"/>
          <w:szCs w:val="28"/>
        </w:rPr>
        <w:t xml:space="preserve"> создания</w:t>
      </w:r>
      <w:r w:rsidR="005414FD" w:rsidRPr="00002763">
        <w:rPr>
          <w:rFonts w:ascii="Times New Roman" w:hAnsi="Times New Roman"/>
          <w:sz w:val="28"/>
          <w:szCs w:val="28"/>
        </w:rPr>
        <w:t xml:space="preserve"> инвалидам следующих условий доступности</w:t>
      </w:r>
      <w:r w:rsidR="005414FD">
        <w:rPr>
          <w:rFonts w:ascii="Times New Roman" w:hAnsi="Times New Roman"/>
          <w:sz w:val="28"/>
          <w:szCs w:val="28"/>
        </w:rPr>
        <w:t xml:space="preserve"> здания и помещения Управления </w:t>
      </w:r>
      <w:r w:rsidR="005414FD" w:rsidRPr="00002763">
        <w:rPr>
          <w:rFonts w:ascii="Times New Roman" w:hAnsi="Times New Roman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02763">
        <w:rPr>
          <w:rFonts w:ascii="Times New Roman" w:hAnsi="Times New Roman"/>
          <w:sz w:val="28"/>
          <w:szCs w:val="28"/>
        </w:rPr>
        <w:t>возможность беспрепятственного входа в</w:t>
      </w:r>
      <w:r>
        <w:rPr>
          <w:rFonts w:ascii="Times New Roman" w:hAnsi="Times New Roman"/>
          <w:sz w:val="28"/>
          <w:szCs w:val="28"/>
        </w:rPr>
        <w:t xml:space="preserve"> здание и помещения Управления</w:t>
      </w:r>
      <w:r w:rsidRPr="00002763">
        <w:rPr>
          <w:rFonts w:ascii="Times New Roman" w:hAnsi="Times New Roman"/>
          <w:sz w:val="28"/>
          <w:szCs w:val="28"/>
        </w:rPr>
        <w:t xml:space="preserve"> и выхода из н</w:t>
      </w:r>
      <w:r>
        <w:rPr>
          <w:rFonts w:ascii="Times New Roman" w:hAnsi="Times New Roman"/>
          <w:sz w:val="28"/>
          <w:szCs w:val="28"/>
        </w:rPr>
        <w:t>их</w:t>
      </w:r>
      <w:r w:rsidRPr="00002763">
        <w:rPr>
          <w:rFonts w:ascii="Times New Roman" w:hAnsi="Times New Roman"/>
          <w:sz w:val="28"/>
          <w:szCs w:val="28"/>
        </w:rPr>
        <w:t>;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002763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 Управления в целях доступа к месту предоставления услуги, в том числе с помощью работников Управления, предоставляющих услуги, </w:t>
      </w:r>
      <w:proofErr w:type="spellStart"/>
      <w:r w:rsidRPr="00002763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002763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 w:rsidRPr="00002763">
        <w:rPr>
          <w:rFonts w:ascii="Times New Roman" w:hAnsi="Times New Roman"/>
          <w:sz w:val="28"/>
          <w:szCs w:val="28"/>
        </w:rPr>
        <w:tab/>
        <w:t>возможность посадки в транспортное средство и высадки из него перед входом в</w:t>
      </w:r>
      <w:r>
        <w:rPr>
          <w:rFonts w:ascii="Times New Roman" w:hAnsi="Times New Roman"/>
          <w:sz w:val="28"/>
          <w:szCs w:val="28"/>
        </w:rPr>
        <w:t xml:space="preserve"> здание и помещения Управления</w:t>
      </w:r>
      <w:r w:rsidRPr="00002763">
        <w:rPr>
          <w:rFonts w:ascii="Times New Roman" w:hAnsi="Times New Roman"/>
          <w:sz w:val="28"/>
          <w:szCs w:val="28"/>
        </w:rPr>
        <w:t xml:space="preserve">, в том числе с использованием кресла-коляски и, при необходимости, с помощью работников </w:t>
      </w:r>
      <w:r>
        <w:rPr>
          <w:rFonts w:ascii="Times New Roman" w:hAnsi="Times New Roman"/>
          <w:sz w:val="28"/>
          <w:szCs w:val="28"/>
        </w:rPr>
        <w:t>Управления</w:t>
      </w:r>
      <w:r w:rsidRPr="00002763">
        <w:rPr>
          <w:rFonts w:ascii="Times New Roman" w:hAnsi="Times New Roman"/>
          <w:sz w:val="28"/>
          <w:szCs w:val="28"/>
        </w:rPr>
        <w:t>;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 w:rsidRPr="00002763">
        <w:rPr>
          <w:rFonts w:ascii="Times New Roman" w:hAnsi="Times New Roman"/>
          <w:sz w:val="28"/>
          <w:szCs w:val="28"/>
        </w:rPr>
        <w:tab/>
        <w:t xml:space="preserve">сопровождение инвалидов, имеющих стойкие нарушения функции зрения и самостоятельного передвижения по территории </w:t>
      </w:r>
      <w:r>
        <w:rPr>
          <w:rFonts w:ascii="Times New Roman" w:hAnsi="Times New Roman"/>
          <w:sz w:val="28"/>
          <w:szCs w:val="28"/>
        </w:rPr>
        <w:t>Управления</w:t>
      </w:r>
      <w:r w:rsidRPr="00002763">
        <w:rPr>
          <w:rFonts w:ascii="Times New Roman" w:hAnsi="Times New Roman"/>
          <w:sz w:val="28"/>
          <w:szCs w:val="28"/>
        </w:rPr>
        <w:t>;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 w:rsidRPr="00002763">
        <w:rPr>
          <w:rFonts w:ascii="Times New Roman" w:hAnsi="Times New Roman"/>
          <w:sz w:val="28"/>
          <w:szCs w:val="28"/>
        </w:rPr>
        <w:tab/>
        <w:t>содействие инвалиду при входе в</w:t>
      </w:r>
      <w:r>
        <w:rPr>
          <w:rFonts w:ascii="Times New Roman" w:hAnsi="Times New Roman"/>
          <w:sz w:val="28"/>
          <w:szCs w:val="28"/>
        </w:rPr>
        <w:t xml:space="preserve"> здание и помещения </w:t>
      </w:r>
      <w:r w:rsidRPr="00002763">
        <w:rPr>
          <w:rFonts w:ascii="Times New Roman" w:hAnsi="Times New Roman"/>
          <w:sz w:val="28"/>
          <w:szCs w:val="28"/>
        </w:rPr>
        <w:t>и выходе из н</w:t>
      </w:r>
      <w:r>
        <w:rPr>
          <w:rFonts w:ascii="Times New Roman" w:hAnsi="Times New Roman"/>
          <w:sz w:val="28"/>
          <w:szCs w:val="28"/>
        </w:rPr>
        <w:t>их</w:t>
      </w:r>
      <w:r w:rsidRPr="00002763">
        <w:rPr>
          <w:rFonts w:ascii="Times New Roman" w:hAnsi="Times New Roman"/>
          <w:sz w:val="28"/>
          <w:szCs w:val="28"/>
        </w:rPr>
        <w:t>, информирование инвалида о доступных маршрутах общественного транспорта;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 w:rsidRPr="00002763">
        <w:rPr>
          <w:rFonts w:ascii="Times New Roman" w:hAnsi="Times New Roman"/>
          <w:sz w:val="28"/>
          <w:szCs w:val="28"/>
        </w:rPr>
        <w:tab/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</w:t>
      </w:r>
      <w:r w:rsidRPr="00002763">
        <w:rPr>
          <w:rFonts w:ascii="Times New Roman" w:hAnsi="Times New Roman"/>
          <w:sz w:val="28"/>
          <w:szCs w:val="28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414FD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2763">
        <w:rPr>
          <w:rFonts w:ascii="Times New Roman" w:hAnsi="Times New Roman"/>
          <w:sz w:val="28"/>
          <w:szCs w:val="28"/>
        </w:rPr>
        <w:t>-</w:t>
      </w:r>
      <w:r w:rsidRPr="00002763">
        <w:rPr>
          <w:rFonts w:ascii="Times New Roman" w:hAnsi="Times New Roman"/>
          <w:sz w:val="28"/>
          <w:szCs w:val="28"/>
        </w:rPr>
        <w:tab/>
        <w:t>обеспечение допуска</w:t>
      </w:r>
      <w:r>
        <w:rPr>
          <w:rFonts w:ascii="Times New Roman" w:hAnsi="Times New Roman"/>
          <w:sz w:val="28"/>
          <w:szCs w:val="28"/>
        </w:rPr>
        <w:t xml:space="preserve"> на территорию Управления, в котором предоставляется услуга, </w:t>
      </w:r>
      <w:r w:rsidRPr="00002763">
        <w:rPr>
          <w:rFonts w:ascii="Times New Roman" w:hAnsi="Times New Roman"/>
          <w:sz w:val="28"/>
          <w:szCs w:val="28"/>
        </w:rPr>
        <w:t>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02763">
        <w:rPr>
          <w:rFonts w:ascii="Times New Roman" w:hAnsi="Times New Roman"/>
          <w:sz w:val="28"/>
          <w:szCs w:val="28"/>
        </w:rPr>
        <w:t xml:space="preserve"> 386н</w:t>
      </w:r>
      <w:r>
        <w:rPr>
          <w:rFonts w:ascii="Times New Roman" w:hAnsi="Times New Roman"/>
          <w:sz w:val="28"/>
          <w:szCs w:val="28"/>
        </w:rPr>
        <w:t xml:space="preserve">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5414FD" w:rsidRPr="00002763" w:rsidRDefault="005414FD" w:rsidP="00B06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05CF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2763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создания</w:t>
      </w:r>
      <w:r w:rsidRPr="00002763">
        <w:rPr>
          <w:rFonts w:ascii="Times New Roman" w:hAnsi="Times New Roman"/>
          <w:sz w:val="28"/>
          <w:szCs w:val="28"/>
        </w:rPr>
        <w:t xml:space="preserve"> инвалидам следующих условий доступности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02763">
        <w:rPr>
          <w:rFonts w:ascii="Times New Roman" w:hAnsi="Times New Roman"/>
          <w:sz w:val="28"/>
          <w:szCs w:val="28"/>
        </w:rPr>
        <w:t xml:space="preserve">услуги в соответствии с </w:t>
      </w:r>
      <w:proofErr w:type="gramStart"/>
      <w:r w:rsidRPr="00002763">
        <w:rPr>
          <w:rFonts w:ascii="Times New Roman" w:hAnsi="Times New Roman"/>
          <w:sz w:val="28"/>
          <w:szCs w:val="28"/>
        </w:rPr>
        <w:t>требованиями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установленными законодательными и иными нормативными правовыми актами: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 w:rsidRPr="00002763">
        <w:rPr>
          <w:rFonts w:ascii="Times New Roman" w:hAnsi="Times New Roman"/>
          <w:sz w:val="28"/>
          <w:szCs w:val="28"/>
        </w:rPr>
        <w:tab/>
        <w:t xml:space="preserve">оказание инвалидам помощи, необходимой для получения в доступной для них форме информации о правилах предоставления услуги, в </w:t>
      </w:r>
      <w:r w:rsidRPr="00EE1200">
        <w:rPr>
          <w:rFonts w:ascii="Times New Roman" w:hAnsi="Times New Roman"/>
          <w:sz w:val="28"/>
          <w:szCs w:val="28"/>
        </w:rPr>
        <w:t>том числе об оформлении необходимых для получения услуги документов, о</w:t>
      </w:r>
      <w:r w:rsidRPr="00002763">
        <w:rPr>
          <w:rFonts w:ascii="Times New Roman" w:hAnsi="Times New Roman"/>
          <w:sz w:val="28"/>
          <w:szCs w:val="28"/>
        </w:rPr>
        <w:t xml:space="preserve"> совершении ими других необходимых для получения услуги действий;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 w:rsidRPr="00002763">
        <w:rPr>
          <w:rFonts w:ascii="Times New Roman" w:hAnsi="Times New Roman"/>
          <w:sz w:val="28"/>
          <w:szCs w:val="28"/>
        </w:rPr>
        <w:tab/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EE1200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E12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E1200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E1200">
        <w:rPr>
          <w:rFonts w:ascii="Times New Roman" w:hAnsi="Times New Roman"/>
          <w:sz w:val="28"/>
          <w:szCs w:val="28"/>
        </w:rPr>
        <w:t>;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 w:rsidRPr="00002763">
        <w:rPr>
          <w:rFonts w:ascii="Times New Roman" w:hAnsi="Times New Roman"/>
          <w:sz w:val="28"/>
          <w:szCs w:val="28"/>
        </w:rPr>
        <w:tab/>
        <w:t>оказание работниками</w:t>
      </w:r>
      <w:r>
        <w:rPr>
          <w:rFonts w:ascii="Times New Roman" w:hAnsi="Times New Roman"/>
          <w:sz w:val="28"/>
          <w:szCs w:val="28"/>
        </w:rPr>
        <w:t xml:space="preserve"> Управления</w:t>
      </w:r>
      <w:r w:rsidRPr="00002763">
        <w:rPr>
          <w:rFonts w:ascii="Times New Roman" w:hAnsi="Times New Roman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лицами;</w:t>
      </w:r>
    </w:p>
    <w:p w:rsidR="005414FD" w:rsidRDefault="005414FD" w:rsidP="00B06B3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2763">
        <w:rPr>
          <w:rFonts w:ascii="Times New Roman" w:hAnsi="Times New Roman"/>
          <w:sz w:val="28"/>
          <w:szCs w:val="28"/>
        </w:rPr>
        <w:t>-</w:t>
      </w:r>
      <w:r w:rsidRPr="00002763">
        <w:rPr>
          <w:rFonts w:ascii="Times New Roman" w:hAnsi="Times New Roman"/>
          <w:sz w:val="28"/>
          <w:szCs w:val="28"/>
        </w:rPr>
        <w:tab/>
        <w:t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5414FD" w:rsidRDefault="005414FD" w:rsidP="005414FD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414FD" w:rsidRPr="00E72979" w:rsidRDefault="005414FD" w:rsidP="005414FD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72979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5414FD" w:rsidRPr="00002763" w:rsidRDefault="005414FD" w:rsidP="00B06B3F">
      <w:pPr>
        <w:tabs>
          <w:tab w:val="left" w:pos="851"/>
        </w:tabs>
        <w:spacing w:after="0" w:line="240" w:lineRule="auto"/>
        <w:ind w:left="1701" w:firstLine="709"/>
        <w:jc w:val="both"/>
        <w:rPr>
          <w:rFonts w:ascii="Times New Roman" w:hAnsi="Times New Roman"/>
          <w:sz w:val="28"/>
          <w:szCs w:val="28"/>
        </w:rPr>
      </w:pPr>
    </w:p>
    <w:p w:rsidR="00A05CFA" w:rsidRPr="00E72979" w:rsidRDefault="00A05CFA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E72979">
        <w:rPr>
          <w:rFonts w:ascii="Times New Roman" w:hAnsi="Times New Roman"/>
          <w:sz w:val="28"/>
          <w:szCs w:val="28"/>
        </w:rPr>
        <w:t xml:space="preserve">Доступ к предоставлению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 xml:space="preserve"> в электронном виде осуществляется через Единый портал.</w:t>
      </w:r>
    </w:p>
    <w:p w:rsidR="00A05CFA" w:rsidRPr="00E72979" w:rsidRDefault="00A05CFA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Pr="00E7297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 xml:space="preserve"> в электронном виде через Единый портал включает в себя:</w:t>
      </w:r>
    </w:p>
    <w:p w:rsidR="00A05CFA" w:rsidRPr="00E72979" w:rsidRDefault="00A05CFA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979">
        <w:rPr>
          <w:rFonts w:ascii="Times New Roman" w:hAnsi="Times New Roman"/>
          <w:sz w:val="28"/>
          <w:szCs w:val="28"/>
        </w:rPr>
        <w:t xml:space="preserve">- доступ заявителей к сведениям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E72979">
        <w:rPr>
          <w:rFonts w:ascii="Times New Roman" w:hAnsi="Times New Roman"/>
          <w:sz w:val="28"/>
          <w:szCs w:val="28"/>
        </w:rPr>
        <w:t xml:space="preserve"> услуге;</w:t>
      </w:r>
    </w:p>
    <w:p w:rsidR="00A05CFA" w:rsidRPr="00E72979" w:rsidRDefault="00A05CFA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- доступность для копирования и заполнения в электронной форме заявления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>;</w:t>
      </w:r>
    </w:p>
    <w:p w:rsidR="00A05CFA" w:rsidRPr="00E72979" w:rsidRDefault="00A05CFA" w:rsidP="00B06B3F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72979">
        <w:rPr>
          <w:rFonts w:ascii="Times New Roman" w:hAnsi="Times New Roman"/>
          <w:sz w:val="28"/>
          <w:szCs w:val="28"/>
        </w:rPr>
        <w:t>возможность подачи заявителем с использованием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979">
        <w:rPr>
          <w:rFonts w:ascii="Times New Roman" w:hAnsi="Times New Roman"/>
          <w:sz w:val="28"/>
          <w:szCs w:val="28"/>
        </w:rPr>
        <w:t xml:space="preserve">телекоммуникационных технологий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 xml:space="preserve">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>;</w:t>
      </w:r>
    </w:p>
    <w:p w:rsidR="00A05CFA" w:rsidRPr="00E72979" w:rsidRDefault="00A05CFA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- возможность получения заявителем 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>;</w:t>
      </w:r>
    </w:p>
    <w:p w:rsidR="00A05CFA" w:rsidRPr="00E72979" w:rsidRDefault="00A05CFA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297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72979">
        <w:rPr>
          <w:rFonts w:ascii="Times New Roman" w:hAnsi="Times New Roman"/>
          <w:sz w:val="28"/>
          <w:szCs w:val="28"/>
        </w:rPr>
        <w:t xml:space="preserve">возможность получения заявителем с использованием </w:t>
      </w:r>
      <w:r w:rsidRPr="00E72979">
        <w:rPr>
          <w:rFonts w:ascii="Times New Roman" w:hAnsi="Times New Roman"/>
          <w:sz w:val="28"/>
          <w:szCs w:val="28"/>
        </w:rPr>
        <w:lastRenderedPageBreak/>
        <w:t>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97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979">
        <w:rPr>
          <w:rFonts w:ascii="Times New Roman" w:hAnsi="Times New Roman"/>
          <w:sz w:val="28"/>
          <w:szCs w:val="28"/>
        </w:rPr>
        <w:t xml:space="preserve">телекоммуникационных технологий результатов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>.</w:t>
      </w:r>
    </w:p>
    <w:p w:rsidR="00A05CFA" w:rsidRPr="00E72979" w:rsidRDefault="00A05CFA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3D68">
        <w:rPr>
          <w:rFonts w:ascii="Times New Roman" w:hAnsi="Times New Roman"/>
          <w:sz w:val="28"/>
          <w:szCs w:val="28"/>
        </w:rPr>
        <w:t>3</w:t>
      </w:r>
      <w:r w:rsidRPr="00E72979">
        <w:rPr>
          <w:rFonts w:ascii="Times New Roman" w:hAnsi="Times New Roman"/>
          <w:sz w:val="28"/>
          <w:szCs w:val="28"/>
        </w:rPr>
        <w:t xml:space="preserve">. В целях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 xml:space="preserve"> в электронной форме основанием для начала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 xml:space="preserve"> является направление заявителем с использованием Единого портала документов, указанных в </w:t>
      </w:r>
      <w:hyperlink w:anchor="Par163" w:tooltip="Ссылка на текущий документ" w:history="1">
        <w:r w:rsidRPr="00E72979">
          <w:rPr>
            <w:rFonts w:ascii="Times New Roman" w:hAnsi="Times New Roman"/>
            <w:sz w:val="28"/>
            <w:szCs w:val="28"/>
          </w:rPr>
          <w:t>пункт</w:t>
        </w:r>
        <w:r>
          <w:rPr>
            <w:rFonts w:ascii="Times New Roman" w:hAnsi="Times New Roman"/>
            <w:sz w:val="28"/>
            <w:szCs w:val="28"/>
          </w:rPr>
          <w:t>е</w:t>
        </w:r>
        <w:r w:rsidRPr="00E72979">
          <w:rPr>
            <w:rFonts w:ascii="Times New Roman" w:hAnsi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>25</w:t>
      </w:r>
      <w:r w:rsidRPr="00E7297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A05CFA" w:rsidRPr="00E72979" w:rsidRDefault="00A05CFA" w:rsidP="00B06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3D68">
        <w:rPr>
          <w:rFonts w:ascii="Times New Roman" w:hAnsi="Times New Roman"/>
          <w:sz w:val="28"/>
          <w:szCs w:val="28"/>
        </w:rPr>
        <w:t>4</w:t>
      </w:r>
      <w:r w:rsidRPr="00E72979">
        <w:rPr>
          <w:rFonts w:ascii="Times New Roman" w:hAnsi="Times New Roman"/>
          <w:sz w:val="28"/>
          <w:szCs w:val="28"/>
        </w:rPr>
        <w:t xml:space="preserve">. Обращение за получением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 xml:space="preserve"> в электронной форме и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sz w:val="28"/>
          <w:szCs w:val="28"/>
        </w:rPr>
        <w:t xml:space="preserve"> в электронной форме осуществляется с использованием электронных документов, подписанных электронной подписью в соответствии с требованиями Федерального </w:t>
      </w:r>
      <w:hyperlink r:id="rId14" w:tooltip="Федеральный закон от 06.04.2011 N 63-ФЗ (ред. от 28.06.2014) &quot;Об электронной подписи&quot; (с изм. и доп., вступ. в силу с 01.04.2015){КонсультантПлюс}" w:history="1">
        <w:r w:rsidRPr="00E72979">
          <w:rPr>
            <w:rFonts w:ascii="Times New Roman" w:hAnsi="Times New Roman"/>
            <w:sz w:val="28"/>
            <w:szCs w:val="28"/>
          </w:rPr>
          <w:t>закона</w:t>
        </w:r>
      </w:hyperlink>
      <w:r w:rsidRPr="00E72979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подписи».</w:t>
      </w:r>
    </w:p>
    <w:p w:rsidR="00A05CFA" w:rsidRDefault="00A05CFA" w:rsidP="00B0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63D68">
        <w:rPr>
          <w:rFonts w:ascii="Times New Roman" w:hAnsi="Times New Roman"/>
          <w:bCs/>
          <w:sz w:val="28"/>
          <w:szCs w:val="28"/>
        </w:rPr>
        <w:t>5</w:t>
      </w:r>
      <w:r w:rsidRPr="00E72979">
        <w:rPr>
          <w:rFonts w:ascii="Times New Roman" w:hAnsi="Times New Roman"/>
          <w:bCs/>
          <w:sz w:val="28"/>
          <w:szCs w:val="28"/>
        </w:rPr>
        <w:t xml:space="preserve">. Заявитель вправе обратиться за предоставлением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E72979">
        <w:rPr>
          <w:rFonts w:ascii="Times New Roman" w:hAnsi="Times New Roman"/>
          <w:bCs/>
          <w:sz w:val="28"/>
          <w:szCs w:val="28"/>
        </w:rPr>
        <w:t xml:space="preserve"> с использованием универсальной электронной карты в порядке и сроки, установленные законодательством</w:t>
      </w:r>
      <w:r w:rsidRPr="00E72979">
        <w:rPr>
          <w:rFonts w:ascii="Times New Roman" w:hAnsi="Times New Roman"/>
          <w:sz w:val="28"/>
          <w:szCs w:val="28"/>
        </w:rPr>
        <w:t>.</w:t>
      </w:r>
    </w:p>
    <w:p w:rsidR="00A05CFA" w:rsidRDefault="00A05CFA" w:rsidP="00B06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CFA" w:rsidRPr="00930916" w:rsidRDefault="00D63D68" w:rsidP="00B06B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5CFA" w:rsidRPr="009309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05CFA" w:rsidRPr="009309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A05CFA" w:rsidRDefault="00A05CFA" w:rsidP="00B06B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91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A05CFA" w:rsidRDefault="00A05CFA" w:rsidP="00B06B3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5CFA" w:rsidRPr="00914C86" w:rsidRDefault="00A05CFA" w:rsidP="00B06B3F">
      <w:pPr>
        <w:pStyle w:val="a6"/>
        <w:shd w:val="clear" w:color="auto" w:fill="auto"/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63D6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914C86">
        <w:rPr>
          <w:sz w:val="28"/>
          <w:szCs w:val="28"/>
        </w:rPr>
        <w:t>Предоставление муниципальной услуги включает в себя следующие ад</w:t>
      </w:r>
      <w:r w:rsidRPr="00914C86">
        <w:rPr>
          <w:sz w:val="28"/>
          <w:szCs w:val="28"/>
        </w:rPr>
        <w:softHyphen/>
        <w:t>министративные процедуры:</w:t>
      </w:r>
    </w:p>
    <w:p w:rsidR="00D63D68" w:rsidRDefault="00D63D68" w:rsidP="00B06B3F">
      <w:pPr>
        <w:pStyle w:val="a6"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разработка календарного плана проведения спортивной и физкультурно-оздоровительной работы;</w:t>
      </w:r>
    </w:p>
    <w:p w:rsidR="00D63D68" w:rsidRDefault="00D63D68" w:rsidP="00B06B3F">
      <w:pPr>
        <w:pStyle w:val="a6"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D63D68">
        <w:rPr>
          <w:sz w:val="28"/>
          <w:szCs w:val="28"/>
        </w:rPr>
        <w:t>подготовка документов, регламентирующих порядок проведения мероприятий, подготовка приказа и сметы на проведение мероприятия;</w:t>
      </w:r>
    </w:p>
    <w:p w:rsidR="00D63D68" w:rsidRDefault="00D63D68" w:rsidP="00B06B3F">
      <w:pPr>
        <w:pStyle w:val="a6"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D63D68">
        <w:rPr>
          <w:sz w:val="28"/>
          <w:szCs w:val="28"/>
        </w:rPr>
        <w:t>проведение организационных мероприятий по подготовке соревнований;</w:t>
      </w:r>
    </w:p>
    <w:p w:rsidR="00D63D68" w:rsidRDefault="00D63D68" w:rsidP="00B06B3F">
      <w:pPr>
        <w:pStyle w:val="a6"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D63D68">
        <w:rPr>
          <w:sz w:val="28"/>
          <w:szCs w:val="28"/>
        </w:rPr>
        <w:t>проведение официальных физкультурно-оздоровительных и спортивных мероприятий;</w:t>
      </w:r>
    </w:p>
    <w:p w:rsidR="00D63D68" w:rsidRDefault="00D63D68" w:rsidP="00B06B3F">
      <w:pPr>
        <w:pStyle w:val="a6"/>
        <w:numPr>
          <w:ilvl w:val="1"/>
          <w:numId w:val="26"/>
        </w:numPr>
        <w:shd w:val="clear" w:color="auto" w:fill="auto"/>
        <w:tabs>
          <w:tab w:val="left" w:pos="0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D63D68">
        <w:rPr>
          <w:sz w:val="28"/>
          <w:szCs w:val="28"/>
        </w:rPr>
        <w:t>подведение итогов проведенных мероприятий.</w:t>
      </w:r>
    </w:p>
    <w:p w:rsidR="00D63D68" w:rsidRDefault="00D63D68" w:rsidP="00B06B3F">
      <w:pPr>
        <w:pStyle w:val="a6"/>
        <w:shd w:val="clear" w:color="auto" w:fill="auto"/>
        <w:spacing w:before="0" w:after="0" w:line="240" w:lineRule="auto"/>
        <w:ind w:right="40" w:firstLine="708"/>
        <w:jc w:val="both"/>
        <w:rPr>
          <w:sz w:val="28"/>
          <w:szCs w:val="28"/>
        </w:rPr>
      </w:pPr>
      <w:r w:rsidRPr="00914C86">
        <w:rPr>
          <w:sz w:val="28"/>
          <w:szCs w:val="28"/>
        </w:rPr>
        <w:t>Описание последовательности действий при предоставлении муниципаль</w:t>
      </w:r>
      <w:r w:rsidRPr="00914C86">
        <w:rPr>
          <w:sz w:val="28"/>
          <w:szCs w:val="28"/>
        </w:rPr>
        <w:softHyphen/>
        <w:t>ной услуги приведено на Блок-схеме (приложение)</w:t>
      </w:r>
      <w:r>
        <w:rPr>
          <w:sz w:val="28"/>
          <w:szCs w:val="28"/>
        </w:rPr>
        <w:t xml:space="preserve"> к административному регламенту</w:t>
      </w:r>
      <w:r w:rsidRPr="00914C86">
        <w:rPr>
          <w:sz w:val="28"/>
          <w:szCs w:val="28"/>
        </w:rPr>
        <w:t>.</w:t>
      </w:r>
    </w:p>
    <w:p w:rsidR="000734A5" w:rsidRDefault="000734A5" w:rsidP="00B06B3F">
      <w:pPr>
        <w:pStyle w:val="a6"/>
        <w:shd w:val="clear" w:color="auto" w:fill="auto"/>
        <w:spacing w:before="0" w:after="0" w:line="240" w:lineRule="auto"/>
        <w:ind w:right="40" w:firstLine="708"/>
        <w:jc w:val="both"/>
        <w:rPr>
          <w:sz w:val="28"/>
          <w:szCs w:val="28"/>
        </w:rPr>
      </w:pPr>
    </w:p>
    <w:p w:rsidR="000734A5" w:rsidRDefault="000734A5" w:rsidP="00B06B3F">
      <w:pPr>
        <w:pStyle w:val="a6"/>
        <w:shd w:val="clear" w:color="auto" w:fill="auto"/>
        <w:spacing w:before="0" w:after="0" w:line="240" w:lineRule="auto"/>
        <w:ind w:right="40" w:firstLine="0"/>
        <w:rPr>
          <w:b/>
          <w:sz w:val="28"/>
          <w:szCs w:val="28"/>
        </w:rPr>
      </w:pPr>
      <w:r w:rsidRPr="000734A5">
        <w:rPr>
          <w:b/>
          <w:sz w:val="28"/>
          <w:szCs w:val="28"/>
        </w:rPr>
        <w:t>Разработка календарного плана проведения спортивной и физкультурно-оздоровительной работы</w:t>
      </w:r>
    </w:p>
    <w:p w:rsidR="00B06B3F" w:rsidRDefault="00B06B3F" w:rsidP="00B06B3F">
      <w:pPr>
        <w:pStyle w:val="a6"/>
        <w:shd w:val="clear" w:color="auto" w:fill="auto"/>
        <w:spacing w:before="0" w:after="0" w:line="240" w:lineRule="auto"/>
        <w:ind w:right="40" w:firstLine="0"/>
        <w:rPr>
          <w:b/>
          <w:sz w:val="28"/>
          <w:szCs w:val="28"/>
        </w:rPr>
      </w:pPr>
    </w:p>
    <w:p w:rsidR="000734A5" w:rsidRPr="00B06B3F" w:rsidRDefault="000734A5" w:rsidP="00B06B3F">
      <w:pPr>
        <w:pStyle w:val="a6"/>
        <w:numPr>
          <w:ilvl w:val="0"/>
          <w:numId w:val="26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B06B3F">
        <w:rPr>
          <w:sz w:val="28"/>
          <w:szCs w:val="28"/>
        </w:rPr>
        <w:t xml:space="preserve">Анализ реализации физкультурно-оздоровительных и спортивных мероприятий за год, предшествующий планируемому году, осуществляемый </w:t>
      </w:r>
      <w:r w:rsidR="00F2654E">
        <w:rPr>
          <w:sz w:val="28"/>
          <w:szCs w:val="28"/>
        </w:rPr>
        <w:t>начальником отдела физической культуры и спорта</w:t>
      </w:r>
      <w:r w:rsidRPr="00B06B3F">
        <w:rPr>
          <w:sz w:val="28"/>
          <w:szCs w:val="28"/>
        </w:rPr>
        <w:t>, ответственным за реализацию соответствующего направления работы, путем сбора и обобщения соответствующей информации;</w:t>
      </w:r>
    </w:p>
    <w:p w:rsidR="000734A5" w:rsidRPr="00B06B3F" w:rsidRDefault="000734A5" w:rsidP="00B06B3F">
      <w:pPr>
        <w:pStyle w:val="a6"/>
        <w:numPr>
          <w:ilvl w:val="0"/>
          <w:numId w:val="26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B06B3F">
        <w:rPr>
          <w:sz w:val="28"/>
          <w:szCs w:val="28"/>
        </w:rPr>
        <w:t xml:space="preserve">Подготовка проекта календарного плана проведения спортивной и физкультурно-оздоровительной работы на соответствующий год в </w:t>
      </w:r>
      <w:proofErr w:type="spellStart"/>
      <w:r w:rsidRPr="00B06B3F">
        <w:rPr>
          <w:sz w:val="28"/>
          <w:szCs w:val="28"/>
        </w:rPr>
        <w:lastRenderedPageBreak/>
        <w:t>Прохоровском</w:t>
      </w:r>
      <w:proofErr w:type="spellEnd"/>
      <w:r w:rsidRPr="00B06B3F">
        <w:rPr>
          <w:sz w:val="28"/>
          <w:szCs w:val="28"/>
        </w:rPr>
        <w:t xml:space="preserve"> районе, осуществляется начальником Отдела, ответственного за реализацию работы.</w:t>
      </w:r>
    </w:p>
    <w:p w:rsidR="000734A5" w:rsidRPr="00B06B3F" w:rsidRDefault="000734A5" w:rsidP="00B06B3F">
      <w:pPr>
        <w:pStyle w:val="a6"/>
        <w:numPr>
          <w:ilvl w:val="0"/>
          <w:numId w:val="26"/>
        </w:numPr>
        <w:shd w:val="clear" w:color="auto" w:fill="auto"/>
        <w:tabs>
          <w:tab w:val="left" w:pos="1276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B06B3F">
        <w:rPr>
          <w:sz w:val="28"/>
          <w:szCs w:val="28"/>
        </w:rPr>
        <w:t xml:space="preserve">Результатом выполнения административной процедуры является утвержденный календарный план проведения спортивной и </w:t>
      </w:r>
      <w:proofErr w:type="spellStart"/>
      <w:proofErr w:type="gramStart"/>
      <w:r w:rsidRPr="00B06B3F">
        <w:rPr>
          <w:sz w:val="28"/>
          <w:szCs w:val="28"/>
        </w:rPr>
        <w:t>физкультурно</w:t>
      </w:r>
      <w:proofErr w:type="spellEnd"/>
      <w:r w:rsidRPr="00B06B3F">
        <w:rPr>
          <w:sz w:val="28"/>
          <w:szCs w:val="28"/>
        </w:rPr>
        <w:t>- оздоровительной</w:t>
      </w:r>
      <w:proofErr w:type="gramEnd"/>
      <w:r w:rsidRPr="00B06B3F">
        <w:rPr>
          <w:sz w:val="28"/>
          <w:szCs w:val="28"/>
        </w:rPr>
        <w:t xml:space="preserve"> работы в </w:t>
      </w:r>
      <w:proofErr w:type="spellStart"/>
      <w:r w:rsidRPr="00B06B3F">
        <w:rPr>
          <w:sz w:val="28"/>
          <w:szCs w:val="28"/>
        </w:rPr>
        <w:t>Прохоровском</w:t>
      </w:r>
      <w:proofErr w:type="spellEnd"/>
      <w:r w:rsidRPr="00B06B3F">
        <w:rPr>
          <w:sz w:val="28"/>
          <w:szCs w:val="28"/>
        </w:rPr>
        <w:t xml:space="preserve"> районе на соответствующий год.</w:t>
      </w:r>
    </w:p>
    <w:p w:rsidR="000734A5" w:rsidRPr="000734A5" w:rsidRDefault="000734A5" w:rsidP="00B06B3F">
      <w:pPr>
        <w:pStyle w:val="a6"/>
        <w:shd w:val="clear" w:color="auto" w:fill="auto"/>
        <w:tabs>
          <w:tab w:val="left" w:pos="1276"/>
        </w:tabs>
        <w:spacing w:before="0" w:after="0"/>
        <w:ind w:left="109" w:right="40" w:firstLine="0"/>
        <w:jc w:val="left"/>
        <w:rPr>
          <w:sz w:val="28"/>
          <w:szCs w:val="28"/>
        </w:rPr>
      </w:pPr>
    </w:p>
    <w:p w:rsidR="00D63D68" w:rsidRDefault="00B06B3F" w:rsidP="00B06B3F">
      <w:pPr>
        <w:pStyle w:val="a6"/>
        <w:shd w:val="clear" w:color="auto" w:fill="auto"/>
        <w:tabs>
          <w:tab w:val="left" w:pos="1276"/>
        </w:tabs>
        <w:spacing w:before="0" w:after="0"/>
        <w:ind w:right="4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06B3F">
        <w:rPr>
          <w:b/>
          <w:sz w:val="28"/>
          <w:szCs w:val="28"/>
        </w:rPr>
        <w:t>одготовка документов, регламентирующих порядок проведения мероприятий, подготовка приказа и сметы на проведение мероприятия</w:t>
      </w:r>
    </w:p>
    <w:p w:rsidR="00B06B3F" w:rsidRDefault="00B06B3F" w:rsidP="00B06B3F">
      <w:pPr>
        <w:pStyle w:val="a6"/>
        <w:shd w:val="clear" w:color="auto" w:fill="auto"/>
        <w:tabs>
          <w:tab w:val="left" w:pos="1276"/>
        </w:tabs>
        <w:spacing w:before="0" w:after="0"/>
        <w:ind w:right="40" w:firstLine="0"/>
        <w:jc w:val="both"/>
        <w:rPr>
          <w:b/>
          <w:sz w:val="28"/>
          <w:szCs w:val="28"/>
        </w:rPr>
      </w:pPr>
    </w:p>
    <w:p w:rsidR="00B06B3F" w:rsidRPr="002C0856" w:rsidRDefault="00B06B3F" w:rsidP="00B06B3F">
      <w:pPr>
        <w:pStyle w:val="a6"/>
        <w:shd w:val="clear" w:color="auto" w:fill="auto"/>
        <w:tabs>
          <w:tab w:val="left" w:pos="141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2C0856">
        <w:rPr>
          <w:sz w:val="28"/>
          <w:szCs w:val="28"/>
        </w:rPr>
        <w:t xml:space="preserve">Разработка не позднее, чем за </w:t>
      </w:r>
      <w:r>
        <w:rPr>
          <w:sz w:val="28"/>
          <w:szCs w:val="28"/>
        </w:rPr>
        <w:t>2</w:t>
      </w:r>
      <w:r w:rsidRPr="002C0856">
        <w:rPr>
          <w:sz w:val="28"/>
          <w:szCs w:val="28"/>
        </w:rPr>
        <w:t xml:space="preserve"> недели до срока проведения мероприятия специалистом управления положения о проведении мероприятия. В положении о проведении мероприятия должны быть указаны: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характер соревнования, вид спорта;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цели и задачи;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организация, на которую возлагается проведение соревнований;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 xml:space="preserve">участвующие организации и участники (возраст, пол, </w:t>
      </w:r>
      <w:r>
        <w:rPr>
          <w:sz w:val="28"/>
          <w:szCs w:val="28"/>
        </w:rPr>
        <w:t>к</w:t>
      </w:r>
      <w:r w:rsidRPr="002C0856">
        <w:rPr>
          <w:sz w:val="28"/>
          <w:szCs w:val="28"/>
        </w:rPr>
        <w:t>валификация);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условия финансирования проводимого мероприятия;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порядок проведения;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место и сроки проведения;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1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условия участия и зачета;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порядок определения победителей;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порядок и сроки подачи заявок;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порядок подачи протестов и их рассмотрения;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программа соревнований с точным указанием дней и времени начала</w:t>
      </w:r>
    </w:p>
    <w:p w:rsidR="00B06B3F" w:rsidRPr="002C0856" w:rsidRDefault="00B06B3F" w:rsidP="00B06B3F">
      <w:pPr>
        <w:pStyle w:val="a6"/>
        <w:shd w:val="clear" w:color="auto" w:fill="auto"/>
        <w:spacing w:before="0" w:after="0" w:line="240" w:lineRule="auto"/>
        <w:ind w:left="709" w:hanging="142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состязаний в каждом виде;</w:t>
      </w:r>
    </w:p>
    <w:p w:rsidR="00B06B3F" w:rsidRPr="002C0856" w:rsidRDefault="00B06B3F" w:rsidP="00B06B3F">
      <w:pPr>
        <w:pStyle w:val="a6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40" w:lineRule="auto"/>
        <w:ind w:left="709" w:hanging="142"/>
        <w:jc w:val="left"/>
        <w:rPr>
          <w:sz w:val="28"/>
          <w:szCs w:val="28"/>
        </w:rPr>
      </w:pPr>
      <w:r w:rsidRPr="002C0856">
        <w:rPr>
          <w:sz w:val="28"/>
          <w:szCs w:val="28"/>
        </w:rPr>
        <w:t>порядок награждения победителей личного и командного первенства.</w:t>
      </w:r>
    </w:p>
    <w:p w:rsidR="00FD507A" w:rsidRDefault="00B06B3F" w:rsidP="00FD507A">
      <w:pPr>
        <w:pStyle w:val="a6"/>
        <w:numPr>
          <w:ilvl w:val="0"/>
          <w:numId w:val="28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В случае необходимости финансовых затрат, составление подробной сметы расходов, являющейся обязательной частью положения о проведении мероприятия, составленной в соответствии с установленными требованиями. Положение и смета расходов о проведении мероприятия утверждаются приказом управления.</w:t>
      </w:r>
    </w:p>
    <w:p w:rsidR="00FD507A" w:rsidRDefault="00B06B3F" w:rsidP="00FD507A">
      <w:pPr>
        <w:pStyle w:val="a6"/>
        <w:numPr>
          <w:ilvl w:val="0"/>
          <w:numId w:val="28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FD507A">
        <w:rPr>
          <w:sz w:val="28"/>
          <w:szCs w:val="28"/>
        </w:rPr>
        <w:t xml:space="preserve">За 2 недели до срока проведения мероприятия </w:t>
      </w:r>
      <w:r w:rsidR="0076408C">
        <w:rPr>
          <w:sz w:val="28"/>
          <w:szCs w:val="28"/>
        </w:rPr>
        <w:t>начальник Отдела</w:t>
      </w:r>
      <w:r w:rsidR="0076408C" w:rsidRPr="00FD507A">
        <w:rPr>
          <w:sz w:val="28"/>
          <w:szCs w:val="28"/>
        </w:rPr>
        <w:t xml:space="preserve"> </w:t>
      </w:r>
      <w:r w:rsidRPr="00FD507A">
        <w:rPr>
          <w:sz w:val="28"/>
          <w:szCs w:val="28"/>
        </w:rPr>
        <w:t>с участием (или без участия) привлеченных лиц разрабатывается план проведения мероприятия.</w:t>
      </w:r>
    </w:p>
    <w:p w:rsidR="00B06B3F" w:rsidRPr="00FD507A" w:rsidRDefault="0076408C" w:rsidP="00FD507A">
      <w:pPr>
        <w:pStyle w:val="a6"/>
        <w:numPr>
          <w:ilvl w:val="0"/>
          <w:numId w:val="28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B06B3F" w:rsidRPr="00FD507A">
        <w:rPr>
          <w:sz w:val="28"/>
          <w:szCs w:val="28"/>
        </w:rPr>
        <w:t xml:space="preserve"> в течение 10 дней с момента подготовки документов, регламентирующих порядок проведения мероприятия, информирует потенциальных участников о проведении мероприятия посредством:</w:t>
      </w:r>
    </w:p>
    <w:p w:rsidR="00B06B3F" w:rsidRPr="002C0856" w:rsidRDefault="00B06B3F" w:rsidP="00B06B3F">
      <w:pPr>
        <w:pStyle w:val="a6"/>
        <w:shd w:val="clear" w:color="auto" w:fill="auto"/>
        <w:tabs>
          <w:tab w:val="left" w:pos="86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а)</w:t>
      </w:r>
      <w:r w:rsidRPr="002C0856">
        <w:rPr>
          <w:sz w:val="28"/>
          <w:szCs w:val="28"/>
        </w:rPr>
        <w:tab/>
        <w:t>информирования представителей федераций по видам спорта и спортсменов;</w:t>
      </w:r>
    </w:p>
    <w:p w:rsidR="00B06B3F" w:rsidRPr="002C0856" w:rsidRDefault="00B06B3F" w:rsidP="00B06B3F">
      <w:pPr>
        <w:pStyle w:val="a6"/>
        <w:shd w:val="clear" w:color="auto" w:fill="auto"/>
        <w:tabs>
          <w:tab w:val="left" w:pos="696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б)</w:t>
      </w:r>
      <w:r w:rsidRPr="002C0856">
        <w:rPr>
          <w:sz w:val="28"/>
          <w:szCs w:val="28"/>
        </w:rPr>
        <w:tab/>
        <w:t>размещения соответствующей информации в средствах массовой информации или на информационных стендах в местах исполнения муниципальной услуги;</w:t>
      </w:r>
    </w:p>
    <w:p w:rsidR="00B06B3F" w:rsidRDefault="00B06B3F" w:rsidP="00B06B3F">
      <w:pPr>
        <w:pStyle w:val="a6"/>
        <w:shd w:val="clear" w:color="auto" w:fill="auto"/>
        <w:spacing w:before="0" w:after="0" w:line="240" w:lineRule="auto"/>
        <w:ind w:left="20" w:firstLine="709"/>
        <w:jc w:val="left"/>
        <w:rPr>
          <w:sz w:val="28"/>
          <w:szCs w:val="28"/>
        </w:rPr>
      </w:pPr>
      <w:proofErr w:type="spellStart"/>
      <w:r w:rsidRPr="002C0856">
        <w:rPr>
          <w:sz w:val="28"/>
          <w:szCs w:val="28"/>
        </w:rPr>
        <w:t>д</w:t>
      </w:r>
      <w:proofErr w:type="spellEnd"/>
      <w:r w:rsidRPr="002C0856">
        <w:rPr>
          <w:sz w:val="28"/>
          <w:szCs w:val="28"/>
        </w:rPr>
        <w:t>) иными способами.</w:t>
      </w:r>
    </w:p>
    <w:p w:rsidR="00FD507A" w:rsidRDefault="00FD507A" w:rsidP="00B06B3F">
      <w:pPr>
        <w:pStyle w:val="a6"/>
        <w:shd w:val="clear" w:color="auto" w:fill="auto"/>
        <w:spacing w:before="0" w:after="0" w:line="240" w:lineRule="auto"/>
        <w:ind w:left="20" w:firstLine="709"/>
        <w:jc w:val="left"/>
        <w:rPr>
          <w:sz w:val="28"/>
          <w:szCs w:val="28"/>
        </w:rPr>
      </w:pPr>
    </w:p>
    <w:p w:rsidR="00B06B3F" w:rsidRPr="00FD507A" w:rsidRDefault="00FD507A" w:rsidP="00FD507A">
      <w:pPr>
        <w:pStyle w:val="a6"/>
        <w:shd w:val="clear" w:color="auto" w:fill="auto"/>
        <w:tabs>
          <w:tab w:val="left" w:pos="1276"/>
        </w:tabs>
        <w:spacing w:before="0" w:after="0"/>
        <w:ind w:right="40" w:firstLine="0"/>
        <w:rPr>
          <w:b/>
          <w:sz w:val="28"/>
          <w:szCs w:val="28"/>
        </w:rPr>
      </w:pPr>
      <w:r w:rsidRPr="00FD507A">
        <w:rPr>
          <w:b/>
          <w:sz w:val="28"/>
          <w:szCs w:val="28"/>
        </w:rPr>
        <w:t>Проведение организационных мероприятий по подготовке соревнований</w:t>
      </w:r>
    </w:p>
    <w:p w:rsidR="00D63D68" w:rsidRDefault="00D63D68" w:rsidP="00D63D68">
      <w:pPr>
        <w:pStyle w:val="a6"/>
        <w:shd w:val="clear" w:color="auto" w:fill="auto"/>
        <w:spacing w:before="0" w:after="0"/>
        <w:ind w:right="40" w:firstLine="708"/>
        <w:jc w:val="both"/>
        <w:rPr>
          <w:sz w:val="28"/>
          <w:szCs w:val="28"/>
        </w:rPr>
      </w:pPr>
    </w:p>
    <w:p w:rsidR="00FD507A" w:rsidRDefault="00FD507A" w:rsidP="00FD507A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C0856">
        <w:rPr>
          <w:sz w:val="28"/>
          <w:szCs w:val="28"/>
        </w:rPr>
        <w:t>ормирование состава судейской коллег</w:t>
      </w:r>
      <w:r>
        <w:rPr>
          <w:sz w:val="28"/>
          <w:szCs w:val="28"/>
        </w:rPr>
        <w:t>ии для обслуживания мероприятия.</w:t>
      </w:r>
    </w:p>
    <w:p w:rsidR="00FD507A" w:rsidRDefault="00FD507A" w:rsidP="00FD507A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0856">
        <w:rPr>
          <w:sz w:val="28"/>
          <w:szCs w:val="28"/>
        </w:rPr>
        <w:t>одготовительная работа с руководителями спортивных организаций и учреждений, на объектах</w:t>
      </w:r>
      <w:r>
        <w:rPr>
          <w:sz w:val="28"/>
          <w:szCs w:val="28"/>
        </w:rPr>
        <w:t xml:space="preserve"> которых проводится мероприятие.</w:t>
      </w:r>
    </w:p>
    <w:p w:rsidR="007024D1" w:rsidRDefault="00FD507A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FD507A">
        <w:rPr>
          <w:sz w:val="28"/>
          <w:szCs w:val="28"/>
        </w:rPr>
        <w:t>Подготовка спортивных сооружений, предназначе</w:t>
      </w:r>
      <w:r w:rsidR="007024D1">
        <w:rPr>
          <w:sz w:val="28"/>
          <w:szCs w:val="28"/>
        </w:rPr>
        <w:t>нных для проведения мероприятия.</w:t>
      </w:r>
    </w:p>
    <w:p w:rsid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7024D1">
        <w:rPr>
          <w:sz w:val="28"/>
          <w:szCs w:val="28"/>
        </w:rPr>
        <w:t>М</w:t>
      </w:r>
      <w:r w:rsidR="00FD507A" w:rsidRPr="007024D1">
        <w:rPr>
          <w:sz w:val="28"/>
          <w:szCs w:val="28"/>
        </w:rPr>
        <w:t>атериально-техническое обе</w:t>
      </w:r>
      <w:r>
        <w:rPr>
          <w:sz w:val="28"/>
          <w:szCs w:val="28"/>
        </w:rPr>
        <w:t>спечение проведения мероприятия.</w:t>
      </w:r>
    </w:p>
    <w:p w:rsid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20" w:right="20" w:firstLine="689"/>
        <w:jc w:val="left"/>
        <w:rPr>
          <w:sz w:val="28"/>
          <w:szCs w:val="28"/>
        </w:rPr>
      </w:pPr>
      <w:r w:rsidRPr="007024D1">
        <w:rPr>
          <w:sz w:val="28"/>
          <w:szCs w:val="28"/>
        </w:rPr>
        <w:t>О</w:t>
      </w:r>
      <w:r w:rsidR="00FD507A" w:rsidRPr="007024D1">
        <w:rPr>
          <w:sz w:val="28"/>
          <w:szCs w:val="28"/>
        </w:rPr>
        <w:t>бращение в специализированные учреждения здравоохранения для</w:t>
      </w:r>
      <w:r w:rsidRPr="007024D1">
        <w:rPr>
          <w:sz w:val="28"/>
          <w:szCs w:val="28"/>
        </w:rPr>
        <w:t xml:space="preserve"> </w:t>
      </w:r>
      <w:r w:rsidR="00FD507A" w:rsidRPr="007024D1">
        <w:rPr>
          <w:sz w:val="28"/>
          <w:szCs w:val="28"/>
        </w:rPr>
        <w:t>медицин</w:t>
      </w:r>
      <w:r>
        <w:rPr>
          <w:sz w:val="28"/>
          <w:szCs w:val="28"/>
        </w:rPr>
        <w:t>ского сопровождения мероприятия.</w:t>
      </w:r>
    </w:p>
    <w:p w:rsid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FD507A" w:rsidRPr="007024D1">
        <w:rPr>
          <w:sz w:val="28"/>
          <w:szCs w:val="28"/>
        </w:rPr>
        <w:t>ри необходимости обращение в правоохранительные органы об оказании содействия в обеспечении общественного порядка и общественной безопасности при проведении мероприятия</w:t>
      </w:r>
      <w:r>
        <w:rPr>
          <w:sz w:val="28"/>
          <w:szCs w:val="28"/>
        </w:rPr>
        <w:t>.</w:t>
      </w:r>
    </w:p>
    <w:p w:rsid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20" w:right="20" w:firstLine="689"/>
        <w:jc w:val="left"/>
        <w:rPr>
          <w:sz w:val="28"/>
          <w:szCs w:val="28"/>
        </w:rPr>
      </w:pPr>
      <w:r w:rsidRPr="007024D1">
        <w:rPr>
          <w:sz w:val="28"/>
          <w:szCs w:val="28"/>
        </w:rPr>
        <w:t>П</w:t>
      </w:r>
      <w:r>
        <w:rPr>
          <w:sz w:val="28"/>
          <w:szCs w:val="28"/>
        </w:rPr>
        <w:t>одготовка наградной атрибутики.</w:t>
      </w:r>
    </w:p>
    <w:p w:rsid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FD507A" w:rsidRPr="007024D1">
        <w:rPr>
          <w:sz w:val="28"/>
          <w:szCs w:val="28"/>
        </w:rPr>
        <w:t>ри необходимости разработка сценарного плана или сценария торж</w:t>
      </w:r>
      <w:r>
        <w:rPr>
          <w:sz w:val="28"/>
          <w:szCs w:val="28"/>
        </w:rPr>
        <w:t>ественного открытия мероприятия.</w:t>
      </w:r>
    </w:p>
    <w:p w:rsid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FD507A" w:rsidRPr="007024D1">
        <w:rPr>
          <w:sz w:val="28"/>
          <w:szCs w:val="28"/>
        </w:rPr>
        <w:t>риглашение представителей средств массовой информации для освещения мероприятия по телевидению, в прессе, в сети Интернет.</w:t>
      </w:r>
    </w:p>
    <w:p w:rsidR="00FD507A" w:rsidRP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20" w:right="20" w:firstLine="68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FD507A" w:rsidRPr="007024D1">
        <w:rPr>
          <w:sz w:val="28"/>
          <w:szCs w:val="28"/>
        </w:rPr>
        <w:t>риглашение официальных лиц и гостей для участия в открытии мероприятия.</w:t>
      </w:r>
    </w:p>
    <w:p w:rsidR="00D63D68" w:rsidRDefault="00D63D68" w:rsidP="00FD507A">
      <w:pPr>
        <w:pStyle w:val="a6"/>
        <w:shd w:val="clear" w:color="auto" w:fill="auto"/>
        <w:tabs>
          <w:tab w:val="left" w:pos="0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7024D1" w:rsidRDefault="007024D1" w:rsidP="007024D1">
      <w:pPr>
        <w:pStyle w:val="a6"/>
        <w:shd w:val="clear" w:color="auto" w:fill="auto"/>
        <w:tabs>
          <w:tab w:val="left" w:pos="0"/>
        </w:tabs>
        <w:spacing w:before="0" w:after="0" w:line="240" w:lineRule="auto"/>
        <w:ind w:left="-142" w:right="20" w:firstLine="142"/>
        <w:rPr>
          <w:b/>
          <w:sz w:val="28"/>
          <w:szCs w:val="28"/>
        </w:rPr>
      </w:pPr>
      <w:r w:rsidRPr="007024D1">
        <w:rPr>
          <w:b/>
          <w:sz w:val="28"/>
          <w:szCs w:val="28"/>
        </w:rPr>
        <w:t>Проведение официальных физкультурно-оздоровительных и спортивных мероприятий</w:t>
      </w:r>
    </w:p>
    <w:p w:rsidR="007024D1" w:rsidRDefault="007024D1" w:rsidP="007024D1">
      <w:pPr>
        <w:pStyle w:val="a6"/>
        <w:shd w:val="clear" w:color="auto" w:fill="auto"/>
        <w:tabs>
          <w:tab w:val="left" w:pos="0"/>
        </w:tabs>
        <w:spacing w:before="0" w:after="0" w:line="240" w:lineRule="auto"/>
        <w:ind w:left="-142" w:right="20" w:firstLine="142"/>
        <w:rPr>
          <w:b/>
          <w:sz w:val="28"/>
          <w:szCs w:val="28"/>
        </w:rPr>
      </w:pPr>
    </w:p>
    <w:p w:rsidR="007024D1" w:rsidRPr="002C0856" w:rsidRDefault="007024D1" w:rsidP="007024D1">
      <w:pPr>
        <w:pStyle w:val="a6"/>
        <w:numPr>
          <w:ilvl w:val="0"/>
          <w:numId w:val="28"/>
        </w:numPr>
        <w:shd w:val="clear" w:color="auto" w:fill="auto"/>
        <w:tabs>
          <w:tab w:val="left" w:pos="1436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C0856">
        <w:rPr>
          <w:sz w:val="28"/>
          <w:szCs w:val="28"/>
        </w:rPr>
        <w:t>фициальное открытие мероприятия, непосредственное проведение мероприятия в соответствии с порядком, утвержденным положением о проведении мероприятия, подведение и утверждение итогов главной судейской коллегии (протоколы, таблицы), награждение участников мероприятия и официальное закрытие мероприятия.</w:t>
      </w:r>
    </w:p>
    <w:p w:rsidR="007024D1" w:rsidRPr="002C0856" w:rsidRDefault="007024D1" w:rsidP="007024D1">
      <w:pPr>
        <w:pStyle w:val="a6"/>
        <w:numPr>
          <w:ilvl w:val="0"/>
          <w:numId w:val="28"/>
        </w:numPr>
        <w:shd w:val="clear" w:color="auto" w:fill="auto"/>
        <w:tabs>
          <w:tab w:val="left" w:pos="1431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Представители управления присутствуют и по мере необходимости участвуют в открытии и закрытии </w:t>
      </w:r>
      <w:proofErr w:type="spellStart"/>
      <w:proofErr w:type="gramStart"/>
      <w:r w:rsidRPr="002C0856">
        <w:rPr>
          <w:sz w:val="28"/>
          <w:szCs w:val="28"/>
        </w:rPr>
        <w:t>физкультурно</w:t>
      </w:r>
      <w:proofErr w:type="spellEnd"/>
      <w:r w:rsidRPr="002C0856">
        <w:rPr>
          <w:sz w:val="28"/>
          <w:szCs w:val="28"/>
        </w:rPr>
        <w:t xml:space="preserve"> - оздоровительных</w:t>
      </w:r>
      <w:proofErr w:type="gramEnd"/>
      <w:r w:rsidRPr="002C0856">
        <w:rPr>
          <w:sz w:val="28"/>
          <w:szCs w:val="28"/>
        </w:rPr>
        <w:t xml:space="preserve"> и спортивных мероприятий.</w:t>
      </w:r>
    </w:p>
    <w:p w:rsidR="007024D1" w:rsidRDefault="007024D1" w:rsidP="007024D1">
      <w:pPr>
        <w:pStyle w:val="a6"/>
        <w:numPr>
          <w:ilvl w:val="0"/>
          <w:numId w:val="28"/>
        </w:numPr>
        <w:shd w:val="clear" w:color="auto" w:fill="auto"/>
        <w:tabs>
          <w:tab w:val="left" w:pos="1436"/>
        </w:tabs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proofErr w:type="gramStart"/>
      <w:r w:rsidRPr="002C0856">
        <w:rPr>
          <w:sz w:val="28"/>
          <w:szCs w:val="28"/>
        </w:rPr>
        <w:t>Контроль за</w:t>
      </w:r>
      <w:proofErr w:type="gramEnd"/>
      <w:r w:rsidRPr="002C0856">
        <w:rPr>
          <w:sz w:val="28"/>
          <w:szCs w:val="28"/>
        </w:rPr>
        <w:t xml:space="preserve"> проведением мероприятия осуществляет начальник управления в виде запроса устной или письменной отчетности у </w:t>
      </w:r>
      <w:r>
        <w:rPr>
          <w:sz w:val="28"/>
          <w:szCs w:val="28"/>
        </w:rPr>
        <w:t>начальника отдела физической культуры и спорта</w:t>
      </w:r>
      <w:r w:rsidRPr="002C0856">
        <w:rPr>
          <w:sz w:val="28"/>
          <w:szCs w:val="28"/>
        </w:rPr>
        <w:t>, ответственного за проведение данного мероприятия.</w:t>
      </w:r>
    </w:p>
    <w:p w:rsidR="007024D1" w:rsidRDefault="007024D1" w:rsidP="007024D1">
      <w:pPr>
        <w:pStyle w:val="a6"/>
        <w:shd w:val="clear" w:color="auto" w:fill="auto"/>
        <w:tabs>
          <w:tab w:val="left" w:pos="1436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7024D1" w:rsidRDefault="007024D1" w:rsidP="007024D1">
      <w:pPr>
        <w:pStyle w:val="a6"/>
        <w:shd w:val="clear" w:color="auto" w:fill="auto"/>
        <w:tabs>
          <w:tab w:val="left" w:pos="1436"/>
        </w:tabs>
        <w:spacing w:before="0" w:after="0" w:line="240" w:lineRule="auto"/>
        <w:ind w:left="709" w:right="20" w:hanging="709"/>
        <w:rPr>
          <w:b/>
          <w:sz w:val="28"/>
          <w:szCs w:val="28"/>
        </w:rPr>
      </w:pPr>
      <w:r w:rsidRPr="007024D1">
        <w:rPr>
          <w:b/>
          <w:sz w:val="28"/>
          <w:szCs w:val="28"/>
        </w:rPr>
        <w:t>Подведение итогов проведенных мероприятий</w:t>
      </w:r>
    </w:p>
    <w:p w:rsidR="007024D1" w:rsidRDefault="007024D1" w:rsidP="007024D1">
      <w:pPr>
        <w:pStyle w:val="a6"/>
        <w:shd w:val="clear" w:color="auto" w:fill="auto"/>
        <w:tabs>
          <w:tab w:val="left" w:pos="1436"/>
        </w:tabs>
        <w:spacing w:before="0" w:after="0" w:line="240" w:lineRule="auto"/>
        <w:ind w:left="709" w:right="20" w:hanging="709"/>
        <w:rPr>
          <w:b/>
          <w:sz w:val="28"/>
          <w:szCs w:val="28"/>
        </w:rPr>
      </w:pPr>
    </w:p>
    <w:p w:rsid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После организации и проведения мероприятия </w:t>
      </w:r>
      <w:r>
        <w:rPr>
          <w:sz w:val="28"/>
          <w:szCs w:val="28"/>
        </w:rPr>
        <w:t xml:space="preserve">начальник отдела физической культуры и спорта </w:t>
      </w:r>
      <w:r w:rsidRPr="002C0856">
        <w:rPr>
          <w:sz w:val="28"/>
          <w:szCs w:val="28"/>
        </w:rPr>
        <w:t>анализирует процесс, подводит итоги и освещает их в средствах массовой информации, а также размещает их на официальном сайте администрации муниципального района «</w:t>
      </w:r>
      <w:proofErr w:type="spellStart"/>
      <w:r w:rsidRPr="002C0856">
        <w:rPr>
          <w:sz w:val="28"/>
          <w:szCs w:val="28"/>
        </w:rPr>
        <w:t>Прохоровский</w:t>
      </w:r>
      <w:proofErr w:type="spellEnd"/>
      <w:r w:rsidRPr="002C0856">
        <w:rPr>
          <w:sz w:val="28"/>
          <w:szCs w:val="28"/>
        </w:rPr>
        <w:t xml:space="preserve"> район».</w:t>
      </w:r>
    </w:p>
    <w:p w:rsid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7024D1">
        <w:rPr>
          <w:sz w:val="28"/>
          <w:szCs w:val="28"/>
        </w:rPr>
        <w:t xml:space="preserve">  По итогам проведения мероприятия </w:t>
      </w:r>
      <w:r>
        <w:rPr>
          <w:sz w:val="28"/>
          <w:szCs w:val="28"/>
        </w:rPr>
        <w:t>начальник отдела физической культуры и спорта</w:t>
      </w:r>
      <w:r w:rsidRPr="007024D1">
        <w:rPr>
          <w:sz w:val="28"/>
          <w:szCs w:val="28"/>
        </w:rPr>
        <w:t xml:space="preserve"> в течение трех рабочих дней готовит в адрес </w:t>
      </w:r>
      <w:r w:rsidRPr="007024D1">
        <w:rPr>
          <w:sz w:val="28"/>
          <w:szCs w:val="28"/>
        </w:rPr>
        <w:lastRenderedPageBreak/>
        <w:t>начальника управления информацию</w:t>
      </w:r>
      <w:r>
        <w:rPr>
          <w:sz w:val="28"/>
          <w:szCs w:val="28"/>
        </w:rPr>
        <w:t xml:space="preserve"> (в устной или письменной форме)</w:t>
      </w:r>
      <w:r w:rsidRPr="007024D1">
        <w:rPr>
          <w:sz w:val="28"/>
          <w:szCs w:val="28"/>
        </w:rPr>
        <w:t>, содержащую сведения о результатах проведения и количестве участников мероприятия.</w:t>
      </w:r>
    </w:p>
    <w:p w:rsidR="007024D1" w:rsidRPr="007024D1" w:rsidRDefault="007024D1" w:rsidP="007024D1">
      <w:pPr>
        <w:pStyle w:val="a6"/>
        <w:numPr>
          <w:ilvl w:val="0"/>
          <w:numId w:val="28"/>
        </w:numPr>
        <w:shd w:val="clear" w:color="auto" w:fill="auto"/>
        <w:spacing w:before="0" w:after="0" w:line="240" w:lineRule="auto"/>
        <w:ind w:left="0" w:right="20" w:firstLine="709"/>
        <w:jc w:val="both"/>
        <w:rPr>
          <w:sz w:val="28"/>
          <w:szCs w:val="28"/>
        </w:rPr>
      </w:pPr>
      <w:r w:rsidRPr="007024D1">
        <w:rPr>
          <w:sz w:val="28"/>
          <w:szCs w:val="28"/>
        </w:rPr>
        <w:t xml:space="preserve"> По результатам деятельности, направленной на исполнение муниципальной услуги, </w:t>
      </w:r>
      <w:r>
        <w:rPr>
          <w:sz w:val="28"/>
          <w:szCs w:val="28"/>
        </w:rPr>
        <w:t>начальник отдела физической культуры и спорта</w:t>
      </w:r>
      <w:r w:rsidRPr="007024D1">
        <w:rPr>
          <w:sz w:val="28"/>
          <w:szCs w:val="28"/>
        </w:rPr>
        <w:t xml:space="preserve"> ежегодно проводит мониторинг деятельности и информирует о его результатах начальника управления. Результаты мониторинга (анализа) основных показателей работы используются для последующего планирования деятельности в области физической культуры и спорта, а также для подготовки отчетной и аналитической информации.</w:t>
      </w:r>
    </w:p>
    <w:p w:rsidR="007024D1" w:rsidRDefault="007024D1" w:rsidP="007B5A5C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left="-142" w:right="20" w:firstLine="0"/>
        <w:rPr>
          <w:sz w:val="28"/>
          <w:szCs w:val="28"/>
        </w:rPr>
      </w:pPr>
    </w:p>
    <w:p w:rsidR="007B5A5C" w:rsidRDefault="007B5A5C" w:rsidP="007B5A5C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left="-142" w:right="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E3433">
        <w:rPr>
          <w:b/>
          <w:sz w:val="28"/>
          <w:szCs w:val="28"/>
        </w:rPr>
        <w:t xml:space="preserve"> </w:t>
      </w:r>
      <w:r w:rsidRPr="00746ED3">
        <w:rPr>
          <w:b/>
          <w:sz w:val="28"/>
          <w:szCs w:val="28"/>
        </w:rPr>
        <w:t xml:space="preserve">Формы </w:t>
      </w:r>
      <w:proofErr w:type="gramStart"/>
      <w:r w:rsidRPr="00746ED3">
        <w:rPr>
          <w:b/>
          <w:sz w:val="28"/>
          <w:szCs w:val="28"/>
        </w:rPr>
        <w:t>контроля за</w:t>
      </w:r>
      <w:proofErr w:type="gramEnd"/>
      <w:r w:rsidRPr="00746ED3">
        <w:rPr>
          <w:b/>
          <w:sz w:val="28"/>
          <w:szCs w:val="28"/>
        </w:rPr>
        <w:t xml:space="preserve"> предоставлением муниципальной услуги</w:t>
      </w:r>
    </w:p>
    <w:p w:rsidR="007B5A5C" w:rsidRDefault="007B5A5C" w:rsidP="007B5A5C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left="1790" w:right="20" w:firstLine="0"/>
        <w:jc w:val="left"/>
        <w:rPr>
          <w:b/>
          <w:sz w:val="28"/>
          <w:szCs w:val="28"/>
        </w:rPr>
      </w:pPr>
    </w:p>
    <w:p w:rsidR="007B5A5C" w:rsidRDefault="007B5A5C" w:rsidP="007B5A5C">
      <w:pPr>
        <w:pStyle w:val="a6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/>
        <w:ind w:left="0" w:right="20" w:firstLine="70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Текущий </w:t>
      </w:r>
      <w:proofErr w:type="gramStart"/>
      <w:r w:rsidRPr="002C0856">
        <w:rPr>
          <w:sz w:val="28"/>
          <w:szCs w:val="28"/>
        </w:rPr>
        <w:t>контроль за</w:t>
      </w:r>
      <w:proofErr w:type="gramEnd"/>
      <w:r w:rsidRPr="002C08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исполнением настоящего административного регламента осуществляется начальником</w:t>
      </w:r>
      <w:r>
        <w:rPr>
          <w:sz w:val="28"/>
          <w:szCs w:val="28"/>
        </w:rPr>
        <w:t xml:space="preserve"> МКУ «Управление физической культуры, спорта и молодежной политики администрации Прохоровского района»</w:t>
      </w:r>
      <w:r w:rsidRPr="002C0856">
        <w:rPr>
          <w:sz w:val="28"/>
          <w:szCs w:val="28"/>
        </w:rPr>
        <w:t>.</w:t>
      </w:r>
    </w:p>
    <w:p w:rsidR="007B5A5C" w:rsidRPr="002C0856" w:rsidRDefault="007B5A5C" w:rsidP="007B5A5C">
      <w:pPr>
        <w:pStyle w:val="a6"/>
        <w:numPr>
          <w:ilvl w:val="0"/>
          <w:numId w:val="28"/>
        </w:numPr>
        <w:shd w:val="clear" w:color="auto" w:fill="auto"/>
        <w:tabs>
          <w:tab w:val="left" w:pos="1276"/>
        </w:tabs>
        <w:spacing w:before="0" w:after="0"/>
        <w:ind w:left="0" w:right="20" w:firstLine="70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Начальник Отдела организует работу по исполнению муниципальной услуги, определяет должностные обязанности специалиста, осуществляет </w:t>
      </w:r>
      <w:proofErr w:type="gramStart"/>
      <w:r w:rsidRPr="002C0856">
        <w:rPr>
          <w:sz w:val="28"/>
          <w:szCs w:val="28"/>
        </w:rPr>
        <w:t>контроль за</w:t>
      </w:r>
      <w:proofErr w:type="gramEnd"/>
      <w:r w:rsidRPr="002C0856">
        <w:rPr>
          <w:sz w:val="28"/>
          <w:szCs w:val="28"/>
        </w:rPr>
        <w:t xml:space="preserve"> ее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законодательства Российской Федерации, Белгородской области и органов местного самоуправления.</w:t>
      </w:r>
    </w:p>
    <w:p w:rsidR="007B5A5C" w:rsidRDefault="007B5A5C" w:rsidP="007B5A5C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руководителем</w:t>
      </w:r>
      <w:r>
        <w:rPr>
          <w:rFonts w:ascii="Times New Roman" w:hAnsi="Times New Roman"/>
          <w:sz w:val="28"/>
          <w:szCs w:val="28"/>
        </w:rPr>
        <w:t xml:space="preserve"> Управления.</w:t>
      </w:r>
    </w:p>
    <w:p w:rsidR="007B5A5C" w:rsidRDefault="007B5A5C" w:rsidP="007B5A5C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E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ED3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46ED3">
        <w:rPr>
          <w:rFonts w:ascii="Times New Roman" w:hAnsi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7B5A5C" w:rsidRDefault="007B5A5C" w:rsidP="007B5A5C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ED3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46ED3">
        <w:rPr>
          <w:rFonts w:ascii="Times New Roman" w:hAnsi="Times New Roman"/>
          <w:sz w:val="28"/>
          <w:szCs w:val="28"/>
        </w:rPr>
        <w:t xml:space="preserve"> услуги осуществляются на основании индивидуальных правовых актов (приказов) Управления. </w:t>
      </w:r>
    </w:p>
    <w:p w:rsidR="007B5A5C" w:rsidRDefault="007B5A5C" w:rsidP="007B5A5C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ED3">
        <w:rPr>
          <w:rFonts w:ascii="Times New Roman" w:hAnsi="Times New Roman"/>
          <w:sz w:val="28"/>
          <w:szCs w:val="28"/>
        </w:rPr>
        <w:t xml:space="preserve">Плановые проверки осуществляются на основании полугодовых или годовых планов работы Управления.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46ED3">
        <w:rPr>
          <w:rFonts w:ascii="Times New Roman" w:hAnsi="Times New Roman"/>
          <w:sz w:val="28"/>
          <w:szCs w:val="28"/>
        </w:rPr>
        <w:t xml:space="preserve"> услуги (комплексные проверки) или отдельные вопросы (тематические проверки). </w:t>
      </w:r>
    </w:p>
    <w:p w:rsidR="007B5A5C" w:rsidRDefault="007B5A5C" w:rsidP="007B5A5C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ED3">
        <w:rPr>
          <w:rFonts w:ascii="Times New Roman" w:hAnsi="Times New Roman"/>
          <w:sz w:val="28"/>
          <w:szCs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Управление обращений граждан и организаций, связанных с нарушениями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46ED3">
        <w:rPr>
          <w:rFonts w:ascii="Times New Roman" w:hAnsi="Times New Roman"/>
          <w:sz w:val="28"/>
          <w:szCs w:val="28"/>
        </w:rPr>
        <w:t xml:space="preserve"> услуги.</w:t>
      </w:r>
    </w:p>
    <w:p w:rsidR="007B5A5C" w:rsidRDefault="007B5A5C" w:rsidP="007B5A5C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ED3">
        <w:rPr>
          <w:rFonts w:ascii="Times New Roman" w:hAnsi="Times New Roman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</w:t>
      </w:r>
      <w:r w:rsidRPr="00746ED3">
        <w:rPr>
          <w:rFonts w:ascii="Times New Roman" w:hAnsi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Федерации.</w:t>
      </w:r>
    </w:p>
    <w:p w:rsidR="007B5A5C" w:rsidRDefault="007B5A5C" w:rsidP="007B5A5C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ED3">
        <w:rPr>
          <w:rFonts w:ascii="Times New Roman" w:hAnsi="Times New Roman"/>
          <w:sz w:val="28"/>
          <w:szCs w:val="28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путём направления обращений в Управление, а также путём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7B5A5C" w:rsidRDefault="007B5A5C" w:rsidP="007B5A5C">
      <w:pPr>
        <w:pStyle w:val="31"/>
        <w:keepNext/>
        <w:keepLines/>
        <w:shd w:val="clear" w:color="auto" w:fill="auto"/>
        <w:tabs>
          <w:tab w:val="left" w:pos="1276"/>
        </w:tabs>
        <w:spacing w:line="240" w:lineRule="auto"/>
        <w:ind w:right="200" w:hanging="142"/>
        <w:jc w:val="center"/>
        <w:rPr>
          <w:color w:val="000000"/>
          <w:sz w:val="28"/>
          <w:szCs w:val="28"/>
        </w:rPr>
      </w:pPr>
    </w:p>
    <w:p w:rsidR="007B5A5C" w:rsidRPr="00487141" w:rsidRDefault="000E3433" w:rsidP="007B5A5C">
      <w:pPr>
        <w:pStyle w:val="31"/>
        <w:keepNext/>
        <w:keepLines/>
        <w:shd w:val="clear" w:color="auto" w:fill="auto"/>
        <w:tabs>
          <w:tab w:val="left" w:pos="1276"/>
        </w:tabs>
        <w:spacing w:line="240" w:lineRule="auto"/>
        <w:ind w:right="200" w:hanging="14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B5A5C" w:rsidRPr="00487141">
        <w:rPr>
          <w:color w:val="000000"/>
          <w:sz w:val="28"/>
          <w:szCs w:val="28"/>
        </w:rPr>
        <w:t>. Досудебный (внесудебный) порядок обжалования решений и действий (бездействия) Управления</w:t>
      </w:r>
      <w:r w:rsidR="007B5A5C" w:rsidRPr="00487141">
        <w:rPr>
          <w:sz w:val="28"/>
          <w:szCs w:val="28"/>
        </w:rPr>
        <w:t xml:space="preserve">, предоставляющего </w:t>
      </w:r>
      <w:r w:rsidR="007B5A5C">
        <w:rPr>
          <w:sz w:val="28"/>
          <w:szCs w:val="28"/>
        </w:rPr>
        <w:t>муниципальную</w:t>
      </w:r>
      <w:r w:rsidR="007B5A5C" w:rsidRPr="00487141">
        <w:rPr>
          <w:sz w:val="28"/>
          <w:szCs w:val="28"/>
        </w:rPr>
        <w:t xml:space="preserve"> услугу, а также</w:t>
      </w:r>
      <w:r w:rsidR="007B5A5C">
        <w:rPr>
          <w:sz w:val="28"/>
          <w:szCs w:val="28"/>
        </w:rPr>
        <w:t xml:space="preserve"> его</w:t>
      </w:r>
      <w:r w:rsidR="007B5A5C" w:rsidRPr="00487141">
        <w:rPr>
          <w:sz w:val="28"/>
          <w:szCs w:val="28"/>
        </w:rPr>
        <w:t xml:space="preserve"> должностных лиц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142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Информация для заинтересованного лица о его праве подать жалобу</w:t>
      </w: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B5A5C" w:rsidRDefault="007B5A5C" w:rsidP="007B5A5C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 xml:space="preserve">Заявитель имеет право подать в досудебном (внесудебном) порядке жалобу на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>Управления</w:t>
      </w:r>
      <w:r w:rsidRPr="00700842">
        <w:rPr>
          <w:rFonts w:ascii="Times New Roman" w:hAnsi="Times New Roman"/>
          <w:sz w:val="28"/>
          <w:szCs w:val="28"/>
        </w:rPr>
        <w:t>, предоставл</w:t>
      </w:r>
      <w:r>
        <w:rPr>
          <w:rFonts w:ascii="Times New Roman" w:hAnsi="Times New Roman"/>
          <w:sz w:val="28"/>
          <w:szCs w:val="28"/>
        </w:rPr>
        <w:t>яющего</w:t>
      </w:r>
      <w:r w:rsidRPr="00700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услуги</w:t>
      </w:r>
      <w:r w:rsidRPr="00700842">
        <w:rPr>
          <w:rFonts w:ascii="Times New Roman" w:hAnsi="Times New Roman"/>
          <w:sz w:val="28"/>
          <w:szCs w:val="28"/>
        </w:rPr>
        <w:t>.</w:t>
      </w: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B5A5C" w:rsidRDefault="007B5A5C" w:rsidP="007B5A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Предмет жалобы</w:t>
      </w: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B5A5C" w:rsidRPr="00700842" w:rsidRDefault="007B5A5C" w:rsidP="007B5A5C">
      <w:pPr>
        <w:widowControl w:val="0"/>
        <w:numPr>
          <w:ilvl w:val="0"/>
          <w:numId w:val="28"/>
        </w:numPr>
        <w:tabs>
          <w:tab w:val="left" w:pos="1276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>Заявители могут обратиться с жалобами в случаях:</w:t>
      </w:r>
    </w:p>
    <w:p w:rsidR="007B5A5C" w:rsidRDefault="007B5A5C" w:rsidP="007B5A5C">
      <w:pPr>
        <w:widowControl w:val="0"/>
        <w:numPr>
          <w:ilvl w:val="1"/>
          <w:numId w:val="28"/>
        </w:numPr>
        <w:tabs>
          <w:tab w:val="left" w:pos="1276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 xml:space="preserve">Нарушения срока регистрации заявления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700842">
        <w:rPr>
          <w:rFonts w:ascii="Times New Roman" w:hAnsi="Times New Roman"/>
          <w:sz w:val="28"/>
          <w:szCs w:val="28"/>
        </w:rPr>
        <w:t>, а также порядка оформления и выдачи расписки в получении заявления и иных документов (информации) от заявителя.</w:t>
      </w:r>
    </w:p>
    <w:p w:rsidR="007B5A5C" w:rsidRPr="00700842" w:rsidRDefault="007B5A5C" w:rsidP="007B5A5C">
      <w:pPr>
        <w:widowControl w:val="0"/>
        <w:numPr>
          <w:ilvl w:val="1"/>
          <w:numId w:val="28"/>
        </w:numPr>
        <w:tabs>
          <w:tab w:val="left" w:pos="1276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 xml:space="preserve">Требования от заявителя документов, представление которых заявителем для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700842">
        <w:rPr>
          <w:rFonts w:ascii="Times New Roman" w:hAnsi="Times New Roman"/>
          <w:sz w:val="28"/>
          <w:szCs w:val="28"/>
        </w:rPr>
        <w:t xml:space="preserve"> не предусмотрено нормативными правовыми актами Российской Федерации, Белгородской области, муниципальными нормативными правовыми актами.</w:t>
      </w:r>
    </w:p>
    <w:p w:rsidR="007B5A5C" w:rsidRPr="00700842" w:rsidRDefault="007B5A5C" w:rsidP="007B5A5C">
      <w:pPr>
        <w:widowControl w:val="0"/>
        <w:numPr>
          <w:ilvl w:val="1"/>
          <w:numId w:val="28"/>
        </w:numPr>
        <w:tabs>
          <w:tab w:val="left" w:pos="1276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 xml:space="preserve"> Внесения платы за предоставление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700842">
        <w:rPr>
          <w:rFonts w:ascii="Times New Roman" w:hAnsi="Times New Roman"/>
          <w:sz w:val="28"/>
          <w:szCs w:val="28"/>
        </w:rPr>
        <w:t>, не предусмотренной нормативными правовыми актами Российской Федерации, Белгородской области, муниципальными правовыми актами.</w:t>
      </w:r>
    </w:p>
    <w:p w:rsidR="007B5A5C" w:rsidRDefault="007B5A5C" w:rsidP="007B5A5C">
      <w:pPr>
        <w:widowControl w:val="0"/>
        <w:numPr>
          <w:ilvl w:val="1"/>
          <w:numId w:val="28"/>
        </w:numPr>
        <w:tabs>
          <w:tab w:val="left" w:pos="1276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 xml:space="preserve">Нарушения срока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700842">
        <w:rPr>
          <w:rFonts w:ascii="Times New Roman" w:hAnsi="Times New Roman"/>
          <w:sz w:val="28"/>
          <w:szCs w:val="28"/>
        </w:rPr>
        <w:t xml:space="preserve">  услуги.</w:t>
      </w:r>
    </w:p>
    <w:p w:rsidR="007B5A5C" w:rsidRPr="00487141" w:rsidRDefault="007B5A5C" w:rsidP="007B5A5C">
      <w:pPr>
        <w:widowControl w:val="0"/>
        <w:numPr>
          <w:ilvl w:val="1"/>
          <w:numId w:val="28"/>
        </w:numPr>
        <w:tabs>
          <w:tab w:val="left" w:pos="1276"/>
          <w:tab w:val="left" w:pos="311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7141">
        <w:rPr>
          <w:rFonts w:ascii="Times New Roman" w:hAnsi="Times New Roman"/>
          <w:sz w:val="28"/>
          <w:szCs w:val="28"/>
        </w:rPr>
        <w:t>Отказа заявителю:</w:t>
      </w: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80.5.1</w:t>
      </w:r>
      <w:r w:rsidRPr="00700842">
        <w:rPr>
          <w:rFonts w:ascii="Times New Roman" w:hAnsi="Times New Roman"/>
          <w:sz w:val="28"/>
          <w:szCs w:val="28"/>
        </w:rPr>
        <w:t>. В при</w:t>
      </w:r>
      <w:r>
        <w:rPr>
          <w:rFonts w:ascii="Times New Roman" w:hAnsi="Times New Roman"/>
          <w:sz w:val="28"/>
          <w:szCs w:val="28"/>
        </w:rPr>
        <w:t>ё</w:t>
      </w:r>
      <w:r w:rsidRPr="00700842">
        <w:rPr>
          <w:rFonts w:ascii="Times New Roman" w:hAnsi="Times New Roman"/>
          <w:sz w:val="28"/>
          <w:szCs w:val="28"/>
        </w:rPr>
        <w:t xml:space="preserve">ме документов, представление которых предусмотрено нормативными правовыми актами Российской Федерации, Белгородской области, муниципальными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700842">
        <w:rPr>
          <w:rFonts w:ascii="Times New Roman" w:hAnsi="Times New Roman"/>
          <w:sz w:val="28"/>
          <w:szCs w:val="28"/>
        </w:rPr>
        <w:t>, по основаниям, не предусмотренным нормативными правовыми актами Российской Федерации, Белгородской области, муниципальными нормативными правовыми актами.</w:t>
      </w: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</w:t>
      </w:r>
      <w:r w:rsidRPr="00700842">
        <w:rPr>
          <w:rFonts w:ascii="Times New Roman" w:hAnsi="Times New Roman"/>
          <w:sz w:val="28"/>
          <w:szCs w:val="28"/>
        </w:rPr>
        <w:t xml:space="preserve">.5.2. В предоставлении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700842">
        <w:rPr>
          <w:rFonts w:ascii="Times New Roman" w:hAnsi="Times New Roman"/>
          <w:sz w:val="28"/>
          <w:szCs w:val="28"/>
        </w:rPr>
        <w:t xml:space="preserve"> по основаниям, не предусмотренным нормативными правовыми актами Российской Федерации, Белгородской области, муниципальными нормативными правовыми актами.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</w:t>
      </w:r>
      <w:r w:rsidRPr="00700842">
        <w:rPr>
          <w:rFonts w:ascii="Times New Roman" w:hAnsi="Times New Roman"/>
          <w:sz w:val="28"/>
          <w:szCs w:val="28"/>
        </w:rPr>
        <w:t xml:space="preserve">5.3.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700842">
        <w:rPr>
          <w:rFonts w:ascii="Times New Roman" w:hAnsi="Times New Roman"/>
          <w:sz w:val="28"/>
          <w:szCs w:val="28"/>
        </w:rPr>
        <w:t xml:space="preserve"> документах либо в случае </w:t>
      </w:r>
      <w:r w:rsidRPr="00700842">
        <w:rPr>
          <w:rFonts w:ascii="Times New Roman" w:hAnsi="Times New Roman"/>
          <w:sz w:val="28"/>
          <w:szCs w:val="28"/>
        </w:rPr>
        <w:lastRenderedPageBreak/>
        <w:t>нарушения установленного срока таких исправлений.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80.6  </w:t>
      </w:r>
      <w:r w:rsidRPr="00700842">
        <w:rPr>
          <w:rFonts w:ascii="Times New Roman" w:hAnsi="Times New Roman"/>
          <w:sz w:val="28"/>
          <w:szCs w:val="28"/>
        </w:rPr>
        <w:t>Нарушение 15 минутного срока ожидания в очереди.</w:t>
      </w: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 xml:space="preserve">Органы местного самоуправления и </w:t>
      </w: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 xml:space="preserve">должностные лица, которым может быть направлена жалоба </w:t>
      </w: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B5A5C" w:rsidRPr="00885F6E" w:rsidRDefault="007B5A5C" w:rsidP="007B5A5C">
      <w:pPr>
        <w:widowControl w:val="0"/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85F6E">
        <w:rPr>
          <w:rFonts w:ascii="Times New Roman" w:hAnsi="Times New Roman"/>
          <w:sz w:val="28"/>
          <w:szCs w:val="28"/>
        </w:rPr>
        <w:t xml:space="preserve">Жалобы рассматриваются главой администрации </w:t>
      </w:r>
      <w:r>
        <w:rPr>
          <w:rFonts w:ascii="Times New Roman" w:hAnsi="Times New Roman"/>
          <w:sz w:val="28"/>
          <w:szCs w:val="28"/>
        </w:rPr>
        <w:t xml:space="preserve">Прохоровского </w:t>
      </w:r>
      <w:r w:rsidRPr="00885F6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D2721F">
        <w:rPr>
          <w:rFonts w:ascii="Times New Roman" w:hAnsi="Times New Roman"/>
          <w:sz w:val="28"/>
          <w:szCs w:val="28"/>
        </w:rPr>
        <w:t xml:space="preserve"> </w:t>
      </w:r>
      <w:r w:rsidRPr="00885F6E">
        <w:rPr>
          <w:rFonts w:ascii="Times New Roman" w:hAnsi="Times New Roman"/>
          <w:sz w:val="28"/>
          <w:szCs w:val="28"/>
        </w:rPr>
        <w:t>заместителем главы адми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r w:rsidRPr="00315026">
        <w:rPr>
          <w:rFonts w:ascii="Times New Roman" w:hAnsi="Times New Roman"/>
          <w:sz w:val="28"/>
          <w:szCs w:val="28"/>
        </w:rPr>
        <w:t>района по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0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026">
        <w:rPr>
          <w:rFonts w:ascii="Times New Roman" w:hAnsi="Times New Roman"/>
          <w:sz w:val="28"/>
          <w:szCs w:val="28"/>
        </w:rPr>
        <w:t>культурному развитию</w:t>
      </w:r>
      <w:r w:rsidRPr="00885F6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F6E">
        <w:rPr>
          <w:rFonts w:ascii="Times New Roman" w:hAnsi="Times New Roman"/>
          <w:sz w:val="28"/>
          <w:szCs w:val="28"/>
        </w:rPr>
        <w:t xml:space="preserve"> начальником Управле</w:t>
      </w:r>
      <w:r>
        <w:rPr>
          <w:rFonts w:ascii="Times New Roman" w:hAnsi="Times New Roman"/>
          <w:sz w:val="28"/>
          <w:szCs w:val="28"/>
        </w:rPr>
        <w:t>ния</w:t>
      </w:r>
      <w:r w:rsidRPr="00885F6E">
        <w:rPr>
          <w:rFonts w:ascii="Times New Roman" w:hAnsi="Times New Roman"/>
          <w:sz w:val="28"/>
          <w:szCs w:val="28"/>
        </w:rPr>
        <w:t>.</w:t>
      </w:r>
    </w:p>
    <w:p w:rsidR="007B5A5C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B5A5C" w:rsidRPr="00700842" w:rsidRDefault="007B5A5C" w:rsidP="007B5A5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82</w:t>
      </w:r>
      <w:r w:rsidRPr="00700842">
        <w:rPr>
          <w:rFonts w:ascii="Times New Roman" w:hAnsi="Times New Roman"/>
          <w:sz w:val="28"/>
          <w:szCs w:val="28"/>
        </w:rPr>
        <w:t>. Жалобы могут быть поданы в письменной форме на бумажном носителе, в электронной форме одним из следующих способов: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700842">
        <w:rPr>
          <w:rFonts w:ascii="Times New Roman" w:hAnsi="Times New Roman"/>
          <w:sz w:val="28"/>
          <w:szCs w:val="28"/>
        </w:rPr>
        <w:t>.1. При личном обращении заявителя (представителя заявителя).</w:t>
      </w:r>
    </w:p>
    <w:p w:rsidR="007B5A5C" w:rsidRPr="00700842" w:rsidRDefault="007B5A5C" w:rsidP="007B5A5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7008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00842">
        <w:rPr>
          <w:rFonts w:ascii="Times New Roman" w:hAnsi="Times New Roman"/>
          <w:sz w:val="28"/>
          <w:szCs w:val="28"/>
        </w:rPr>
        <w:t>. Почтовым отправлением.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7008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700842">
        <w:rPr>
          <w:rFonts w:ascii="Times New Roman" w:hAnsi="Times New Roman"/>
          <w:sz w:val="28"/>
          <w:szCs w:val="28"/>
        </w:rPr>
        <w:t>. С использованием Единого портала.</w:t>
      </w:r>
    </w:p>
    <w:p w:rsidR="007B5A5C" w:rsidRPr="00885F6E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Pr="00885F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</w:t>
      </w:r>
      <w:r w:rsidRPr="00885F6E">
        <w:rPr>
          <w:rFonts w:ascii="Times New Roman" w:hAnsi="Times New Roman"/>
          <w:sz w:val="28"/>
          <w:szCs w:val="28"/>
        </w:rPr>
        <w:t>С использованием официального сайта органов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Прохоровский</w:t>
      </w:r>
      <w:proofErr w:type="spellEnd"/>
      <w:r w:rsidRPr="00885F6E">
        <w:rPr>
          <w:rFonts w:ascii="Times New Roman" w:hAnsi="Times New Roman"/>
          <w:sz w:val="28"/>
          <w:szCs w:val="28"/>
        </w:rPr>
        <w:t xml:space="preserve"> район» Белгородской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>. Жалоба должна содержать: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>.1. Наименование уполномоченного на рассмотрение жалобы органа либо должность и (или) фамилию, имя и отчество соответствующего должностного лица, которому направляется жалоба.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700842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либо должность и (или) фамилию, имя, отчество (при наличии) должностного лица, муниципального служащего, работника, решения и действия (бездействие) которых обжалуются.</w:t>
      </w:r>
      <w:proofErr w:type="gramEnd"/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>.3.Фамилию, имя, отчество (при наличии), сведен</w:t>
      </w:r>
      <w:r>
        <w:rPr>
          <w:rFonts w:ascii="Times New Roman" w:hAnsi="Times New Roman"/>
          <w:sz w:val="28"/>
          <w:szCs w:val="28"/>
        </w:rPr>
        <w:t xml:space="preserve">ия о месте жительства </w:t>
      </w:r>
      <w:r w:rsidRPr="00700842">
        <w:rPr>
          <w:rFonts w:ascii="Times New Roman" w:hAnsi="Times New Roman"/>
          <w:sz w:val="28"/>
          <w:szCs w:val="28"/>
        </w:rPr>
        <w:t>заявителя - физического лица, либо наименование,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</w:t>
      </w:r>
      <w:r>
        <w:rPr>
          <w:rFonts w:ascii="Times New Roman" w:hAnsi="Times New Roman"/>
          <w:sz w:val="28"/>
          <w:szCs w:val="28"/>
        </w:rPr>
        <w:t>ому</w:t>
      </w:r>
      <w:r w:rsidRPr="00700842">
        <w:rPr>
          <w:rFonts w:ascii="Times New Roman" w:hAnsi="Times New Roman"/>
          <w:sz w:val="28"/>
          <w:szCs w:val="28"/>
        </w:rPr>
        <w:t xml:space="preserve"> должен быть направлен ответ заявителю.</w:t>
      </w:r>
      <w:proofErr w:type="gramEnd"/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 xml:space="preserve">.4.Дату подачи и регистрационный номер заявления на предоставление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0842">
        <w:rPr>
          <w:rFonts w:ascii="Times New Roman" w:hAnsi="Times New Roman"/>
          <w:sz w:val="28"/>
          <w:szCs w:val="28"/>
        </w:rPr>
        <w:t xml:space="preserve"> (за исключением случаев обжалования отказа в приеме заявления и его регистрации).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>.5. Сведения о решениях и действиях (бездействии), являющихся предметом обжалования.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842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>.7. Требования заявителя.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 xml:space="preserve">.8.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842">
        <w:rPr>
          <w:rFonts w:ascii="Times New Roman" w:hAnsi="Times New Roman"/>
          <w:sz w:val="28"/>
          <w:szCs w:val="28"/>
        </w:rPr>
        <w:t>Перечень прилагаемых к жалобе документов (при наличии).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Pr="00700842">
        <w:rPr>
          <w:rFonts w:ascii="Times New Roman" w:hAnsi="Times New Roman"/>
          <w:sz w:val="28"/>
          <w:szCs w:val="28"/>
        </w:rPr>
        <w:t>.9. Дату составления жалобы.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Pr="00700842">
        <w:rPr>
          <w:rFonts w:ascii="Times New Roman" w:hAnsi="Times New Roman"/>
          <w:sz w:val="28"/>
          <w:szCs w:val="28"/>
        </w:rPr>
        <w:t xml:space="preserve">. Жалоба должна быть подписана заявителем (его представителем). В </w:t>
      </w:r>
      <w:r w:rsidRPr="00700842">
        <w:rPr>
          <w:rFonts w:ascii="Times New Roman" w:hAnsi="Times New Roman"/>
          <w:sz w:val="28"/>
          <w:szCs w:val="28"/>
        </w:rPr>
        <w:lastRenderedPageBreak/>
        <w:t>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>Полномочия лица, действующего от имени организации без доверенности на</w:t>
      </w:r>
      <w:r w:rsidRPr="00700842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00842">
        <w:rPr>
          <w:rFonts w:ascii="Times New Roman" w:hAnsi="Times New Roman"/>
          <w:sz w:val="28"/>
          <w:szCs w:val="28"/>
        </w:rPr>
        <w:t>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7B5A5C" w:rsidRPr="00700842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842">
        <w:rPr>
          <w:rFonts w:ascii="Times New Roman" w:hAnsi="Times New Roman"/>
          <w:sz w:val="28"/>
          <w:szCs w:val="28"/>
        </w:rPr>
        <w:t>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7B5A5C" w:rsidRPr="00700842">
        <w:rPr>
          <w:rFonts w:ascii="Times New Roman" w:hAnsi="Times New Roman"/>
          <w:sz w:val="28"/>
          <w:szCs w:val="28"/>
        </w:rPr>
        <w:t>. Поступившая жалоба подлежит регистрации в срок не позднее рабочего дня, следующего за дн</w:t>
      </w:r>
      <w:r w:rsidR="007B5A5C">
        <w:rPr>
          <w:rFonts w:ascii="Times New Roman" w:hAnsi="Times New Roman"/>
          <w:sz w:val="28"/>
          <w:szCs w:val="28"/>
        </w:rPr>
        <w:t>ё</w:t>
      </w:r>
      <w:r w:rsidR="007B5A5C" w:rsidRPr="00700842">
        <w:rPr>
          <w:rFonts w:ascii="Times New Roman" w:hAnsi="Times New Roman"/>
          <w:sz w:val="28"/>
          <w:szCs w:val="28"/>
        </w:rPr>
        <w:t>м поступления</w:t>
      </w:r>
      <w:r w:rsidR="007B5A5C">
        <w:rPr>
          <w:rFonts w:ascii="Times New Roman" w:hAnsi="Times New Roman"/>
          <w:sz w:val="28"/>
          <w:szCs w:val="28"/>
        </w:rPr>
        <w:t xml:space="preserve"> в книге учёта обращений граждан об обжаловании действий (бездействий) и решений, осуществляемых (принятых) в ходе предоставления муниципальной услуги.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7B5A5C" w:rsidP="00117F10">
      <w:pPr>
        <w:tabs>
          <w:tab w:val="left" w:pos="1276"/>
          <w:tab w:val="left" w:pos="3189"/>
          <w:tab w:val="left" w:pos="407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7B5A5C" w:rsidRPr="00700842">
        <w:rPr>
          <w:rFonts w:ascii="Times New Roman" w:hAnsi="Times New Roman"/>
          <w:sz w:val="28"/>
          <w:szCs w:val="28"/>
        </w:rPr>
        <w:t>. Максимальный срок рассмотрения жалобы составляет 15 рабочих дней со дня ее регистрации. Срок рассмотрения жалобы составляет 5 рабочих дней со дня ее регистрации в случаях обжалования заявителем:</w:t>
      </w:r>
    </w:p>
    <w:p w:rsidR="007B5A5C" w:rsidRPr="00700842" w:rsidRDefault="00117F10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7B5A5C" w:rsidRPr="00700842">
        <w:rPr>
          <w:rFonts w:ascii="Times New Roman" w:hAnsi="Times New Roman"/>
          <w:sz w:val="28"/>
          <w:szCs w:val="28"/>
        </w:rPr>
        <w:t>.1. Отказа в приеме документов.</w:t>
      </w:r>
    </w:p>
    <w:p w:rsidR="007B5A5C" w:rsidRPr="00700842" w:rsidRDefault="00117F10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7B5A5C" w:rsidRPr="00700842">
        <w:rPr>
          <w:rFonts w:ascii="Times New Roman" w:hAnsi="Times New Roman"/>
          <w:sz w:val="28"/>
          <w:szCs w:val="28"/>
        </w:rPr>
        <w:t>.2.</w:t>
      </w:r>
      <w:r w:rsidR="007B5A5C">
        <w:rPr>
          <w:rFonts w:ascii="Times New Roman" w:hAnsi="Times New Roman"/>
          <w:sz w:val="28"/>
          <w:szCs w:val="28"/>
        </w:rPr>
        <w:t xml:space="preserve"> </w:t>
      </w:r>
      <w:r w:rsidR="007B5A5C" w:rsidRPr="00700842">
        <w:rPr>
          <w:rFonts w:ascii="Times New Roman" w:hAnsi="Times New Roman"/>
          <w:sz w:val="28"/>
          <w:szCs w:val="28"/>
        </w:rPr>
        <w:t>Отказа в исправлении опечаток и ошибок, допущенных в документах, выданных в результате предоставления государственной услуги.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7B5A5C" w:rsidRPr="00700842">
        <w:rPr>
          <w:rFonts w:ascii="Times New Roman" w:hAnsi="Times New Roman"/>
          <w:sz w:val="28"/>
          <w:szCs w:val="28"/>
        </w:rPr>
        <w:t>.3. Нарушения срока исправлений опечаток и ошибок.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7B5A5C" w:rsidRPr="00700842" w:rsidRDefault="007B5A5C" w:rsidP="00117F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7B5A5C" w:rsidRPr="00700842" w:rsidRDefault="007B5A5C" w:rsidP="00117F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</w:t>
      </w:r>
      <w:r w:rsidR="007B5A5C" w:rsidRPr="00700842">
        <w:rPr>
          <w:rFonts w:ascii="Times New Roman" w:hAnsi="Times New Roman"/>
          <w:sz w:val="28"/>
          <w:szCs w:val="28"/>
        </w:rPr>
        <w:t>. Основания для приостановления рассмотрения жалобы не предусмотрены законодательством Российской Федерации.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7B5A5C" w:rsidRPr="00700842" w:rsidRDefault="007B5A5C" w:rsidP="00117F1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7B5A5C" w:rsidRPr="00700842">
        <w:rPr>
          <w:rFonts w:ascii="Times New Roman" w:hAnsi="Times New Roman"/>
          <w:sz w:val="28"/>
          <w:szCs w:val="28"/>
        </w:rPr>
        <w:t>. 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7B5A5C" w:rsidRPr="00700842">
        <w:rPr>
          <w:rFonts w:ascii="Times New Roman" w:hAnsi="Times New Roman"/>
          <w:sz w:val="28"/>
          <w:szCs w:val="28"/>
        </w:rPr>
        <w:t xml:space="preserve">. </w:t>
      </w:r>
      <w:r w:rsidR="007B5A5C">
        <w:rPr>
          <w:rFonts w:ascii="Times New Roman" w:hAnsi="Times New Roman"/>
          <w:sz w:val="28"/>
          <w:szCs w:val="28"/>
        </w:rPr>
        <w:t xml:space="preserve"> </w:t>
      </w:r>
      <w:r w:rsidR="007B5A5C" w:rsidRPr="00700842">
        <w:rPr>
          <w:rFonts w:ascii="Times New Roman" w:hAnsi="Times New Roman"/>
          <w:sz w:val="28"/>
          <w:szCs w:val="28"/>
        </w:rPr>
        <w:t>К числу указываемых мер по устранению выявленных нарушений по результатам рассмотрения жалобы, в том числе относятся: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7B5A5C" w:rsidRPr="00700842">
        <w:rPr>
          <w:rFonts w:ascii="Times New Roman" w:hAnsi="Times New Roman"/>
          <w:sz w:val="28"/>
          <w:szCs w:val="28"/>
        </w:rPr>
        <w:t>.1. Отмена ранее принятых решений (полностью или в части).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7B5A5C" w:rsidRPr="00700842">
        <w:rPr>
          <w:rFonts w:ascii="Times New Roman" w:hAnsi="Times New Roman"/>
          <w:sz w:val="28"/>
          <w:szCs w:val="28"/>
        </w:rPr>
        <w:t>.2. Обеспечение приема и регистрации заявления, оформления и выдачи заявителю расписки (при уклонении или необоснованном отказе в приеме документов и их регистрации).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7B5A5C" w:rsidRPr="00700842">
        <w:rPr>
          <w:rFonts w:ascii="Times New Roman" w:hAnsi="Times New Roman"/>
          <w:sz w:val="28"/>
          <w:szCs w:val="28"/>
        </w:rPr>
        <w:t>.3.</w:t>
      </w:r>
      <w:r w:rsidR="007B5A5C">
        <w:rPr>
          <w:rFonts w:ascii="Times New Roman" w:hAnsi="Times New Roman"/>
          <w:sz w:val="28"/>
          <w:szCs w:val="28"/>
        </w:rPr>
        <w:t xml:space="preserve"> </w:t>
      </w:r>
      <w:r w:rsidR="007B5A5C" w:rsidRPr="00700842">
        <w:rPr>
          <w:rFonts w:ascii="Times New Roman" w:hAnsi="Times New Roman"/>
          <w:sz w:val="28"/>
          <w:szCs w:val="28"/>
        </w:rPr>
        <w:t xml:space="preserve">Обеспечение оформления и выдачи заявителю результата предоставления </w:t>
      </w:r>
      <w:r w:rsidR="007B5A5C">
        <w:rPr>
          <w:rFonts w:ascii="Times New Roman" w:hAnsi="Times New Roman"/>
          <w:sz w:val="28"/>
          <w:szCs w:val="28"/>
        </w:rPr>
        <w:t>муниципальной услуги</w:t>
      </w:r>
      <w:r w:rsidR="007B5A5C" w:rsidRPr="00700842">
        <w:rPr>
          <w:rFonts w:ascii="Times New Roman" w:hAnsi="Times New Roman"/>
          <w:sz w:val="28"/>
          <w:szCs w:val="28"/>
        </w:rPr>
        <w:t xml:space="preserve"> (при уклонении или необоснованном отказе в предоставлении </w:t>
      </w:r>
      <w:r w:rsidR="007B5A5C">
        <w:rPr>
          <w:rFonts w:ascii="Times New Roman" w:hAnsi="Times New Roman"/>
          <w:sz w:val="28"/>
          <w:szCs w:val="28"/>
        </w:rPr>
        <w:t>муниципальной услуги</w:t>
      </w:r>
      <w:r w:rsidR="007B5A5C" w:rsidRPr="00700842">
        <w:rPr>
          <w:rFonts w:ascii="Times New Roman" w:hAnsi="Times New Roman"/>
          <w:sz w:val="28"/>
          <w:szCs w:val="28"/>
        </w:rPr>
        <w:t>).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7B5A5C" w:rsidRPr="00700842">
        <w:rPr>
          <w:rFonts w:ascii="Times New Roman" w:hAnsi="Times New Roman"/>
          <w:sz w:val="28"/>
          <w:szCs w:val="28"/>
        </w:rPr>
        <w:t xml:space="preserve">.4. Исправление опечаток и ошибок, допущенных в документах, </w:t>
      </w:r>
      <w:r w:rsidR="007B5A5C" w:rsidRPr="00700842">
        <w:rPr>
          <w:rFonts w:ascii="Times New Roman" w:hAnsi="Times New Roman"/>
          <w:sz w:val="28"/>
          <w:szCs w:val="28"/>
        </w:rPr>
        <w:lastRenderedPageBreak/>
        <w:t xml:space="preserve">выданных в результате предоставления </w:t>
      </w:r>
      <w:r w:rsidR="007B5A5C">
        <w:rPr>
          <w:rFonts w:ascii="Times New Roman" w:hAnsi="Times New Roman"/>
          <w:sz w:val="28"/>
          <w:szCs w:val="28"/>
        </w:rPr>
        <w:t>муниципальной услуги</w:t>
      </w:r>
      <w:r w:rsidR="007B5A5C" w:rsidRPr="00700842">
        <w:rPr>
          <w:rFonts w:ascii="Times New Roman" w:hAnsi="Times New Roman"/>
          <w:sz w:val="28"/>
          <w:szCs w:val="28"/>
        </w:rPr>
        <w:t>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7B5A5C" w:rsidRPr="00700842">
        <w:rPr>
          <w:rFonts w:ascii="Times New Roman" w:hAnsi="Times New Roman"/>
          <w:sz w:val="28"/>
          <w:szCs w:val="28"/>
        </w:rPr>
        <w:t>.5. Возврат заявителю денежных средств, взимание которых не предусмотрено нормативными правовыми актами.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7B5A5C" w:rsidRPr="00700842">
        <w:rPr>
          <w:rFonts w:ascii="Times New Roman" w:hAnsi="Times New Roman"/>
          <w:sz w:val="28"/>
          <w:szCs w:val="28"/>
        </w:rPr>
        <w:t>. Орган, уполномоченный на рассмотрение жалобы, отказыва</w:t>
      </w:r>
      <w:r w:rsidR="007B5A5C">
        <w:rPr>
          <w:rFonts w:ascii="Times New Roman" w:hAnsi="Times New Roman"/>
          <w:sz w:val="28"/>
          <w:szCs w:val="28"/>
        </w:rPr>
        <w:t>е</w:t>
      </w:r>
      <w:r w:rsidR="007B5A5C" w:rsidRPr="00700842">
        <w:rPr>
          <w:rFonts w:ascii="Times New Roman" w:hAnsi="Times New Roman"/>
          <w:sz w:val="28"/>
          <w:szCs w:val="28"/>
        </w:rPr>
        <w:t>т в е</w:t>
      </w:r>
      <w:r w:rsidR="007B5A5C">
        <w:rPr>
          <w:rFonts w:ascii="Times New Roman" w:hAnsi="Times New Roman"/>
          <w:sz w:val="28"/>
          <w:szCs w:val="28"/>
        </w:rPr>
        <w:t>ё</w:t>
      </w:r>
      <w:r w:rsidR="007B5A5C" w:rsidRPr="00700842">
        <w:rPr>
          <w:rFonts w:ascii="Times New Roman" w:hAnsi="Times New Roman"/>
          <w:sz w:val="28"/>
          <w:szCs w:val="28"/>
        </w:rPr>
        <w:t xml:space="preserve"> удовлетворении в случаях: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7B5A5C" w:rsidRPr="00700842">
        <w:rPr>
          <w:rFonts w:ascii="Times New Roman" w:hAnsi="Times New Roman"/>
          <w:sz w:val="28"/>
          <w:szCs w:val="28"/>
        </w:rPr>
        <w:t xml:space="preserve">.1. Признания обжалуемых решений и действий (бездействия) </w:t>
      </w:r>
      <w:proofErr w:type="gramStart"/>
      <w:r w:rsidR="007B5A5C" w:rsidRPr="00700842">
        <w:rPr>
          <w:rFonts w:ascii="Times New Roman" w:hAnsi="Times New Roman"/>
          <w:sz w:val="28"/>
          <w:szCs w:val="28"/>
        </w:rPr>
        <w:t>законными</w:t>
      </w:r>
      <w:proofErr w:type="gramEnd"/>
      <w:r w:rsidR="007B5A5C" w:rsidRPr="00700842">
        <w:rPr>
          <w:rFonts w:ascii="Times New Roman" w:hAnsi="Times New Roman"/>
          <w:sz w:val="28"/>
          <w:szCs w:val="28"/>
        </w:rPr>
        <w:t>, не нарушающими прав и свобод заявителя.</w:t>
      </w:r>
    </w:p>
    <w:p w:rsidR="007B5A5C" w:rsidRPr="00700842" w:rsidRDefault="00117F10" w:rsidP="00117F1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7B5A5C" w:rsidRPr="00700842">
        <w:rPr>
          <w:rFonts w:ascii="Times New Roman" w:hAnsi="Times New Roman"/>
          <w:sz w:val="28"/>
          <w:szCs w:val="28"/>
        </w:rPr>
        <w:t xml:space="preserve">.2. </w:t>
      </w:r>
      <w:r w:rsidR="007B5A5C">
        <w:rPr>
          <w:rFonts w:ascii="Times New Roman" w:hAnsi="Times New Roman"/>
          <w:sz w:val="28"/>
          <w:szCs w:val="28"/>
        </w:rPr>
        <w:t xml:space="preserve">  </w:t>
      </w:r>
      <w:r w:rsidR="007B5A5C" w:rsidRPr="00700842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нормативными правовыми актами.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7B5A5C" w:rsidRPr="00700842">
        <w:rPr>
          <w:rFonts w:ascii="Times New Roman" w:hAnsi="Times New Roman"/>
          <w:sz w:val="28"/>
          <w:szCs w:val="28"/>
        </w:rPr>
        <w:t xml:space="preserve">.3. Отсутствия у заявителя права на получение </w:t>
      </w:r>
      <w:r w:rsidR="007B5A5C">
        <w:rPr>
          <w:rFonts w:ascii="Times New Roman" w:hAnsi="Times New Roman"/>
          <w:sz w:val="28"/>
          <w:szCs w:val="28"/>
        </w:rPr>
        <w:t>муниципальной услуги</w:t>
      </w:r>
      <w:r w:rsidR="007B5A5C" w:rsidRPr="00700842">
        <w:rPr>
          <w:rFonts w:ascii="Times New Roman" w:hAnsi="Times New Roman"/>
          <w:sz w:val="28"/>
          <w:szCs w:val="28"/>
        </w:rPr>
        <w:t>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7B5A5C" w:rsidRPr="00700842">
        <w:rPr>
          <w:rFonts w:ascii="Times New Roman" w:hAnsi="Times New Roman"/>
          <w:sz w:val="28"/>
          <w:szCs w:val="28"/>
        </w:rPr>
        <w:t>.4. Наличия: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7B5A5C" w:rsidRPr="00700842">
        <w:rPr>
          <w:rFonts w:ascii="Times New Roman" w:hAnsi="Times New Roman"/>
          <w:sz w:val="28"/>
          <w:szCs w:val="28"/>
        </w:rPr>
        <w:t>.4.1. Вступившего в законную силу решения суда по жалобе заявителя с тождественными предметом и основаниями.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7B5A5C" w:rsidRPr="00700842">
        <w:rPr>
          <w:rFonts w:ascii="Times New Roman" w:hAnsi="Times New Roman"/>
          <w:sz w:val="28"/>
          <w:szCs w:val="28"/>
        </w:rPr>
        <w:t>.4.2. 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7B5A5C" w:rsidRPr="00700842">
        <w:rPr>
          <w:rFonts w:ascii="Times New Roman" w:hAnsi="Times New Roman"/>
          <w:sz w:val="28"/>
          <w:szCs w:val="28"/>
        </w:rPr>
        <w:t>. Жалоба подлежит оставлению без ответа по существу в случаях: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800"/>
      <w:bookmarkEnd w:id="4"/>
      <w:r>
        <w:rPr>
          <w:rFonts w:ascii="Times New Roman" w:hAnsi="Times New Roman"/>
          <w:sz w:val="28"/>
          <w:szCs w:val="28"/>
        </w:rPr>
        <w:t>91</w:t>
      </w:r>
      <w:r w:rsidR="007B5A5C" w:rsidRPr="00700842">
        <w:rPr>
          <w:rFonts w:ascii="Times New Roman" w:hAnsi="Times New Roman"/>
          <w:sz w:val="28"/>
          <w:szCs w:val="28"/>
        </w:rPr>
        <w:t>.1. Подачи жалобы в орган, не уполномоченный на ее рассмотрение.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7B5A5C" w:rsidRPr="00700842">
        <w:rPr>
          <w:rFonts w:ascii="Times New Roman" w:hAnsi="Times New Roman"/>
          <w:sz w:val="28"/>
          <w:szCs w:val="28"/>
        </w:rPr>
        <w:t>.2. 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7B5A5C" w:rsidRPr="00700842">
        <w:rPr>
          <w:rFonts w:ascii="Times New Roman" w:hAnsi="Times New Roman"/>
          <w:sz w:val="28"/>
          <w:szCs w:val="28"/>
        </w:rPr>
        <w:t>.3. Если текст жалобы (его часть), фамилия, почтовый адрес и адрес электронной почты не поддаются прочтению.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7B5A5C" w:rsidRPr="00700842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7B5A5C" w:rsidRPr="00700842">
        <w:rPr>
          <w:rFonts w:ascii="Times New Roman" w:hAnsi="Times New Roman"/>
          <w:sz w:val="28"/>
          <w:szCs w:val="28"/>
        </w:rPr>
        <w:t>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  <w:proofErr w:type="gramEnd"/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7B5A5C" w:rsidRPr="00700842">
        <w:rPr>
          <w:rFonts w:ascii="Times New Roman" w:hAnsi="Times New Roman"/>
          <w:sz w:val="28"/>
          <w:szCs w:val="28"/>
        </w:rPr>
        <w:t xml:space="preserve">.5. </w:t>
      </w:r>
      <w:r w:rsidR="007B5A5C">
        <w:rPr>
          <w:rFonts w:ascii="Times New Roman" w:hAnsi="Times New Roman"/>
          <w:sz w:val="28"/>
          <w:szCs w:val="28"/>
        </w:rPr>
        <w:t xml:space="preserve"> </w:t>
      </w:r>
      <w:r w:rsidR="007B5A5C" w:rsidRPr="00700842">
        <w:rPr>
          <w:rFonts w:ascii="Times New Roman" w:hAnsi="Times New Roman"/>
          <w:sz w:val="28"/>
          <w:szCs w:val="28"/>
        </w:rPr>
        <w:t>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 xml:space="preserve">Порядок информирования заинтересованного 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лица о результатах рассмотрения жалобы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805"/>
      <w:bookmarkEnd w:id="5"/>
      <w:r>
        <w:rPr>
          <w:rFonts w:ascii="Times New Roman" w:hAnsi="Times New Roman"/>
          <w:sz w:val="28"/>
          <w:szCs w:val="28"/>
        </w:rPr>
        <w:t>92</w:t>
      </w:r>
      <w:r w:rsidR="007B5A5C" w:rsidRPr="00700842">
        <w:rPr>
          <w:rFonts w:ascii="Times New Roman" w:hAnsi="Times New Roman"/>
          <w:sz w:val="28"/>
          <w:szCs w:val="28"/>
        </w:rPr>
        <w:t xml:space="preserve">. Решения об удовлетворении жалобы и об отказе в ее удовлетворении направляются заявителю (представителю заявителя) в срок не позднее рабочего дня, следующего за днем </w:t>
      </w:r>
      <w:r w:rsidR="007B5A5C">
        <w:rPr>
          <w:rFonts w:ascii="Times New Roman" w:hAnsi="Times New Roman"/>
          <w:sz w:val="28"/>
          <w:szCs w:val="28"/>
        </w:rPr>
        <w:t>её</w:t>
      </w:r>
      <w:r w:rsidR="007B5A5C" w:rsidRPr="00700842">
        <w:rPr>
          <w:rFonts w:ascii="Times New Roman" w:hAnsi="Times New Roman"/>
          <w:sz w:val="28"/>
          <w:szCs w:val="28"/>
        </w:rPr>
        <w:t xml:space="preserve"> принятия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по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7B5A5C" w:rsidRPr="00700842">
        <w:rPr>
          <w:rFonts w:ascii="Times New Roman" w:hAnsi="Times New Roman"/>
          <w:sz w:val="28"/>
          <w:szCs w:val="28"/>
        </w:rPr>
        <w:t xml:space="preserve">. В случае оставления жалобы без ответа по существу заявителю </w:t>
      </w:r>
      <w:r w:rsidR="007B5A5C" w:rsidRPr="00700842">
        <w:rPr>
          <w:rFonts w:ascii="Times New Roman" w:hAnsi="Times New Roman"/>
          <w:sz w:val="28"/>
          <w:szCs w:val="28"/>
        </w:rPr>
        <w:lastRenderedPageBreak/>
        <w:t xml:space="preserve">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</w:t>
      </w:r>
      <w:proofErr w:type="gramStart"/>
      <w:r w:rsidR="007B5A5C" w:rsidRPr="00700842">
        <w:rPr>
          <w:rFonts w:ascii="Times New Roman" w:hAnsi="Times New Roman"/>
          <w:sz w:val="28"/>
          <w:szCs w:val="28"/>
        </w:rPr>
        <w:t>Жалоба, поданная с нарушением правил о компетенции, направляется в срок не позднее трёх рабочих дней со дня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</w:t>
      </w:r>
      <w:proofErr w:type="gramEnd"/>
      <w:r w:rsidR="007B5A5C" w:rsidRPr="00700842">
        <w:rPr>
          <w:rFonts w:ascii="Times New Roman" w:hAnsi="Times New Roman"/>
          <w:sz w:val="28"/>
          <w:szCs w:val="28"/>
        </w:rPr>
        <w:t xml:space="preserve"> Уведомление направляется в порядке, установленном для направления решения по жалобе.</w:t>
      </w:r>
    </w:p>
    <w:p w:rsidR="007B5A5C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117F10" w:rsidP="00117F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7B5A5C" w:rsidRPr="00700842">
        <w:rPr>
          <w:rFonts w:ascii="Times New Roman" w:hAnsi="Times New Roman"/>
          <w:sz w:val="28"/>
          <w:szCs w:val="28"/>
        </w:rPr>
        <w:t xml:space="preserve">. Заявитель вправе обжаловать решения, принятые в ходе оказания </w:t>
      </w:r>
      <w:r w:rsidR="007B5A5C">
        <w:rPr>
          <w:rFonts w:ascii="Times New Roman" w:hAnsi="Times New Roman"/>
          <w:sz w:val="28"/>
          <w:szCs w:val="28"/>
        </w:rPr>
        <w:t>муниципальной услуги</w:t>
      </w:r>
      <w:r w:rsidR="007B5A5C" w:rsidRPr="00700842">
        <w:rPr>
          <w:rFonts w:ascii="Times New Roman" w:hAnsi="Times New Roman"/>
          <w:sz w:val="28"/>
          <w:szCs w:val="28"/>
        </w:rPr>
        <w:t xml:space="preserve">, действия или бездействие должностных лиц органа, предоставляющего </w:t>
      </w:r>
      <w:r w:rsidR="007B5A5C">
        <w:rPr>
          <w:rFonts w:ascii="Times New Roman" w:hAnsi="Times New Roman"/>
          <w:sz w:val="28"/>
          <w:szCs w:val="28"/>
        </w:rPr>
        <w:t>муниципальную</w:t>
      </w:r>
      <w:r w:rsidR="007B5A5C" w:rsidRPr="00700842">
        <w:rPr>
          <w:rFonts w:ascii="Times New Roman" w:hAnsi="Times New Roman"/>
          <w:sz w:val="28"/>
          <w:szCs w:val="28"/>
        </w:rPr>
        <w:t xml:space="preserve"> услугу в судебном порядке пут</w:t>
      </w:r>
      <w:r w:rsidR="007B5A5C">
        <w:rPr>
          <w:rFonts w:ascii="Times New Roman" w:hAnsi="Times New Roman"/>
          <w:sz w:val="28"/>
          <w:szCs w:val="28"/>
        </w:rPr>
        <w:t>ё</w:t>
      </w:r>
      <w:r w:rsidR="007B5A5C" w:rsidRPr="00700842">
        <w:rPr>
          <w:rFonts w:ascii="Times New Roman" w:hAnsi="Times New Roman"/>
          <w:sz w:val="28"/>
          <w:szCs w:val="28"/>
        </w:rPr>
        <w:t xml:space="preserve">м подачи заявления в соответствующий суд общей юрисдикции в порядке, предусмотренном Гражданским процессуальным </w:t>
      </w:r>
      <w:hyperlink r:id="rId15" w:history="1">
        <w:r w:rsidR="007B5A5C" w:rsidRPr="00700842">
          <w:rPr>
            <w:rFonts w:ascii="Times New Roman" w:hAnsi="Times New Roman"/>
            <w:sz w:val="28"/>
            <w:szCs w:val="28"/>
          </w:rPr>
          <w:t>кодексом</w:t>
        </w:r>
      </w:hyperlink>
      <w:r w:rsidR="007B5A5C" w:rsidRPr="0070084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7B5A5C" w:rsidRPr="00700842" w:rsidRDefault="00117F10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7B5A5C" w:rsidRPr="00700842">
        <w:rPr>
          <w:rFonts w:ascii="Times New Roman" w:hAnsi="Times New Roman"/>
          <w:sz w:val="28"/>
          <w:szCs w:val="28"/>
        </w:rPr>
        <w:t xml:space="preserve">. В случае установления в ходе </w:t>
      </w:r>
      <w:proofErr w:type="gramStart"/>
      <w:r w:rsidR="007B5A5C" w:rsidRPr="0070084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административных правонарушений</w:t>
      </w:r>
      <w:proofErr w:type="gramEnd"/>
      <w:r w:rsidR="007B5A5C" w:rsidRPr="00700842">
        <w:rPr>
          <w:rFonts w:ascii="Times New Roman" w:hAnsi="Times New Roman"/>
          <w:sz w:val="28"/>
          <w:szCs w:val="28"/>
        </w:rPr>
        <w:t xml:space="preserve"> или уголовных преступлений соответствующие материалы должны быть незамедлительно направлены в органы, уполномоченные возбуждать производство по делам об административных правонарушениях и (или) по уголовным делам.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7B5A5C" w:rsidP="00117F1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 xml:space="preserve">Право заявителя на получение информации и </w:t>
      </w:r>
    </w:p>
    <w:p w:rsidR="007B5A5C" w:rsidRPr="00700842" w:rsidRDefault="007B5A5C" w:rsidP="00117F1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документов, необходимых для обоснования и рассмотрения жалобы</w:t>
      </w:r>
    </w:p>
    <w:p w:rsidR="007B5A5C" w:rsidRPr="00700842" w:rsidRDefault="007B5A5C" w:rsidP="00117F10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5A5C" w:rsidRPr="00700842" w:rsidRDefault="00117F10" w:rsidP="00117F1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7B5A5C" w:rsidRPr="00700842">
        <w:rPr>
          <w:rFonts w:ascii="Times New Roman" w:hAnsi="Times New Roman"/>
          <w:sz w:val="28"/>
          <w:szCs w:val="28"/>
        </w:rPr>
        <w:t>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00842">
        <w:rPr>
          <w:rFonts w:ascii="Times New Roman" w:hAnsi="Times New Roman"/>
          <w:b/>
          <w:sz w:val="28"/>
          <w:szCs w:val="28"/>
        </w:rPr>
        <w:t>Способы информирования заинтересованных лиц о порядке подачи и рассмотрения жалобы</w:t>
      </w:r>
    </w:p>
    <w:p w:rsidR="007B5A5C" w:rsidRPr="00700842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5A5C" w:rsidRPr="00700842" w:rsidRDefault="00117F10" w:rsidP="00117F10">
      <w:pPr>
        <w:widowControl w:val="0"/>
        <w:tabs>
          <w:tab w:val="left" w:pos="1276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</w:t>
      </w:r>
      <w:r w:rsidR="007B5A5C" w:rsidRPr="00700842">
        <w:rPr>
          <w:rFonts w:ascii="Times New Roman" w:hAnsi="Times New Roman"/>
          <w:sz w:val="28"/>
          <w:szCs w:val="28"/>
        </w:rPr>
        <w:t>.</w:t>
      </w:r>
      <w:r w:rsidR="007B5A5C">
        <w:rPr>
          <w:rFonts w:ascii="Times New Roman" w:hAnsi="Times New Roman"/>
          <w:sz w:val="28"/>
          <w:szCs w:val="28"/>
        </w:rPr>
        <w:tab/>
      </w:r>
      <w:r w:rsidR="007B5A5C" w:rsidRPr="00700842">
        <w:rPr>
          <w:rFonts w:ascii="Times New Roman" w:hAnsi="Times New Roman"/>
          <w:sz w:val="28"/>
          <w:szCs w:val="28"/>
        </w:rPr>
        <w:t xml:space="preserve">Информирование заявителей о судебном и досудебном (внесудебном) порядке обжалования решений и действий (бездействия), совершенных при предоставлении </w:t>
      </w:r>
      <w:r w:rsidR="007B5A5C">
        <w:rPr>
          <w:rFonts w:ascii="Times New Roman" w:hAnsi="Times New Roman"/>
          <w:sz w:val="28"/>
          <w:szCs w:val="28"/>
        </w:rPr>
        <w:t>муниципальной услуги</w:t>
      </w:r>
      <w:r w:rsidR="007B5A5C" w:rsidRPr="00700842">
        <w:rPr>
          <w:rFonts w:ascii="Times New Roman" w:hAnsi="Times New Roman"/>
          <w:sz w:val="28"/>
          <w:szCs w:val="28"/>
        </w:rPr>
        <w:t>, должно осуществляться путем:</w:t>
      </w:r>
    </w:p>
    <w:p w:rsidR="007B5A5C" w:rsidRPr="00700842" w:rsidRDefault="007B5A5C" w:rsidP="00117F10">
      <w:pPr>
        <w:widowControl w:val="0"/>
        <w:tabs>
          <w:tab w:val="left" w:pos="1276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0842">
        <w:rPr>
          <w:rFonts w:ascii="Times New Roman" w:hAnsi="Times New Roman"/>
          <w:sz w:val="28"/>
          <w:szCs w:val="28"/>
        </w:rPr>
        <w:t xml:space="preserve"> - размещения соответствующей информации на Едином портале, официальном сайте органа, предоставляющего Услугу;</w:t>
      </w:r>
    </w:p>
    <w:p w:rsidR="007B5A5C" w:rsidRPr="00700842" w:rsidRDefault="007B5A5C" w:rsidP="00117F10">
      <w:pPr>
        <w:widowControl w:val="0"/>
        <w:tabs>
          <w:tab w:val="left" w:pos="1276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00842">
        <w:rPr>
          <w:rFonts w:ascii="Times New Roman" w:hAnsi="Times New Roman"/>
          <w:sz w:val="28"/>
          <w:szCs w:val="28"/>
        </w:rPr>
        <w:t xml:space="preserve"> - консультирования заявителей, в том числе, по электронной почте, при личном при</w:t>
      </w:r>
      <w:r>
        <w:rPr>
          <w:rFonts w:ascii="Times New Roman" w:hAnsi="Times New Roman"/>
          <w:sz w:val="28"/>
          <w:szCs w:val="28"/>
        </w:rPr>
        <w:t>ё</w:t>
      </w:r>
      <w:r w:rsidRPr="00700842">
        <w:rPr>
          <w:rFonts w:ascii="Times New Roman" w:hAnsi="Times New Roman"/>
          <w:sz w:val="28"/>
          <w:szCs w:val="28"/>
        </w:rPr>
        <w:t>ме.</w:t>
      </w:r>
    </w:p>
    <w:p w:rsidR="007B5A5C" w:rsidRPr="00D2721F" w:rsidRDefault="007B5A5C" w:rsidP="00117F1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B5A5C" w:rsidRPr="00487141" w:rsidRDefault="007B5A5C" w:rsidP="007B5A5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B5A5C" w:rsidRPr="009A33D0" w:rsidRDefault="007B5A5C" w:rsidP="00117F10">
      <w:pPr>
        <w:pStyle w:val="20"/>
        <w:shd w:val="clear" w:color="auto" w:fill="auto"/>
        <w:tabs>
          <w:tab w:val="left" w:pos="1276"/>
        </w:tabs>
        <w:spacing w:line="240" w:lineRule="auto"/>
        <w:rPr>
          <w:sz w:val="28"/>
          <w:szCs w:val="28"/>
        </w:rPr>
      </w:pPr>
      <w:r w:rsidRPr="009A33D0">
        <w:rPr>
          <w:sz w:val="28"/>
          <w:szCs w:val="28"/>
        </w:rPr>
        <w:t xml:space="preserve">Начальник МКУ «Управление </w:t>
      </w:r>
      <w:proofErr w:type="gramStart"/>
      <w:r w:rsidRPr="009A33D0">
        <w:rPr>
          <w:sz w:val="28"/>
          <w:szCs w:val="28"/>
        </w:rPr>
        <w:t>физической</w:t>
      </w:r>
      <w:proofErr w:type="gramEnd"/>
      <w:r w:rsidRPr="009A33D0">
        <w:rPr>
          <w:sz w:val="28"/>
          <w:szCs w:val="28"/>
        </w:rPr>
        <w:t xml:space="preserve"> </w:t>
      </w:r>
      <w:r w:rsidRPr="009A33D0">
        <w:rPr>
          <w:sz w:val="28"/>
          <w:szCs w:val="28"/>
        </w:rPr>
        <w:tab/>
      </w:r>
      <w:r w:rsidRPr="009A33D0">
        <w:rPr>
          <w:sz w:val="28"/>
          <w:szCs w:val="28"/>
        </w:rPr>
        <w:tab/>
      </w:r>
      <w:r w:rsidRPr="009A33D0">
        <w:rPr>
          <w:sz w:val="28"/>
          <w:szCs w:val="28"/>
        </w:rPr>
        <w:tab/>
        <w:t xml:space="preserve">Е.В. </w:t>
      </w:r>
      <w:proofErr w:type="spellStart"/>
      <w:r w:rsidRPr="009A33D0">
        <w:rPr>
          <w:sz w:val="28"/>
          <w:szCs w:val="28"/>
        </w:rPr>
        <w:t>Цыгулёва</w:t>
      </w:r>
      <w:proofErr w:type="spellEnd"/>
    </w:p>
    <w:p w:rsidR="007B5A5C" w:rsidRPr="009A33D0" w:rsidRDefault="007B5A5C" w:rsidP="00117F10">
      <w:pPr>
        <w:pStyle w:val="20"/>
        <w:shd w:val="clear" w:color="auto" w:fill="auto"/>
        <w:tabs>
          <w:tab w:val="left" w:pos="1276"/>
        </w:tabs>
        <w:spacing w:line="240" w:lineRule="auto"/>
        <w:rPr>
          <w:sz w:val="28"/>
          <w:szCs w:val="28"/>
        </w:rPr>
      </w:pPr>
      <w:r w:rsidRPr="009A33D0">
        <w:rPr>
          <w:sz w:val="28"/>
          <w:szCs w:val="28"/>
        </w:rPr>
        <w:t xml:space="preserve">культуры, спорта и молодежной политики </w:t>
      </w:r>
    </w:p>
    <w:p w:rsidR="007B5A5C" w:rsidRPr="009A33D0" w:rsidRDefault="007B5A5C" w:rsidP="00117F10">
      <w:pPr>
        <w:pStyle w:val="20"/>
        <w:shd w:val="clear" w:color="auto" w:fill="auto"/>
        <w:tabs>
          <w:tab w:val="left" w:pos="1276"/>
        </w:tabs>
        <w:spacing w:line="240" w:lineRule="auto"/>
        <w:rPr>
          <w:sz w:val="28"/>
          <w:szCs w:val="28"/>
        </w:rPr>
      </w:pPr>
      <w:r w:rsidRPr="009A33D0">
        <w:rPr>
          <w:sz w:val="28"/>
          <w:szCs w:val="28"/>
        </w:rPr>
        <w:t>администрации Прохоровского района»</w:t>
      </w:r>
    </w:p>
    <w:p w:rsidR="007B5A5C" w:rsidRDefault="007B5A5C" w:rsidP="007B5A5C">
      <w:pPr>
        <w:pStyle w:val="31"/>
        <w:keepNext/>
        <w:keepLines/>
        <w:shd w:val="clear" w:color="auto" w:fill="auto"/>
        <w:spacing w:line="240" w:lineRule="auto"/>
        <w:ind w:right="88" w:firstLine="0"/>
        <w:jc w:val="left"/>
      </w:pPr>
    </w:p>
    <w:p w:rsidR="007B5A5C" w:rsidRDefault="007B5A5C" w:rsidP="007B5A5C">
      <w:pPr>
        <w:pStyle w:val="31"/>
        <w:keepNext/>
        <w:keepLines/>
        <w:shd w:val="clear" w:color="auto" w:fill="auto"/>
        <w:spacing w:line="317" w:lineRule="exact"/>
        <w:ind w:right="88" w:firstLine="0"/>
        <w:jc w:val="left"/>
      </w:pPr>
    </w:p>
    <w:p w:rsidR="007B5A5C" w:rsidRDefault="007B5A5C" w:rsidP="007B5A5C">
      <w:pPr>
        <w:pStyle w:val="3"/>
        <w:shd w:val="clear" w:color="auto" w:fill="auto"/>
        <w:ind w:left="-5670" w:right="20"/>
        <w:jc w:val="center"/>
      </w:pPr>
    </w:p>
    <w:p w:rsidR="007B5A5C" w:rsidRDefault="007B5A5C" w:rsidP="007B5A5C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left="1790" w:right="20" w:firstLine="0"/>
        <w:jc w:val="left"/>
        <w:rPr>
          <w:b/>
          <w:sz w:val="28"/>
          <w:szCs w:val="28"/>
        </w:rPr>
      </w:pPr>
      <w:r>
        <w:rPr>
          <w:sz w:val="2"/>
          <w:szCs w:val="2"/>
        </w:rPr>
        <w:tab/>
      </w:r>
    </w:p>
    <w:p w:rsidR="007B5A5C" w:rsidRPr="007B5A5C" w:rsidRDefault="007B5A5C" w:rsidP="007B5A5C">
      <w:pPr>
        <w:pStyle w:val="a6"/>
        <w:shd w:val="clear" w:color="auto" w:fill="auto"/>
        <w:tabs>
          <w:tab w:val="left" w:pos="567"/>
        </w:tabs>
        <w:spacing w:before="0" w:after="0" w:line="240" w:lineRule="auto"/>
        <w:ind w:left="1790" w:right="20" w:firstLine="0"/>
        <w:jc w:val="left"/>
        <w:rPr>
          <w:b/>
          <w:sz w:val="28"/>
          <w:szCs w:val="28"/>
        </w:rPr>
      </w:pPr>
    </w:p>
    <w:p w:rsidR="007024D1" w:rsidRPr="002C0856" w:rsidRDefault="007024D1" w:rsidP="007024D1">
      <w:pPr>
        <w:pStyle w:val="a6"/>
        <w:shd w:val="clear" w:color="auto" w:fill="auto"/>
        <w:tabs>
          <w:tab w:val="left" w:pos="1436"/>
        </w:tabs>
        <w:spacing w:before="0" w:after="0" w:line="240" w:lineRule="auto"/>
        <w:ind w:left="709" w:right="20" w:firstLine="0"/>
        <w:jc w:val="both"/>
        <w:rPr>
          <w:sz w:val="28"/>
          <w:szCs w:val="28"/>
        </w:rPr>
      </w:pPr>
    </w:p>
    <w:p w:rsidR="007024D1" w:rsidRPr="007024D1" w:rsidRDefault="007024D1" w:rsidP="007024D1">
      <w:pPr>
        <w:pStyle w:val="a6"/>
        <w:shd w:val="clear" w:color="auto" w:fill="auto"/>
        <w:tabs>
          <w:tab w:val="left" w:pos="0"/>
        </w:tabs>
        <w:spacing w:before="0" w:after="0" w:line="240" w:lineRule="auto"/>
        <w:ind w:left="600" w:right="20" w:firstLine="0"/>
        <w:jc w:val="both"/>
        <w:rPr>
          <w:sz w:val="28"/>
          <w:szCs w:val="28"/>
        </w:rPr>
      </w:pPr>
    </w:p>
    <w:p w:rsidR="005414FD" w:rsidRDefault="005414FD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35" w:right="20" w:firstLine="0"/>
        <w:jc w:val="both"/>
        <w:rPr>
          <w:sz w:val="28"/>
          <w:szCs w:val="28"/>
        </w:rPr>
      </w:pPr>
    </w:p>
    <w:p w:rsidR="00D702F2" w:rsidRDefault="00D702F2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702F2" w:rsidRDefault="00D702F2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63D68" w:rsidRDefault="00D63D68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63D68" w:rsidRDefault="00D63D68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63D68" w:rsidRDefault="00D63D68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63D68" w:rsidRDefault="00D63D68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63D68" w:rsidRDefault="00D63D68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63D68" w:rsidRDefault="00D63D68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63D68" w:rsidRDefault="00D63D68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63D68" w:rsidRDefault="00D63D68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702F2" w:rsidRDefault="00D702F2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702F2" w:rsidRDefault="00D702F2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D702F2" w:rsidRPr="00D702F2" w:rsidRDefault="00D702F2" w:rsidP="00D63D68">
      <w:pPr>
        <w:pStyle w:val="a6"/>
        <w:shd w:val="clear" w:color="auto" w:fill="auto"/>
        <w:tabs>
          <w:tab w:val="left" w:pos="1411"/>
        </w:tabs>
        <w:spacing w:before="0" w:after="0" w:line="240" w:lineRule="auto"/>
        <w:ind w:left="700" w:right="20" w:firstLine="0"/>
        <w:jc w:val="both"/>
        <w:rPr>
          <w:sz w:val="28"/>
          <w:szCs w:val="28"/>
        </w:rPr>
      </w:pPr>
    </w:p>
    <w:p w:rsidR="00BD5E07" w:rsidRPr="002C0856" w:rsidRDefault="00BD5E07" w:rsidP="00D63D68">
      <w:pPr>
        <w:pStyle w:val="a6"/>
        <w:shd w:val="clear" w:color="auto" w:fill="auto"/>
        <w:spacing w:before="0" w:after="0" w:line="240" w:lineRule="auto"/>
        <w:ind w:left="23" w:right="20" w:firstLine="70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2.13. Иные требования к предоставлению муниципальной услуги. </w:t>
      </w:r>
    </w:p>
    <w:p w:rsidR="00BD5E07" w:rsidRPr="002C0856" w:rsidRDefault="00BD5E07" w:rsidP="00D63D68">
      <w:pPr>
        <w:pStyle w:val="a6"/>
        <w:shd w:val="clear" w:color="auto" w:fill="auto"/>
        <w:spacing w:before="0" w:after="0" w:line="240" w:lineRule="auto"/>
        <w:ind w:left="23" w:right="20" w:firstLine="119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       Заявитель имеет возможность получить в электронном виде из Единого портала государственных и муниципальных услуг по Белгородской области с использованием информационных технологий бланк и образец заявления, перечень документов, необходимых для получения муниципальной услуги.</w:t>
      </w:r>
    </w:p>
    <w:p w:rsidR="00BD5E07" w:rsidRDefault="00BD5E07" w:rsidP="00D63D68">
      <w:pPr>
        <w:pStyle w:val="31"/>
        <w:keepNext/>
        <w:keepLines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bookmarkStart w:id="6" w:name="bookmark34"/>
    </w:p>
    <w:p w:rsidR="00BD5E07" w:rsidRPr="002C0856" w:rsidRDefault="00BD5E07" w:rsidP="00D63D68">
      <w:pPr>
        <w:pStyle w:val="31"/>
        <w:keepNext/>
        <w:keepLines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2C0856">
        <w:rPr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2C0856">
        <w:rPr>
          <w:sz w:val="28"/>
          <w:szCs w:val="28"/>
        </w:rPr>
        <w:t>административных</w:t>
      </w:r>
      <w:bookmarkEnd w:id="6"/>
      <w:proofErr w:type="gramEnd"/>
    </w:p>
    <w:p w:rsidR="00BD5E07" w:rsidRPr="002C0856" w:rsidRDefault="00BD5E07" w:rsidP="00D63D68">
      <w:pPr>
        <w:pStyle w:val="31"/>
        <w:keepNext/>
        <w:keepLines/>
        <w:shd w:val="clear" w:color="auto" w:fill="auto"/>
        <w:spacing w:line="240" w:lineRule="auto"/>
        <w:ind w:right="300" w:firstLine="0"/>
        <w:jc w:val="center"/>
        <w:rPr>
          <w:sz w:val="28"/>
          <w:szCs w:val="28"/>
        </w:rPr>
      </w:pPr>
      <w:bookmarkStart w:id="7" w:name="bookmark35"/>
      <w:r w:rsidRPr="002C0856">
        <w:rPr>
          <w:sz w:val="28"/>
          <w:szCs w:val="28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7"/>
    </w:p>
    <w:p w:rsidR="00BD5E07" w:rsidRPr="002C0856" w:rsidRDefault="00BD5E07" w:rsidP="00D63D68">
      <w:pPr>
        <w:pStyle w:val="a6"/>
        <w:shd w:val="clear" w:color="auto" w:fill="auto"/>
        <w:spacing w:before="0" w:after="0" w:line="240" w:lineRule="auto"/>
        <w:ind w:left="720" w:right="20" w:firstLine="0"/>
        <w:jc w:val="both"/>
        <w:rPr>
          <w:sz w:val="28"/>
          <w:szCs w:val="28"/>
        </w:rPr>
      </w:pPr>
    </w:p>
    <w:p w:rsidR="00BD5E07" w:rsidRPr="002C0856" w:rsidRDefault="00BD5E07" w:rsidP="00D63D68">
      <w:pPr>
        <w:pStyle w:val="31"/>
        <w:keepNext/>
        <w:keepLines/>
        <w:shd w:val="clear" w:color="auto" w:fill="auto"/>
        <w:spacing w:line="240" w:lineRule="auto"/>
        <w:ind w:left="1480" w:hanging="1480"/>
        <w:jc w:val="center"/>
        <w:rPr>
          <w:sz w:val="28"/>
          <w:szCs w:val="28"/>
        </w:rPr>
      </w:pPr>
      <w:bookmarkStart w:id="8" w:name="bookmark36"/>
      <w:r w:rsidRPr="002C0856">
        <w:rPr>
          <w:sz w:val="28"/>
          <w:szCs w:val="28"/>
        </w:rPr>
        <w:t xml:space="preserve">4. Формы </w:t>
      </w:r>
      <w:proofErr w:type="gramStart"/>
      <w:r w:rsidRPr="002C0856">
        <w:rPr>
          <w:sz w:val="28"/>
          <w:szCs w:val="28"/>
        </w:rPr>
        <w:t>контроля за</w:t>
      </w:r>
      <w:proofErr w:type="gramEnd"/>
      <w:r w:rsidRPr="002C0856">
        <w:rPr>
          <w:sz w:val="28"/>
          <w:szCs w:val="28"/>
        </w:rPr>
        <w:t xml:space="preserve"> исполнением административного</w:t>
      </w:r>
      <w:bookmarkStart w:id="9" w:name="bookmark37"/>
      <w:bookmarkEnd w:id="8"/>
      <w:r w:rsidRPr="002C0856">
        <w:rPr>
          <w:sz w:val="28"/>
          <w:szCs w:val="28"/>
        </w:rPr>
        <w:t xml:space="preserve"> Регламента</w:t>
      </w:r>
      <w:bookmarkEnd w:id="9"/>
    </w:p>
    <w:p w:rsidR="00BD5E07" w:rsidRPr="002C0856" w:rsidRDefault="00BD5E07" w:rsidP="00D63D68">
      <w:pPr>
        <w:pStyle w:val="3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BD5E07" w:rsidRPr="002C0856" w:rsidRDefault="00BD5E07" w:rsidP="00D63D68">
      <w:pPr>
        <w:pStyle w:val="a6"/>
        <w:numPr>
          <w:ilvl w:val="0"/>
          <w:numId w:val="9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Текущий </w:t>
      </w:r>
      <w:proofErr w:type="gramStart"/>
      <w:r w:rsidRPr="002C0856">
        <w:rPr>
          <w:sz w:val="28"/>
          <w:szCs w:val="28"/>
        </w:rPr>
        <w:t>контроль за</w:t>
      </w:r>
      <w:proofErr w:type="gramEnd"/>
      <w:r w:rsidRPr="002C08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и исполнением настоящего административного регламента осуществляется начальником</w:t>
      </w:r>
      <w:r w:rsidR="00A31F4D">
        <w:rPr>
          <w:sz w:val="28"/>
          <w:szCs w:val="28"/>
        </w:rPr>
        <w:t xml:space="preserve"> МКУ «Управление физической культуры, спорта и молодежной политики администрации Прохоровского района»</w:t>
      </w:r>
      <w:r w:rsidRPr="002C0856">
        <w:rPr>
          <w:sz w:val="28"/>
          <w:szCs w:val="28"/>
        </w:rPr>
        <w:t>.</w:t>
      </w:r>
    </w:p>
    <w:p w:rsidR="00BD5E07" w:rsidRPr="002C0856" w:rsidRDefault="00BD5E07" w:rsidP="00D63D68">
      <w:pPr>
        <w:pStyle w:val="a6"/>
        <w:numPr>
          <w:ilvl w:val="0"/>
          <w:numId w:val="9"/>
        </w:numPr>
        <w:shd w:val="clear" w:color="auto" w:fill="auto"/>
        <w:tabs>
          <w:tab w:val="left" w:pos="1441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Начальник Отдела организует работу по исполнению муниципальной услуги, определяет должностные обязанности специалиста, </w:t>
      </w:r>
      <w:r w:rsidRPr="002C0856">
        <w:rPr>
          <w:sz w:val="28"/>
          <w:szCs w:val="28"/>
        </w:rPr>
        <w:lastRenderedPageBreak/>
        <w:t xml:space="preserve">осуществляет </w:t>
      </w:r>
      <w:proofErr w:type="gramStart"/>
      <w:r w:rsidRPr="002C0856">
        <w:rPr>
          <w:sz w:val="28"/>
          <w:szCs w:val="28"/>
        </w:rPr>
        <w:t>контроль за</w:t>
      </w:r>
      <w:proofErr w:type="gramEnd"/>
      <w:r w:rsidRPr="002C0856">
        <w:rPr>
          <w:sz w:val="28"/>
          <w:szCs w:val="28"/>
        </w:rPr>
        <w:t xml:space="preserve"> ее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законодательства Российской Федерации, Белгородской области и органов местного самоуправления.</w:t>
      </w:r>
    </w:p>
    <w:p w:rsidR="00BD5E07" w:rsidRPr="002C0856" w:rsidRDefault="00BD5E07" w:rsidP="00D63D68">
      <w:pPr>
        <w:pStyle w:val="a6"/>
        <w:numPr>
          <w:ilvl w:val="0"/>
          <w:numId w:val="9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2C0856">
        <w:rPr>
          <w:sz w:val="28"/>
          <w:szCs w:val="28"/>
        </w:rPr>
        <w:t>Контроль за</w:t>
      </w:r>
      <w:proofErr w:type="gramEnd"/>
      <w:r w:rsidRPr="002C0856"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рассмотрение, принятие решений и подготовку ответов на обращения заявителей, содержащих жалобы на нарушение их прав в области физической культуры и спорта, или решение, действия специалиста управления.</w:t>
      </w:r>
    </w:p>
    <w:p w:rsidR="00BD5E07" w:rsidRPr="002C0856" w:rsidRDefault="00BD5E07" w:rsidP="00D63D68">
      <w:pPr>
        <w:pStyle w:val="a6"/>
        <w:numPr>
          <w:ilvl w:val="0"/>
          <w:numId w:val="9"/>
        </w:numPr>
        <w:shd w:val="clear" w:color="auto" w:fill="auto"/>
        <w:tabs>
          <w:tab w:val="left" w:pos="1532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Персональная ответственность специалиста определяется должностной инструкцией в соответствии с требованиями действующего законодательства.</w:t>
      </w:r>
    </w:p>
    <w:p w:rsidR="00BD5E07" w:rsidRPr="002C0856" w:rsidRDefault="00BD5E07" w:rsidP="00D63D68">
      <w:pPr>
        <w:pStyle w:val="a6"/>
        <w:numPr>
          <w:ilvl w:val="0"/>
          <w:numId w:val="9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В случае выявления в результате осуществления </w:t>
      </w:r>
      <w:proofErr w:type="gramStart"/>
      <w:r w:rsidRPr="002C0856">
        <w:rPr>
          <w:sz w:val="28"/>
          <w:szCs w:val="28"/>
        </w:rPr>
        <w:t>контроля за</w:t>
      </w:r>
      <w:proofErr w:type="gramEnd"/>
      <w:r w:rsidRPr="002C0856">
        <w:rPr>
          <w:sz w:val="28"/>
          <w:szCs w:val="28"/>
        </w:rPr>
        <w:t xml:space="preserve"> исполнением муниципальной услуги нарушений прав заявителя, привлечение к ответственности виновных лиц осуществляется в соответствии с действующим законодательством.</w:t>
      </w:r>
    </w:p>
    <w:p w:rsidR="00BD5E07" w:rsidRPr="002C0856" w:rsidRDefault="00BD5E07" w:rsidP="00D63D68">
      <w:pPr>
        <w:pStyle w:val="3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10" w:name="bookmark38"/>
      <w:r w:rsidRPr="002C0856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</w:t>
      </w:r>
      <w:bookmarkEnd w:id="10"/>
    </w:p>
    <w:p w:rsidR="00BD5E07" w:rsidRPr="002C0856" w:rsidRDefault="00BD5E07" w:rsidP="00D63D68">
      <w:pPr>
        <w:pStyle w:val="3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11" w:name="bookmark39"/>
      <w:r w:rsidRPr="002C0856">
        <w:rPr>
          <w:sz w:val="28"/>
          <w:szCs w:val="28"/>
        </w:rPr>
        <w:t>также их должностных лиц</w:t>
      </w:r>
      <w:bookmarkEnd w:id="11"/>
    </w:p>
    <w:p w:rsidR="00BD5E07" w:rsidRPr="002C0856" w:rsidRDefault="00BD5E07" w:rsidP="00D63D68">
      <w:pPr>
        <w:pStyle w:val="a6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5.1. Заявители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BD5E07" w:rsidRPr="002C0856" w:rsidRDefault="00BD5E07" w:rsidP="00D63D68">
      <w:pPr>
        <w:pStyle w:val="a6"/>
        <w:numPr>
          <w:ilvl w:val="1"/>
          <w:numId w:val="9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Жалоба может быть направлена по почте, через многофункцио</w:t>
      </w:r>
      <w:r w:rsidR="00A02F0B">
        <w:rPr>
          <w:sz w:val="28"/>
          <w:szCs w:val="28"/>
        </w:rPr>
        <w:t xml:space="preserve">нальный центр (МАУ «МФЦ </w:t>
      </w:r>
      <w:proofErr w:type="gramStart"/>
      <w:r w:rsidR="00A02F0B">
        <w:rPr>
          <w:sz w:val="28"/>
          <w:szCs w:val="28"/>
        </w:rPr>
        <w:t>ПР</w:t>
      </w:r>
      <w:proofErr w:type="gramEnd"/>
      <w:r w:rsidR="00A02F0B">
        <w:rPr>
          <w:sz w:val="28"/>
          <w:szCs w:val="28"/>
        </w:rPr>
        <w:t>», п.</w:t>
      </w:r>
      <w:r w:rsidRPr="002C0856">
        <w:rPr>
          <w:sz w:val="28"/>
          <w:szCs w:val="28"/>
        </w:rPr>
        <w:t xml:space="preserve"> Прохоровка, </w:t>
      </w:r>
      <w:r w:rsidR="00A02F0B">
        <w:rPr>
          <w:sz w:val="28"/>
          <w:szCs w:val="28"/>
        </w:rPr>
        <w:t xml:space="preserve">                   </w:t>
      </w:r>
      <w:r w:rsidRPr="002C0856">
        <w:rPr>
          <w:sz w:val="28"/>
          <w:szCs w:val="28"/>
        </w:rPr>
        <w:t xml:space="preserve">ул. Советская, 71, тел. (847242) 2-28-80), с использованием информационно- телекоммуникационной сети «Интернет», официального сайта органа предоставляющего муниципальную услугу, единого регионального портала предоставления государственных и муниципальных услуг </w:t>
      </w:r>
      <w:r w:rsidRPr="002C0856">
        <w:rPr>
          <w:sz w:val="28"/>
          <w:szCs w:val="28"/>
          <w:u w:val="single"/>
          <w:lang w:val="en-US" w:eastAsia="en-US"/>
        </w:rPr>
        <w:t>www</w:t>
      </w:r>
      <w:r w:rsidRPr="002C0856">
        <w:rPr>
          <w:sz w:val="28"/>
          <w:szCs w:val="28"/>
          <w:u w:val="single"/>
          <w:lang w:eastAsia="en-US"/>
        </w:rPr>
        <w:t xml:space="preserve">. </w:t>
      </w:r>
      <w:proofErr w:type="spellStart"/>
      <w:r w:rsidRPr="002C0856">
        <w:rPr>
          <w:sz w:val="28"/>
          <w:szCs w:val="28"/>
          <w:u w:val="single"/>
          <w:lang w:val="en-US" w:eastAsia="en-US"/>
        </w:rPr>
        <w:t>gosuslugi</w:t>
      </w:r>
      <w:proofErr w:type="spellEnd"/>
      <w:r w:rsidRPr="002C0856">
        <w:rPr>
          <w:sz w:val="28"/>
          <w:szCs w:val="28"/>
          <w:u w:val="single"/>
          <w:lang w:eastAsia="en-US"/>
        </w:rPr>
        <w:t>3</w:t>
      </w:r>
      <w:r w:rsidRPr="002C0856">
        <w:rPr>
          <w:sz w:val="28"/>
          <w:szCs w:val="28"/>
          <w:u w:val="single"/>
        </w:rPr>
        <w:t>1.</w:t>
      </w:r>
      <w:proofErr w:type="spellStart"/>
      <w:r w:rsidRPr="002C0856">
        <w:rPr>
          <w:sz w:val="28"/>
          <w:szCs w:val="28"/>
          <w:u w:val="single"/>
          <w:lang w:val="en-US" w:eastAsia="en-US"/>
        </w:rPr>
        <w:t>ru</w:t>
      </w:r>
      <w:proofErr w:type="spellEnd"/>
      <w:r w:rsidRPr="002C0856">
        <w:rPr>
          <w:sz w:val="28"/>
          <w:szCs w:val="28"/>
          <w:lang w:eastAsia="en-US"/>
        </w:rPr>
        <w:t xml:space="preserve">, </w:t>
      </w:r>
      <w:r w:rsidRPr="002C0856">
        <w:rPr>
          <w:sz w:val="28"/>
          <w:szCs w:val="28"/>
        </w:rPr>
        <w:t>а также может быть принята при личном приеме заявителя.</w:t>
      </w:r>
    </w:p>
    <w:p w:rsidR="00BD5E07" w:rsidRPr="002C0856" w:rsidRDefault="00BD5E07" w:rsidP="00D63D68">
      <w:pPr>
        <w:pStyle w:val="a6"/>
        <w:numPr>
          <w:ilvl w:val="1"/>
          <w:numId w:val="9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Заявитель может обратиться с жалобой на действия (бездействие) и решения, осуществляемые в ходе предоставления муниципальной услуги на основании настоящего регламента: устно к исполнителю, либо письменно на имя главы администрации Прохоровского района (заместителя главы администрации района по социально-культурному развитию).</w:t>
      </w:r>
    </w:p>
    <w:p w:rsidR="00BD5E07" w:rsidRPr="002C0856" w:rsidRDefault="00BD5E07" w:rsidP="00D63D68">
      <w:pPr>
        <w:pStyle w:val="a6"/>
        <w:numPr>
          <w:ilvl w:val="1"/>
          <w:numId w:val="9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D5E07" w:rsidRPr="002C0856" w:rsidRDefault="00BD5E07" w:rsidP="00D63D68">
      <w:pPr>
        <w:pStyle w:val="a6"/>
        <w:numPr>
          <w:ilvl w:val="1"/>
          <w:numId w:val="9"/>
        </w:numPr>
        <w:shd w:val="clear" w:color="auto" w:fill="auto"/>
        <w:tabs>
          <w:tab w:val="left" w:pos="1489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Жалоба должна содержать:</w:t>
      </w:r>
    </w:p>
    <w:p w:rsidR="00BD5E07" w:rsidRPr="002C0856" w:rsidRDefault="00BD5E07" w:rsidP="00D63D68">
      <w:pPr>
        <w:pStyle w:val="a6"/>
        <w:numPr>
          <w:ilvl w:val="2"/>
          <w:numId w:val="9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lastRenderedPageBreak/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D5E07" w:rsidRPr="002C0856" w:rsidRDefault="00BD5E07" w:rsidP="00D63D68">
      <w:pPr>
        <w:pStyle w:val="a6"/>
        <w:numPr>
          <w:ilvl w:val="2"/>
          <w:numId w:val="9"/>
        </w:numPr>
        <w:shd w:val="clear" w:color="auto" w:fill="auto"/>
        <w:tabs>
          <w:tab w:val="left" w:pos="1052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proofErr w:type="gramStart"/>
      <w:r w:rsidRPr="002C0856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5E07" w:rsidRPr="002C0856" w:rsidRDefault="00BD5E07" w:rsidP="00D63D68">
      <w:pPr>
        <w:pStyle w:val="a6"/>
        <w:numPr>
          <w:ilvl w:val="2"/>
          <w:numId w:val="9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 либо муниципального служащего;</w:t>
      </w:r>
    </w:p>
    <w:p w:rsidR="00BD5E07" w:rsidRPr="002C0856" w:rsidRDefault="00BD5E07" w:rsidP="00D63D68">
      <w:pPr>
        <w:pStyle w:val="a6"/>
        <w:numPr>
          <w:ilvl w:val="2"/>
          <w:numId w:val="9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5E07" w:rsidRPr="002C0856" w:rsidRDefault="00BD5E07" w:rsidP="00D63D68">
      <w:pPr>
        <w:pStyle w:val="a6"/>
        <w:shd w:val="clear" w:color="auto" w:fill="auto"/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5.6 Жалоба подается в письме</w:t>
      </w:r>
      <w:r w:rsidR="00A02F0B">
        <w:rPr>
          <w:sz w:val="28"/>
          <w:szCs w:val="28"/>
        </w:rPr>
        <w:t>нной форме на бумажном носителе или</w:t>
      </w:r>
      <w:r w:rsidRPr="002C0856">
        <w:rPr>
          <w:sz w:val="28"/>
          <w:szCs w:val="28"/>
        </w:rPr>
        <w:t xml:space="preserve"> в электронной форме в </w:t>
      </w:r>
      <w:r w:rsidR="00A02F0B">
        <w:rPr>
          <w:sz w:val="28"/>
          <w:szCs w:val="28"/>
        </w:rPr>
        <w:t>О</w:t>
      </w:r>
      <w:r w:rsidRPr="002C0856">
        <w:rPr>
          <w:sz w:val="28"/>
          <w:szCs w:val="28"/>
        </w:rPr>
        <w:t xml:space="preserve">тдел, начальнику отдела. Жалобы на решения, принятые начальником отдела, подаются начальнику </w:t>
      </w:r>
      <w:r w:rsidR="00A02F0B">
        <w:rPr>
          <w:sz w:val="28"/>
          <w:szCs w:val="28"/>
        </w:rPr>
        <w:t xml:space="preserve">Управления или </w:t>
      </w:r>
      <w:r w:rsidRPr="002C0856">
        <w:rPr>
          <w:sz w:val="28"/>
          <w:szCs w:val="28"/>
        </w:rPr>
        <w:t>заместителю главы администрации района по социально- культурному развитию</w:t>
      </w:r>
      <w:r w:rsidR="00A02F0B">
        <w:rPr>
          <w:sz w:val="28"/>
          <w:szCs w:val="28"/>
        </w:rPr>
        <w:t>,</w:t>
      </w:r>
      <w:r w:rsidRPr="002C0856">
        <w:rPr>
          <w:sz w:val="28"/>
          <w:szCs w:val="28"/>
        </w:rPr>
        <w:t xml:space="preserve"> либо главе администрации района.</w:t>
      </w:r>
    </w:p>
    <w:p w:rsidR="00BD5E07" w:rsidRPr="002C0856" w:rsidRDefault="00BD5E07" w:rsidP="00D63D68">
      <w:pPr>
        <w:pStyle w:val="a6"/>
        <w:shd w:val="clear" w:color="auto" w:fill="auto"/>
        <w:spacing w:before="0" w:after="0" w:line="240" w:lineRule="auto"/>
        <w:ind w:right="40" w:firstLine="540"/>
        <w:jc w:val="both"/>
        <w:rPr>
          <w:sz w:val="28"/>
          <w:szCs w:val="28"/>
        </w:rPr>
      </w:pPr>
      <w:proofErr w:type="gramStart"/>
      <w:r w:rsidRPr="002C0856">
        <w:rPr>
          <w:sz w:val="28"/>
          <w:szCs w:val="28"/>
        </w:rPr>
        <w:t>Жалоба, поступившая в администрацию Прохоровского района,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по физической культуре и спорту в приеме документов у заявителя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Pr="002C0856">
        <w:rPr>
          <w:sz w:val="28"/>
          <w:szCs w:val="28"/>
        </w:rPr>
        <w:t xml:space="preserve"> со дня ее регистрации. Администрация района вправе установить случаи, при которых срок рассмотрения жалобы может быть сокращен.</w:t>
      </w:r>
    </w:p>
    <w:p w:rsidR="00BD5E07" w:rsidRPr="002C0856" w:rsidRDefault="00BD5E07" w:rsidP="00D63D68">
      <w:pPr>
        <w:pStyle w:val="a6"/>
        <w:shd w:val="clear" w:color="auto" w:fill="auto"/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5.7.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BD5E07" w:rsidRPr="002C0856" w:rsidRDefault="00BD5E07" w:rsidP="00D63D68">
      <w:pPr>
        <w:pStyle w:val="a6"/>
        <w:shd w:val="clear" w:color="auto" w:fill="auto"/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BD5E07" w:rsidRPr="002C0856" w:rsidRDefault="00BD5E07" w:rsidP="00D63D68">
      <w:pPr>
        <w:pStyle w:val="a6"/>
        <w:numPr>
          <w:ilvl w:val="0"/>
          <w:numId w:val="10"/>
        </w:numPr>
        <w:shd w:val="clear" w:color="auto" w:fill="auto"/>
        <w:tabs>
          <w:tab w:val="left" w:pos="1574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BD5E07" w:rsidRPr="002C0856" w:rsidRDefault="00BD5E07" w:rsidP="00D63D68">
      <w:pPr>
        <w:pStyle w:val="a6"/>
        <w:numPr>
          <w:ilvl w:val="0"/>
          <w:numId w:val="10"/>
        </w:numPr>
        <w:shd w:val="clear" w:color="auto" w:fill="auto"/>
        <w:tabs>
          <w:tab w:val="left" w:pos="1488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BD5E07" w:rsidRPr="002C0856" w:rsidRDefault="00BD5E07" w:rsidP="00D63D68">
      <w:pPr>
        <w:pStyle w:val="a6"/>
        <w:shd w:val="clear" w:color="auto" w:fill="auto"/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D5E07" w:rsidRPr="002C0856" w:rsidRDefault="00BD5E07" w:rsidP="00D63D68">
      <w:pPr>
        <w:pStyle w:val="a6"/>
        <w:numPr>
          <w:ilvl w:val="0"/>
          <w:numId w:val="11"/>
        </w:numPr>
        <w:shd w:val="clear" w:color="auto" w:fill="auto"/>
        <w:tabs>
          <w:tab w:val="left" w:pos="1416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>Не позднее дня, следующего за днем принятия решения, указанного в п. 5.7.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5E07" w:rsidRPr="002C0856" w:rsidRDefault="00BD5E07" w:rsidP="00D63D68">
      <w:pPr>
        <w:pStyle w:val="a6"/>
        <w:numPr>
          <w:ilvl w:val="0"/>
          <w:numId w:val="11"/>
        </w:numPr>
        <w:shd w:val="clear" w:color="auto" w:fill="auto"/>
        <w:tabs>
          <w:tab w:val="left" w:pos="1416"/>
        </w:tabs>
        <w:spacing w:before="0" w:after="0" w:line="240" w:lineRule="auto"/>
        <w:ind w:right="40" w:firstLine="720"/>
        <w:jc w:val="both"/>
        <w:rPr>
          <w:sz w:val="28"/>
          <w:szCs w:val="28"/>
        </w:rPr>
      </w:pPr>
      <w:r w:rsidRPr="002C085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C08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0856">
        <w:rPr>
          <w:sz w:val="28"/>
          <w:szCs w:val="28"/>
        </w:rPr>
        <w:t xml:space="preserve"> или преступления должностное лицо (п. 5.6. настоящего раздела), наделенное полномочиями по рассмотрению жалоб, незамедлительно направляет имеющиеся материалы в органы прокуратуры.</w:t>
      </w:r>
    </w:p>
    <w:p w:rsidR="00BD5E07" w:rsidRDefault="00BD5E07" w:rsidP="00D63D68">
      <w:pPr>
        <w:pStyle w:val="a6"/>
        <w:shd w:val="clear" w:color="auto" w:fill="auto"/>
        <w:tabs>
          <w:tab w:val="left" w:pos="801"/>
        </w:tabs>
        <w:spacing w:before="0" w:after="0" w:line="240" w:lineRule="auto"/>
        <w:ind w:right="23" w:firstLine="0"/>
        <w:jc w:val="both"/>
        <w:rPr>
          <w:sz w:val="28"/>
          <w:szCs w:val="28"/>
        </w:rPr>
      </w:pPr>
    </w:p>
    <w:p w:rsidR="00A02F0B" w:rsidRPr="002C0856" w:rsidRDefault="00A02F0B" w:rsidP="00D63D68">
      <w:pPr>
        <w:pStyle w:val="a6"/>
        <w:shd w:val="clear" w:color="auto" w:fill="auto"/>
        <w:tabs>
          <w:tab w:val="left" w:pos="801"/>
        </w:tabs>
        <w:spacing w:before="0" w:after="0" w:line="240" w:lineRule="auto"/>
        <w:ind w:left="102" w:right="23" w:firstLine="0"/>
        <w:jc w:val="both"/>
        <w:rPr>
          <w:sz w:val="28"/>
          <w:szCs w:val="28"/>
        </w:rPr>
      </w:pPr>
    </w:p>
    <w:p w:rsidR="00BD5E07" w:rsidRPr="002C0856" w:rsidRDefault="00BD5E07" w:rsidP="00D63D68">
      <w:pPr>
        <w:pStyle w:val="a6"/>
        <w:shd w:val="clear" w:color="auto" w:fill="auto"/>
        <w:tabs>
          <w:tab w:val="left" w:pos="801"/>
        </w:tabs>
        <w:spacing w:before="0" w:after="0" w:line="240" w:lineRule="auto"/>
        <w:ind w:left="102" w:right="23" w:firstLine="0"/>
        <w:jc w:val="both"/>
        <w:rPr>
          <w:b/>
          <w:sz w:val="28"/>
          <w:szCs w:val="28"/>
        </w:rPr>
      </w:pPr>
      <w:r w:rsidRPr="002C0856">
        <w:rPr>
          <w:b/>
          <w:sz w:val="28"/>
          <w:szCs w:val="28"/>
        </w:rPr>
        <w:t xml:space="preserve">Начальник МКУ «Управление </w:t>
      </w:r>
      <w:proofErr w:type="gramStart"/>
      <w:r w:rsidRPr="002C0856">
        <w:rPr>
          <w:b/>
          <w:sz w:val="28"/>
          <w:szCs w:val="28"/>
        </w:rPr>
        <w:t>физической</w:t>
      </w:r>
      <w:proofErr w:type="gramEnd"/>
      <w:r w:rsidRPr="002C0856">
        <w:rPr>
          <w:b/>
          <w:sz w:val="28"/>
          <w:szCs w:val="28"/>
        </w:rPr>
        <w:tab/>
      </w:r>
      <w:r w:rsidRPr="002C0856">
        <w:rPr>
          <w:b/>
          <w:sz w:val="28"/>
          <w:szCs w:val="28"/>
        </w:rPr>
        <w:tab/>
      </w:r>
      <w:r w:rsidRPr="002C0856">
        <w:rPr>
          <w:b/>
          <w:sz w:val="28"/>
          <w:szCs w:val="28"/>
        </w:rPr>
        <w:tab/>
        <w:t xml:space="preserve">Е.В.  </w:t>
      </w:r>
      <w:proofErr w:type="spellStart"/>
      <w:r w:rsidRPr="002C0856">
        <w:rPr>
          <w:b/>
          <w:sz w:val="28"/>
          <w:szCs w:val="28"/>
        </w:rPr>
        <w:t>Цыгулева</w:t>
      </w:r>
      <w:proofErr w:type="spellEnd"/>
    </w:p>
    <w:p w:rsidR="00BD5E07" w:rsidRPr="002C0856" w:rsidRDefault="00BD5E07" w:rsidP="00D63D68">
      <w:pPr>
        <w:pStyle w:val="a6"/>
        <w:shd w:val="clear" w:color="auto" w:fill="auto"/>
        <w:tabs>
          <w:tab w:val="left" w:pos="801"/>
        </w:tabs>
        <w:spacing w:before="0" w:after="0" w:line="240" w:lineRule="auto"/>
        <w:ind w:left="102" w:right="23" w:firstLine="0"/>
        <w:jc w:val="both"/>
        <w:rPr>
          <w:b/>
          <w:sz w:val="28"/>
          <w:szCs w:val="28"/>
        </w:rPr>
      </w:pPr>
      <w:r w:rsidRPr="002C0856">
        <w:rPr>
          <w:b/>
          <w:sz w:val="28"/>
          <w:szCs w:val="28"/>
        </w:rPr>
        <w:t xml:space="preserve"> культуры, спорта и молодежной политики</w:t>
      </w:r>
    </w:p>
    <w:p w:rsidR="00BD5E07" w:rsidRPr="002C0856" w:rsidRDefault="00BD5E07" w:rsidP="00D63D68">
      <w:pPr>
        <w:pStyle w:val="a6"/>
        <w:shd w:val="clear" w:color="auto" w:fill="auto"/>
        <w:tabs>
          <w:tab w:val="left" w:pos="801"/>
        </w:tabs>
        <w:spacing w:before="0" w:after="0" w:line="240" w:lineRule="auto"/>
        <w:ind w:left="102" w:right="23" w:firstLine="0"/>
        <w:jc w:val="both"/>
        <w:rPr>
          <w:b/>
          <w:sz w:val="28"/>
          <w:szCs w:val="28"/>
        </w:rPr>
      </w:pPr>
      <w:r w:rsidRPr="002C0856">
        <w:rPr>
          <w:b/>
          <w:sz w:val="28"/>
          <w:szCs w:val="28"/>
        </w:rPr>
        <w:t xml:space="preserve"> администрации Прохоровского района» </w:t>
      </w:r>
    </w:p>
    <w:p w:rsidR="00BD5E07" w:rsidRDefault="00BD5E07" w:rsidP="00D63D68">
      <w:pPr>
        <w:pStyle w:val="3"/>
        <w:shd w:val="clear" w:color="auto" w:fill="auto"/>
        <w:spacing w:line="240" w:lineRule="auto"/>
        <w:ind w:right="120"/>
        <w:jc w:val="left"/>
      </w:pPr>
    </w:p>
    <w:p w:rsidR="00BD5E07" w:rsidRDefault="00BD5E07" w:rsidP="00D63D68">
      <w:pPr>
        <w:pStyle w:val="3"/>
        <w:shd w:val="clear" w:color="auto" w:fill="auto"/>
        <w:spacing w:line="240" w:lineRule="auto"/>
        <w:ind w:right="120"/>
        <w:jc w:val="left"/>
      </w:pPr>
    </w:p>
    <w:p w:rsidR="00BD5E07" w:rsidRDefault="00BD5E07" w:rsidP="003A508A">
      <w:pPr>
        <w:pStyle w:val="3"/>
        <w:shd w:val="clear" w:color="auto" w:fill="auto"/>
        <w:spacing w:after="626"/>
        <w:ind w:right="120"/>
        <w:jc w:val="left"/>
      </w:pPr>
    </w:p>
    <w:p w:rsidR="00BD5E07" w:rsidRDefault="00BD5E07" w:rsidP="003A508A">
      <w:pPr>
        <w:pStyle w:val="3"/>
        <w:shd w:val="clear" w:color="auto" w:fill="auto"/>
        <w:spacing w:after="626"/>
        <w:ind w:right="120"/>
        <w:jc w:val="left"/>
      </w:pPr>
    </w:p>
    <w:p w:rsidR="00BD5E07" w:rsidRDefault="00BD5E07" w:rsidP="003A508A">
      <w:pPr>
        <w:pStyle w:val="3"/>
        <w:shd w:val="clear" w:color="auto" w:fill="auto"/>
        <w:spacing w:after="626"/>
        <w:ind w:right="120"/>
        <w:jc w:val="left"/>
      </w:pPr>
    </w:p>
    <w:p w:rsidR="00A31F4D" w:rsidRDefault="00A31F4D" w:rsidP="003A508A">
      <w:pPr>
        <w:pStyle w:val="3"/>
        <w:shd w:val="clear" w:color="auto" w:fill="auto"/>
        <w:spacing w:after="626"/>
        <w:ind w:right="120"/>
        <w:jc w:val="left"/>
      </w:pPr>
    </w:p>
    <w:p w:rsidR="003F61F9" w:rsidRDefault="003F61F9" w:rsidP="003A508A">
      <w:pPr>
        <w:pStyle w:val="3"/>
        <w:shd w:val="clear" w:color="auto" w:fill="auto"/>
        <w:spacing w:after="626"/>
        <w:ind w:right="120"/>
        <w:jc w:val="left"/>
      </w:pPr>
    </w:p>
    <w:p w:rsidR="003F61F9" w:rsidRDefault="003F61F9" w:rsidP="003A508A">
      <w:pPr>
        <w:pStyle w:val="3"/>
        <w:shd w:val="clear" w:color="auto" w:fill="auto"/>
        <w:spacing w:after="626"/>
        <w:ind w:right="120"/>
        <w:jc w:val="left"/>
      </w:pPr>
    </w:p>
    <w:p w:rsidR="003F61F9" w:rsidRDefault="003F61F9" w:rsidP="003A508A">
      <w:pPr>
        <w:pStyle w:val="3"/>
        <w:shd w:val="clear" w:color="auto" w:fill="auto"/>
        <w:spacing w:after="626"/>
        <w:ind w:right="120"/>
        <w:jc w:val="left"/>
      </w:pPr>
    </w:p>
    <w:p w:rsidR="003F61F9" w:rsidRDefault="003F61F9" w:rsidP="003A508A">
      <w:pPr>
        <w:pStyle w:val="3"/>
        <w:shd w:val="clear" w:color="auto" w:fill="auto"/>
        <w:spacing w:after="626"/>
        <w:ind w:right="120"/>
        <w:jc w:val="left"/>
      </w:pPr>
    </w:p>
    <w:p w:rsidR="003F61F9" w:rsidRDefault="003F61F9" w:rsidP="003A508A">
      <w:pPr>
        <w:pStyle w:val="3"/>
        <w:shd w:val="clear" w:color="auto" w:fill="auto"/>
        <w:spacing w:after="626"/>
        <w:ind w:right="120"/>
        <w:jc w:val="left"/>
      </w:pPr>
    </w:p>
    <w:p w:rsidR="003F61F9" w:rsidRDefault="003F61F9" w:rsidP="003A508A">
      <w:pPr>
        <w:pStyle w:val="3"/>
        <w:shd w:val="clear" w:color="auto" w:fill="auto"/>
        <w:spacing w:after="626"/>
        <w:ind w:right="120"/>
        <w:jc w:val="left"/>
      </w:pPr>
    </w:p>
    <w:p w:rsidR="00BD5E07" w:rsidRPr="002C0856" w:rsidRDefault="00BD5E07" w:rsidP="003A508A">
      <w:pPr>
        <w:pStyle w:val="3"/>
        <w:shd w:val="clear" w:color="auto" w:fill="auto"/>
        <w:ind w:left="4536" w:right="119"/>
        <w:jc w:val="center"/>
        <w:rPr>
          <w:sz w:val="24"/>
          <w:szCs w:val="24"/>
        </w:rPr>
      </w:pPr>
      <w:r w:rsidRPr="002C0856">
        <w:rPr>
          <w:sz w:val="24"/>
          <w:szCs w:val="24"/>
        </w:rPr>
        <w:lastRenderedPageBreak/>
        <w:t xml:space="preserve">Приложение № </w:t>
      </w:r>
      <w:r w:rsidR="00CC14F8">
        <w:rPr>
          <w:sz w:val="24"/>
          <w:szCs w:val="24"/>
        </w:rPr>
        <w:t>1</w:t>
      </w:r>
    </w:p>
    <w:p w:rsidR="00BD5E07" w:rsidRPr="002C0856" w:rsidRDefault="00BD5E07" w:rsidP="003A508A">
      <w:pPr>
        <w:pStyle w:val="3"/>
        <w:shd w:val="clear" w:color="auto" w:fill="auto"/>
        <w:ind w:left="4536" w:right="119"/>
        <w:jc w:val="center"/>
        <w:rPr>
          <w:sz w:val="24"/>
          <w:szCs w:val="24"/>
        </w:rPr>
      </w:pPr>
      <w:r w:rsidRPr="002C0856">
        <w:rPr>
          <w:sz w:val="24"/>
          <w:szCs w:val="24"/>
        </w:rPr>
        <w:t xml:space="preserve"> к административному регламенту исполнения муниципальной услуги «Проведение официальных физкультурно-оздоровительных и спортивных мероприятий на территории муниципального образования»</w:t>
      </w:r>
    </w:p>
    <w:p w:rsidR="00BD5E07" w:rsidRDefault="00BD5E07" w:rsidP="003A508A">
      <w:pPr>
        <w:pStyle w:val="3"/>
        <w:shd w:val="clear" w:color="auto" w:fill="auto"/>
        <w:ind w:left="4536" w:right="119"/>
        <w:jc w:val="center"/>
      </w:pPr>
    </w:p>
    <w:p w:rsidR="00BD5E07" w:rsidRDefault="00BD5E07" w:rsidP="003A508A">
      <w:pPr>
        <w:pStyle w:val="3"/>
        <w:shd w:val="clear" w:color="auto" w:fill="auto"/>
        <w:ind w:left="4536" w:right="119"/>
        <w:jc w:val="center"/>
      </w:pPr>
    </w:p>
    <w:p w:rsidR="00BD5E07" w:rsidRPr="00A02F0B" w:rsidRDefault="00BD5E07" w:rsidP="00A02F0B">
      <w:pPr>
        <w:pStyle w:val="22"/>
        <w:keepNext/>
        <w:keepLines/>
        <w:shd w:val="clear" w:color="auto" w:fill="auto"/>
        <w:spacing w:after="0" w:line="317" w:lineRule="exact"/>
        <w:rPr>
          <w:sz w:val="28"/>
          <w:szCs w:val="28"/>
        </w:rPr>
      </w:pPr>
      <w:bookmarkStart w:id="12" w:name="bookmark42"/>
      <w:r w:rsidRPr="00A02F0B">
        <w:rPr>
          <w:sz w:val="28"/>
          <w:szCs w:val="28"/>
        </w:rPr>
        <w:t>БЛОК-СХЕМА</w:t>
      </w:r>
      <w:bookmarkEnd w:id="12"/>
    </w:p>
    <w:p w:rsidR="00BD5E07" w:rsidRPr="00A02F0B" w:rsidRDefault="00A02F0B" w:rsidP="00A02F0B">
      <w:pPr>
        <w:pStyle w:val="a6"/>
        <w:shd w:val="clear" w:color="auto" w:fill="auto"/>
        <w:spacing w:before="0" w:after="0" w:line="317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02F0B">
        <w:rPr>
          <w:b/>
          <w:sz w:val="28"/>
          <w:szCs w:val="28"/>
        </w:rPr>
        <w:t>редоставления муниципальной услуги</w:t>
      </w:r>
    </w:p>
    <w:p w:rsidR="00A02F0B" w:rsidRPr="00A02F0B" w:rsidRDefault="00A02F0B" w:rsidP="00A02F0B">
      <w:pPr>
        <w:pStyle w:val="3"/>
        <w:shd w:val="clear" w:color="auto" w:fill="auto"/>
        <w:ind w:left="-567" w:right="119"/>
        <w:jc w:val="center"/>
        <w:rPr>
          <w:sz w:val="28"/>
          <w:szCs w:val="28"/>
        </w:rPr>
      </w:pPr>
      <w:r w:rsidRPr="00A02F0B">
        <w:rPr>
          <w:sz w:val="28"/>
          <w:szCs w:val="28"/>
        </w:rPr>
        <w:t>«Проведение официальных физкультурно-оздоровительных и спортивных мероприятий на территории муниципального образования»</w:t>
      </w:r>
    </w:p>
    <w:p w:rsidR="00A02F0B" w:rsidRDefault="00A02F0B" w:rsidP="008E46AA">
      <w:pPr>
        <w:pStyle w:val="a6"/>
        <w:shd w:val="clear" w:color="auto" w:fill="auto"/>
        <w:spacing w:before="0" w:after="297" w:line="317" w:lineRule="exact"/>
        <w:ind w:firstLine="0"/>
      </w:pPr>
    </w:p>
    <w:p w:rsidR="00A02F0B" w:rsidRDefault="00A02F0B" w:rsidP="008E46AA">
      <w:pPr>
        <w:pStyle w:val="a6"/>
        <w:shd w:val="clear" w:color="auto" w:fill="auto"/>
        <w:spacing w:before="0" w:after="297" w:line="317" w:lineRule="exact"/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D5E07" w:rsidRPr="005D26E0" w:rsidTr="005D26E0">
        <w:tc>
          <w:tcPr>
            <w:tcW w:w="9571" w:type="dxa"/>
          </w:tcPr>
          <w:p w:rsidR="00BD5E07" w:rsidRPr="005D26E0" w:rsidRDefault="005E5672" w:rsidP="003F61F9">
            <w:pPr>
              <w:pStyle w:val="a6"/>
              <w:shd w:val="clear" w:color="auto" w:fill="auto"/>
              <w:spacing w:before="0" w:after="297" w:line="317" w:lineRule="exact"/>
              <w:ind w:firstLine="0"/>
              <w:rPr>
                <w:sz w:val="28"/>
                <w:szCs w:val="28"/>
              </w:rPr>
            </w:pPr>
            <w:r w:rsidRPr="005E567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6.95pt;margin-top:45.85pt;width:.75pt;height:33pt;z-index:251656192" o:connectortype="straight">
                  <v:stroke endarrow="block"/>
                </v:shape>
              </w:pict>
            </w:r>
            <w:r w:rsidR="00BD5E07" w:rsidRPr="005D26E0">
              <w:rPr>
                <w:sz w:val="28"/>
                <w:szCs w:val="28"/>
              </w:rPr>
              <w:t xml:space="preserve">Разработка календарного плана проведения спортивной и </w:t>
            </w:r>
            <w:proofErr w:type="spellStart"/>
            <w:proofErr w:type="gramStart"/>
            <w:r w:rsidR="00BD5E07" w:rsidRPr="005D26E0">
              <w:rPr>
                <w:sz w:val="28"/>
                <w:szCs w:val="28"/>
              </w:rPr>
              <w:t>физкультурно</w:t>
            </w:r>
            <w:proofErr w:type="spellEnd"/>
            <w:r w:rsidR="00BD5E07" w:rsidRPr="005D26E0">
              <w:rPr>
                <w:sz w:val="28"/>
                <w:szCs w:val="28"/>
              </w:rPr>
              <w:t xml:space="preserve"> – оздоровительной</w:t>
            </w:r>
            <w:proofErr w:type="gramEnd"/>
            <w:r w:rsidR="00BD5E07" w:rsidRPr="005D26E0">
              <w:rPr>
                <w:sz w:val="28"/>
                <w:szCs w:val="28"/>
              </w:rPr>
              <w:t xml:space="preserve"> работы </w:t>
            </w:r>
          </w:p>
        </w:tc>
      </w:tr>
    </w:tbl>
    <w:p w:rsidR="00BD5E07" w:rsidRDefault="00BD5E07" w:rsidP="008E46AA">
      <w:pPr>
        <w:pStyle w:val="a6"/>
        <w:shd w:val="clear" w:color="auto" w:fill="auto"/>
        <w:spacing w:before="0" w:after="297" w:line="317" w:lineRule="exact"/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D5E07" w:rsidRPr="005D26E0" w:rsidTr="005D26E0">
        <w:tc>
          <w:tcPr>
            <w:tcW w:w="9571" w:type="dxa"/>
          </w:tcPr>
          <w:p w:rsidR="00BD5E07" w:rsidRPr="005D26E0" w:rsidRDefault="00BD5E07" w:rsidP="005D26E0">
            <w:pPr>
              <w:pStyle w:val="a6"/>
              <w:shd w:val="clear" w:color="auto" w:fill="auto"/>
              <w:spacing w:before="0" w:after="297" w:line="317" w:lineRule="exact"/>
              <w:ind w:firstLine="0"/>
              <w:rPr>
                <w:sz w:val="28"/>
                <w:szCs w:val="28"/>
              </w:rPr>
            </w:pPr>
            <w:r w:rsidRPr="005D26E0">
              <w:rPr>
                <w:sz w:val="28"/>
                <w:szCs w:val="28"/>
              </w:rPr>
              <w:t>Подготовка документов, регламентирующих порядок проведения мероприятий, подготовка приказа и сметы на проведение мероприятия</w:t>
            </w:r>
          </w:p>
          <w:p w:rsidR="00BD5E07" w:rsidRPr="005D26E0" w:rsidRDefault="005E5672" w:rsidP="005D26E0">
            <w:pPr>
              <w:pStyle w:val="a6"/>
              <w:shd w:val="clear" w:color="auto" w:fill="auto"/>
              <w:spacing w:before="0" w:after="297" w:line="317" w:lineRule="exact"/>
              <w:ind w:firstLine="0"/>
              <w:rPr>
                <w:sz w:val="28"/>
                <w:szCs w:val="28"/>
              </w:rPr>
            </w:pPr>
            <w:r w:rsidRPr="005E5672">
              <w:rPr>
                <w:noProof/>
              </w:rPr>
              <w:pict>
                <v:shape id="_x0000_s1027" type="#_x0000_t32" style="position:absolute;left:0;text-align:left;margin-left:227.7pt;margin-top:30.55pt;width:0;height:32.25pt;z-index:251657216" o:connectortype="straight">
                  <v:stroke endarrow="block"/>
                </v:shape>
              </w:pict>
            </w:r>
          </w:p>
        </w:tc>
      </w:tr>
    </w:tbl>
    <w:p w:rsidR="00BD5E07" w:rsidRDefault="00BD5E07" w:rsidP="008E46AA">
      <w:pPr>
        <w:pStyle w:val="a6"/>
        <w:shd w:val="clear" w:color="auto" w:fill="auto"/>
        <w:spacing w:before="0" w:after="297" w:line="317" w:lineRule="exact"/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D5E07" w:rsidRPr="005D26E0" w:rsidTr="005D26E0">
        <w:tc>
          <w:tcPr>
            <w:tcW w:w="9571" w:type="dxa"/>
          </w:tcPr>
          <w:p w:rsidR="00BD5E07" w:rsidRPr="005D26E0" w:rsidRDefault="00BD5E07" w:rsidP="005D26E0">
            <w:pPr>
              <w:pStyle w:val="a6"/>
              <w:shd w:val="clear" w:color="auto" w:fill="auto"/>
              <w:spacing w:before="0" w:after="297" w:line="317" w:lineRule="exact"/>
              <w:ind w:firstLine="0"/>
              <w:rPr>
                <w:sz w:val="28"/>
                <w:szCs w:val="28"/>
              </w:rPr>
            </w:pPr>
            <w:r w:rsidRPr="005D26E0">
              <w:rPr>
                <w:sz w:val="28"/>
                <w:szCs w:val="28"/>
              </w:rPr>
              <w:t>Проведение организационных мероприятий по подготовке соревнований</w:t>
            </w:r>
          </w:p>
          <w:p w:rsidR="00BD5E07" w:rsidRPr="005D26E0" w:rsidRDefault="00BD5E07" w:rsidP="005D26E0">
            <w:pPr>
              <w:pStyle w:val="a6"/>
              <w:shd w:val="clear" w:color="auto" w:fill="auto"/>
              <w:spacing w:before="0" w:after="297" w:line="317" w:lineRule="exact"/>
              <w:ind w:firstLine="0"/>
              <w:rPr>
                <w:sz w:val="28"/>
                <w:szCs w:val="28"/>
              </w:rPr>
            </w:pPr>
          </w:p>
        </w:tc>
      </w:tr>
    </w:tbl>
    <w:p w:rsidR="00BD5E07" w:rsidRDefault="005E5672" w:rsidP="008E46AA">
      <w:pPr>
        <w:pStyle w:val="a6"/>
        <w:shd w:val="clear" w:color="auto" w:fill="auto"/>
        <w:spacing w:before="0" w:after="297" w:line="317" w:lineRule="exact"/>
        <w:ind w:firstLine="0"/>
      </w:pPr>
      <w:r>
        <w:rPr>
          <w:noProof/>
        </w:rPr>
        <w:pict>
          <v:shape id="_x0000_s1028" type="#_x0000_t32" style="position:absolute;left:0;text-align:left;margin-left:227.7pt;margin-top:0;width:0;height:31.5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D5E07" w:rsidRPr="005D26E0" w:rsidTr="005D26E0">
        <w:tc>
          <w:tcPr>
            <w:tcW w:w="9571" w:type="dxa"/>
          </w:tcPr>
          <w:p w:rsidR="00BD5E07" w:rsidRPr="005D26E0" w:rsidRDefault="00BD5E07" w:rsidP="005D2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6E0">
              <w:rPr>
                <w:rFonts w:ascii="Times New Roman" w:hAnsi="Times New Roman"/>
                <w:sz w:val="28"/>
                <w:szCs w:val="28"/>
              </w:rPr>
              <w:t xml:space="preserve">Проведение официальных </w:t>
            </w:r>
            <w:proofErr w:type="spellStart"/>
            <w:proofErr w:type="gramStart"/>
            <w:r w:rsidRPr="005D26E0"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5D26E0">
              <w:rPr>
                <w:rFonts w:ascii="Times New Roman" w:hAnsi="Times New Roman"/>
                <w:sz w:val="28"/>
                <w:szCs w:val="28"/>
              </w:rPr>
              <w:t xml:space="preserve"> – оздоровительных</w:t>
            </w:r>
            <w:proofErr w:type="gramEnd"/>
            <w:r w:rsidRPr="005D26E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BD5E07" w:rsidRPr="005D26E0" w:rsidRDefault="00BD5E07" w:rsidP="005D2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6E0">
              <w:rPr>
                <w:rFonts w:ascii="Times New Roman" w:hAnsi="Times New Roman"/>
                <w:sz w:val="28"/>
                <w:szCs w:val="28"/>
              </w:rPr>
              <w:t xml:space="preserve"> спортивных мероприятий</w:t>
            </w:r>
          </w:p>
          <w:p w:rsidR="00BD5E07" w:rsidRPr="005D26E0" w:rsidRDefault="005E5672" w:rsidP="005D2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672">
              <w:rPr>
                <w:noProof/>
              </w:rPr>
              <w:pict>
                <v:shape id="_x0000_s1029" type="#_x0000_t32" style="position:absolute;left:0;text-align:left;margin-left:227.7pt;margin-top:16.1pt;width:0;height:29.25pt;z-index:251659264" o:connectortype="straight">
                  <v:stroke endarrow="block"/>
                </v:shape>
              </w:pict>
            </w:r>
          </w:p>
        </w:tc>
      </w:tr>
    </w:tbl>
    <w:p w:rsidR="00BD5E07" w:rsidRDefault="00BD5E07" w:rsidP="003A50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BD5E07" w:rsidRPr="005D26E0" w:rsidTr="005D26E0">
        <w:tc>
          <w:tcPr>
            <w:tcW w:w="9571" w:type="dxa"/>
          </w:tcPr>
          <w:p w:rsidR="00BD5E07" w:rsidRPr="005D26E0" w:rsidRDefault="00BD5E07" w:rsidP="005D2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26E0">
              <w:rPr>
                <w:rFonts w:ascii="Times New Roman" w:hAnsi="Times New Roman"/>
                <w:sz w:val="28"/>
                <w:szCs w:val="28"/>
              </w:rPr>
              <w:t>Подведение итогов проведенных мероприятий</w:t>
            </w:r>
          </w:p>
          <w:p w:rsidR="00BD5E07" w:rsidRPr="005D26E0" w:rsidRDefault="00BD5E07" w:rsidP="005D2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E07" w:rsidRPr="005D26E0" w:rsidRDefault="00BD5E07" w:rsidP="005D2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5E07" w:rsidRPr="002676EF" w:rsidRDefault="00BD5E07" w:rsidP="003A508A">
      <w:pPr>
        <w:jc w:val="center"/>
        <w:rPr>
          <w:rFonts w:ascii="Times New Roman" w:hAnsi="Times New Roman"/>
          <w:sz w:val="28"/>
          <w:szCs w:val="28"/>
        </w:rPr>
      </w:pPr>
    </w:p>
    <w:sectPr w:rsidR="00BD5E07" w:rsidRPr="002676EF" w:rsidSect="00D702F2">
      <w:headerReference w:type="even" r:id="rId16"/>
      <w:pgSz w:w="11906" w:h="16838"/>
      <w:pgMar w:top="1134" w:right="74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052" w:rsidRDefault="00E65052" w:rsidP="001E5F53">
      <w:pPr>
        <w:spacing w:after="0" w:line="240" w:lineRule="auto"/>
      </w:pPr>
      <w:r>
        <w:separator/>
      </w:r>
    </w:p>
  </w:endnote>
  <w:endnote w:type="continuationSeparator" w:id="1">
    <w:p w:rsidR="00E65052" w:rsidRDefault="00E65052" w:rsidP="001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052" w:rsidRDefault="00E65052" w:rsidP="001E5F53">
      <w:pPr>
        <w:spacing w:after="0" w:line="240" w:lineRule="auto"/>
      </w:pPr>
      <w:r>
        <w:separator/>
      </w:r>
    </w:p>
  </w:footnote>
  <w:footnote w:type="continuationSeparator" w:id="1">
    <w:p w:rsidR="00E65052" w:rsidRDefault="00E65052" w:rsidP="001E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07" w:rsidRDefault="005E5672" w:rsidP="00732D1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5E0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D5E07" w:rsidRDefault="00BD5E0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7"/>
    <w:multiLevelType w:val="multilevel"/>
    <w:tmpl w:val="00000006"/>
    <w:lvl w:ilvl="0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0000037"/>
    <w:multiLevelType w:val="multilevel"/>
    <w:tmpl w:val="0000003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D"/>
    <w:multiLevelType w:val="multilevel"/>
    <w:tmpl w:val="0000003C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F"/>
    <w:multiLevelType w:val="multilevel"/>
    <w:tmpl w:val="0000003E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41"/>
    <w:multiLevelType w:val="multilevel"/>
    <w:tmpl w:val="00000040"/>
    <w:lvl w:ilvl="0">
      <w:start w:val="1"/>
      <w:numFmt w:val="decimal"/>
      <w:lvlText w:val="3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43"/>
    <w:multiLevelType w:val="multilevel"/>
    <w:tmpl w:val="0000004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5"/>
    <w:multiLevelType w:val="multilevel"/>
    <w:tmpl w:val="00000044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7"/>
    <w:multiLevelType w:val="multilevel"/>
    <w:tmpl w:val="00000046"/>
    <w:lvl w:ilvl="0">
      <w:start w:val="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9"/>
    <w:multiLevelType w:val="multilevel"/>
    <w:tmpl w:val="0000004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5">
    <w:nsid w:val="03114106"/>
    <w:multiLevelType w:val="hybridMultilevel"/>
    <w:tmpl w:val="D58C15D0"/>
    <w:lvl w:ilvl="0" w:tplc="CD4A2990">
      <w:start w:val="1"/>
      <w:numFmt w:val="decimal"/>
      <w:lvlText w:val="%1."/>
      <w:lvlJc w:val="left"/>
      <w:pPr>
        <w:ind w:left="17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10B22B56"/>
    <w:multiLevelType w:val="hybridMultilevel"/>
    <w:tmpl w:val="20303160"/>
    <w:lvl w:ilvl="0" w:tplc="28023254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B2992"/>
    <w:multiLevelType w:val="multilevel"/>
    <w:tmpl w:val="E8DCF8E0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B33A83"/>
    <w:multiLevelType w:val="multilevel"/>
    <w:tmpl w:val="EADC7AF0"/>
    <w:lvl w:ilvl="0">
      <w:start w:val="5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88C0ECC"/>
    <w:multiLevelType w:val="hybridMultilevel"/>
    <w:tmpl w:val="738C58D4"/>
    <w:lvl w:ilvl="0" w:tplc="602E4CE6">
      <w:start w:val="1"/>
      <w:numFmt w:val="decimal"/>
      <w:lvlText w:val="%1."/>
      <w:lvlJc w:val="left"/>
      <w:pPr>
        <w:ind w:left="3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0" w:hanging="360"/>
      </w:pPr>
    </w:lvl>
    <w:lvl w:ilvl="2" w:tplc="0419001B" w:tentative="1">
      <w:start w:val="1"/>
      <w:numFmt w:val="lowerRoman"/>
      <w:lvlText w:val="%3."/>
      <w:lvlJc w:val="right"/>
      <w:pPr>
        <w:ind w:left="5320" w:hanging="180"/>
      </w:pPr>
    </w:lvl>
    <w:lvl w:ilvl="3" w:tplc="0419000F" w:tentative="1">
      <w:start w:val="1"/>
      <w:numFmt w:val="decimal"/>
      <w:lvlText w:val="%4."/>
      <w:lvlJc w:val="left"/>
      <w:pPr>
        <w:ind w:left="6040" w:hanging="360"/>
      </w:pPr>
    </w:lvl>
    <w:lvl w:ilvl="4" w:tplc="04190019" w:tentative="1">
      <w:start w:val="1"/>
      <w:numFmt w:val="lowerLetter"/>
      <w:lvlText w:val="%5."/>
      <w:lvlJc w:val="left"/>
      <w:pPr>
        <w:ind w:left="6760" w:hanging="360"/>
      </w:pPr>
    </w:lvl>
    <w:lvl w:ilvl="5" w:tplc="0419001B" w:tentative="1">
      <w:start w:val="1"/>
      <w:numFmt w:val="lowerRoman"/>
      <w:lvlText w:val="%6."/>
      <w:lvlJc w:val="right"/>
      <w:pPr>
        <w:ind w:left="7480" w:hanging="180"/>
      </w:pPr>
    </w:lvl>
    <w:lvl w:ilvl="6" w:tplc="0419000F" w:tentative="1">
      <w:start w:val="1"/>
      <w:numFmt w:val="decimal"/>
      <w:lvlText w:val="%7."/>
      <w:lvlJc w:val="left"/>
      <w:pPr>
        <w:ind w:left="8200" w:hanging="360"/>
      </w:pPr>
    </w:lvl>
    <w:lvl w:ilvl="7" w:tplc="04190019" w:tentative="1">
      <w:start w:val="1"/>
      <w:numFmt w:val="lowerLetter"/>
      <w:lvlText w:val="%8."/>
      <w:lvlJc w:val="left"/>
      <w:pPr>
        <w:ind w:left="8920" w:hanging="360"/>
      </w:pPr>
    </w:lvl>
    <w:lvl w:ilvl="8" w:tplc="0419001B" w:tentative="1">
      <w:start w:val="1"/>
      <w:numFmt w:val="lowerRoman"/>
      <w:lvlText w:val="%9."/>
      <w:lvlJc w:val="right"/>
      <w:pPr>
        <w:ind w:left="9640" w:hanging="180"/>
      </w:pPr>
    </w:lvl>
  </w:abstractNum>
  <w:abstractNum w:abstractNumId="20">
    <w:nsid w:val="393B5799"/>
    <w:multiLevelType w:val="hybridMultilevel"/>
    <w:tmpl w:val="818C4338"/>
    <w:lvl w:ilvl="0" w:tplc="C9CC18D2">
      <w:start w:val="29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D73CA3"/>
    <w:multiLevelType w:val="multilevel"/>
    <w:tmpl w:val="DEFCFC64"/>
    <w:lvl w:ilvl="0">
      <w:start w:val="4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3">
    <w:nsid w:val="5811419A"/>
    <w:multiLevelType w:val="hybridMultilevel"/>
    <w:tmpl w:val="0B3EBBCE"/>
    <w:lvl w:ilvl="0" w:tplc="E1762880">
      <w:start w:val="7"/>
      <w:numFmt w:val="decimal"/>
      <w:lvlText w:val="%1."/>
      <w:lvlJc w:val="left"/>
      <w:pPr>
        <w:ind w:left="234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4">
    <w:nsid w:val="5E983E62"/>
    <w:multiLevelType w:val="hybridMultilevel"/>
    <w:tmpl w:val="B0F2C45E"/>
    <w:lvl w:ilvl="0" w:tplc="83F82598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25">
    <w:nsid w:val="6A7D02FB"/>
    <w:multiLevelType w:val="hybridMultilevel"/>
    <w:tmpl w:val="3E54AD70"/>
    <w:lvl w:ilvl="0" w:tplc="8340C424">
      <w:start w:val="25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6">
    <w:nsid w:val="6C48429A"/>
    <w:multiLevelType w:val="multilevel"/>
    <w:tmpl w:val="55982B84"/>
    <w:lvl w:ilvl="0">
      <w:start w:val="5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7">
    <w:nsid w:val="73B66E9A"/>
    <w:multiLevelType w:val="hybridMultilevel"/>
    <w:tmpl w:val="899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5297"/>
    <w:multiLevelType w:val="hybridMultilevel"/>
    <w:tmpl w:val="F6A011DE"/>
    <w:lvl w:ilvl="0" w:tplc="4C606374">
      <w:start w:val="26"/>
      <w:numFmt w:val="decimal"/>
      <w:lvlText w:val="%1."/>
      <w:lvlJc w:val="left"/>
      <w:pPr>
        <w:ind w:left="264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"/>
  </w:num>
  <w:num w:numId="14">
    <w:abstractNumId w:val="2"/>
  </w:num>
  <w:num w:numId="15">
    <w:abstractNumId w:val="0"/>
  </w:num>
  <w:num w:numId="16">
    <w:abstractNumId w:val="19"/>
  </w:num>
  <w:num w:numId="17">
    <w:abstractNumId w:val="24"/>
  </w:num>
  <w:num w:numId="18">
    <w:abstractNumId w:val="15"/>
  </w:num>
  <w:num w:numId="19">
    <w:abstractNumId w:val="23"/>
  </w:num>
  <w:num w:numId="20">
    <w:abstractNumId w:val="21"/>
  </w:num>
  <w:num w:numId="21">
    <w:abstractNumId w:val="27"/>
  </w:num>
  <w:num w:numId="22">
    <w:abstractNumId w:val="28"/>
  </w:num>
  <w:num w:numId="23">
    <w:abstractNumId w:val="20"/>
  </w:num>
  <w:num w:numId="24">
    <w:abstractNumId w:val="25"/>
  </w:num>
  <w:num w:numId="25">
    <w:abstractNumId w:val="16"/>
  </w:num>
  <w:num w:numId="26">
    <w:abstractNumId w:val="22"/>
  </w:num>
  <w:num w:numId="27">
    <w:abstractNumId w:val="17"/>
  </w:num>
  <w:num w:numId="28">
    <w:abstractNumId w:val="18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6AA"/>
    <w:rsid w:val="00040443"/>
    <w:rsid w:val="00062318"/>
    <w:rsid w:val="000734A5"/>
    <w:rsid w:val="000C3D48"/>
    <w:rsid w:val="000E3433"/>
    <w:rsid w:val="00117F10"/>
    <w:rsid w:val="001240E8"/>
    <w:rsid w:val="0016098A"/>
    <w:rsid w:val="001A5B95"/>
    <w:rsid w:val="001E5F53"/>
    <w:rsid w:val="001F2EF1"/>
    <w:rsid w:val="002676EF"/>
    <w:rsid w:val="002C0856"/>
    <w:rsid w:val="00350A67"/>
    <w:rsid w:val="0038732B"/>
    <w:rsid w:val="003A508A"/>
    <w:rsid w:val="003C4D0F"/>
    <w:rsid w:val="003F103B"/>
    <w:rsid w:val="003F2321"/>
    <w:rsid w:val="003F61F9"/>
    <w:rsid w:val="004014EB"/>
    <w:rsid w:val="00410E01"/>
    <w:rsid w:val="004714CB"/>
    <w:rsid w:val="00477761"/>
    <w:rsid w:val="00483952"/>
    <w:rsid w:val="00496733"/>
    <w:rsid w:val="004E70C9"/>
    <w:rsid w:val="00513D05"/>
    <w:rsid w:val="00521114"/>
    <w:rsid w:val="005414FD"/>
    <w:rsid w:val="00573471"/>
    <w:rsid w:val="00585921"/>
    <w:rsid w:val="005D26E0"/>
    <w:rsid w:val="005E5672"/>
    <w:rsid w:val="00613624"/>
    <w:rsid w:val="00651FF8"/>
    <w:rsid w:val="00652624"/>
    <w:rsid w:val="006756CE"/>
    <w:rsid w:val="00687555"/>
    <w:rsid w:val="006C0432"/>
    <w:rsid w:val="006E785F"/>
    <w:rsid w:val="007024D1"/>
    <w:rsid w:val="00732D1F"/>
    <w:rsid w:val="00762BDD"/>
    <w:rsid w:val="0076408C"/>
    <w:rsid w:val="007B3B40"/>
    <w:rsid w:val="007B5A5C"/>
    <w:rsid w:val="007C3D12"/>
    <w:rsid w:val="007D6AFE"/>
    <w:rsid w:val="007E6C8D"/>
    <w:rsid w:val="008540D1"/>
    <w:rsid w:val="008C6127"/>
    <w:rsid w:val="008E46AA"/>
    <w:rsid w:val="009A4FA7"/>
    <w:rsid w:val="009D55DA"/>
    <w:rsid w:val="00A0249E"/>
    <w:rsid w:val="00A02F0B"/>
    <w:rsid w:val="00A05CFA"/>
    <w:rsid w:val="00A22FEB"/>
    <w:rsid w:val="00A31F4D"/>
    <w:rsid w:val="00A3501A"/>
    <w:rsid w:val="00AA7C39"/>
    <w:rsid w:val="00AE05B2"/>
    <w:rsid w:val="00AF6312"/>
    <w:rsid w:val="00B06B3F"/>
    <w:rsid w:val="00B415E7"/>
    <w:rsid w:val="00B5179D"/>
    <w:rsid w:val="00B72C31"/>
    <w:rsid w:val="00B7680C"/>
    <w:rsid w:val="00BA1E9A"/>
    <w:rsid w:val="00BA42A2"/>
    <w:rsid w:val="00BD5E07"/>
    <w:rsid w:val="00C05707"/>
    <w:rsid w:val="00CC14F8"/>
    <w:rsid w:val="00CC255C"/>
    <w:rsid w:val="00D058EF"/>
    <w:rsid w:val="00D63D68"/>
    <w:rsid w:val="00D702F2"/>
    <w:rsid w:val="00D844FB"/>
    <w:rsid w:val="00DB19C6"/>
    <w:rsid w:val="00DD47DE"/>
    <w:rsid w:val="00E0009D"/>
    <w:rsid w:val="00E1667F"/>
    <w:rsid w:val="00E550BA"/>
    <w:rsid w:val="00E65052"/>
    <w:rsid w:val="00EA3AAB"/>
    <w:rsid w:val="00EF6D70"/>
    <w:rsid w:val="00F2654E"/>
    <w:rsid w:val="00F55AF7"/>
    <w:rsid w:val="00FD507A"/>
    <w:rsid w:val="00FF1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46AA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8E46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8E46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3"/>
    <w:uiPriority w:val="99"/>
    <w:locked/>
    <w:rsid w:val="008E46A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locked/>
    <w:rsid w:val="008E46A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8E46AA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uiPriority w:val="99"/>
    <w:rsid w:val="008E46AA"/>
    <w:rPr>
      <w:spacing w:val="0"/>
      <w:sz w:val="22"/>
      <w:szCs w:val="22"/>
    </w:rPr>
  </w:style>
  <w:style w:type="paragraph" w:styleId="a6">
    <w:name w:val="Body Text"/>
    <w:basedOn w:val="a"/>
    <w:link w:val="a7"/>
    <w:uiPriority w:val="99"/>
    <w:rsid w:val="008E46AA"/>
    <w:pPr>
      <w:shd w:val="clear" w:color="auto" w:fill="FFFFFF"/>
      <w:spacing w:before="1020" w:after="840" w:line="322" w:lineRule="exact"/>
      <w:ind w:hanging="1060"/>
      <w:jc w:val="center"/>
    </w:pPr>
    <w:rPr>
      <w:rFonts w:ascii="Times New Roman" w:eastAsia="Arial Unicode MS" w:hAnsi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locked/>
    <w:rsid w:val="008E46AA"/>
    <w:rPr>
      <w:rFonts w:cs="Times New Roman"/>
    </w:rPr>
  </w:style>
  <w:style w:type="character" w:customStyle="1" w:styleId="10">
    <w:name w:val="Заголовок №1_"/>
    <w:basedOn w:val="a0"/>
    <w:link w:val="11"/>
    <w:uiPriority w:val="99"/>
    <w:locked/>
    <w:rsid w:val="008E46AA"/>
    <w:rPr>
      <w:rFonts w:ascii="Times New Roman" w:hAnsi="Times New Roman" w:cs="Times New Roman"/>
      <w:b/>
      <w:bCs/>
      <w:smallCaps/>
      <w:sz w:val="34"/>
      <w:szCs w:val="34"/>
      <w:shd w:val="clear" w:color="auto" w:fill="FFFFFF"/>
    </w:rPr>
  </w:style>
  <w:style w:type="character" w:customStyle="1" w:styleId="113">
    <w:name w:val="Заголовок №1 + 13"/>
    <w:aliases w:val="5 pt,Не малые прописные"/>
    <w:basedOn w:val="10"/>
    <w:uiPriority w:val="99"/>
    <w:rsid w:val="008E46AA"/>
    <w:rPr>
      <w:sz w:val="27"/>
      <w:szCs w:val="27"/>
    </w:rPr>
  </w:style>
  <w:style w:type="character" w:customStyle="1" w:styleId="23">
    <w:name w:val="Основной текст + Полужирный2"/>
    <w:basedOn w:val="1"/>
    <w:uiPriority w:val="99"/>
    <w:rsid w:val="008E46AA"/>
    <w:rPr>
      <w:sz w:val="27"/>
      <w:szCs w:val="27"/>
    </w:rPr>
  </w:style>
  <w:style w:type="character" w:customStyle="1" w:styleId="12">
    <w:name w:val="Основной текст + Полужирный1"/>
    <w:basedOn w:val="1"/>
    <w:uiPriority w:val="99"/>
    <w:rsid w:val="008E46AA"/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8E46AA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8E46AA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b/>
      <w:bCs/>
      <w:sz w:val="27"/>
      <w:szCs w:val="27"/>
    </w:rPr>
  </w:style>
  <w:style w:type="paragraph" w:customStyle="1" w:styleId="31">
    <w:name w:val="Заголовок №3"/>
    <w:basedOn w:val="a"/>
    <w:link w:val="30"/>
    <w:uiPriority w:val="99"/>
    <w:rsid w:val="008E46AA"/>
    <w:pPr>
      <w:shd w:val="clear" w:color="auto" w:fill="FFFFFF"/>
      <w:spacing w:after="0" w:line="322" w:lineRule="exact"/>
      <w:ind w:hanging="1720"/>
      <w:jc w:val="right"/>
      <w:outlineLvl w:val="2"/>
    </w:pPr>
    <w:rPr>
      <w:rFonts w:ascii="Times New Roman" w:hAnsi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8E46AA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3">
    <w:name w:val="Основной текст (3)"/>
    <w:basedOn w:val="a"/>
    <w:link w:val="1"/>
    <w:uiPriority w:val="99"/>
    <w:rsid w:val="008E46AA"/>
    <w:pPr>
      <w:shd w:val="clear" w:color="auto" w:fill="FFFFFF"/>
      <w:spacing w:after="0" w:line="274" w:lineRule="exact"/>
      <w:jc w:val="right"/>
    </w:pPr>
    <w:rPr>
      <w:rFonts w:ascii="Times New Roman" w:hAnsi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8E46AA"/>
    <w:pPr>
      <w:shd w:val="clear" w:color="auto" w:fill="FFFFFF"/>
      <w:spacing w:before="1380" w:after="60" w:line="240" w:lineRule="atLeast"/>
      <w:jc w:val="center"/>
      <w:outlineLvl w:val="0"/>
    </w:pPr>
    <w:rPr>
      <w:rFonts w:ascii="Times New Roman" w:hAnsi="Times New Roman"/>
      <w:b/>
      <w:bCs/>
      <w:smallCaps/>
      <w:sz w:val="34"/>
      <w:szCs w:val="34"/>
    </w:rPr>
  </w:style>
  <w:style w:type="paragraph" w:styleId="a8">
    <w:name w:val="Balloon Text"/>
    <w:basedOn w:val="a"/>
    <w:link w:val="a9"/>
    <w:uiPriority w:val="99"/>
    <w:semiHidden/>
    <w:rsid w:val="008E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E46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A5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F55A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FE6"/>
  </w:style>
  <w:style w:type="character" w:styleId="ad">
    <w:name w:val="page number"/>
    <w:basedOn w:val="a0"/>
    <w:uiPriority w:val="99"/>
    <w:rsid w:val="00F55AF7"/>
    <w:rPr>
      <w:rFonts w:cs="Times New Roman"/>
    </w:rPr>
  </w:style>
  <w:style w:type="paragraph" w:styleId="ae">
    <w:name w:val="footer"/>
    <w:basedOn w:val="a"/>
    <w:link w:val="af"/>
    <w:uiPriority w:val="99"/>
    <w:semiHidden/>
    <w:unhideWhenUsed/>
    <w:rsid w:val="00CC14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C14F8"/>
    <w:rPr>
      <w:sz w:val="22"/>
      <w:szCs w:val="22"/>
    </w:rPr>
  </w:style>
  <w:style w:type="character" w:styleId="af0">
    <w:name w:val="Strong"/>
    <w:basedOn w:val="a0"/>
    <w:uiPriority w:val="22"/>
    <w:qFormat/>
    <w:locked/>
    <w:rsid w:val="001A5B95"/>
    <w:rPr>
      <w:rFonts w:cs="Times New Roman"/>
      <w:b/>
      <w:bCs/>
    </w:rPr>
  </w:style>
  <w:style w:type="paragraph" w:styleId="af1">
    <w:name w:val="No Spacing"/>
    <w:uiPriority w:val="1"/>
    <w:qFormat/>
    <w:rsid w:val="001A5B95"/>
    <w:rPr>
      <w:rFonts w:eastAsia="Arial Unicode MS"/>
      <w:sz w:val="22"/>
      <w:szCs w:val="22"/>
    </w:rPr>
  </w:style>
  <w:style w:type="paragraph" w:customStyle="1" w:styleId="ConsPlusNormal">
    <w:name w:val="ConsPlusNormal"/>
    <w:rsid w:val="00BA42A2"/>
    <w:pPr>
      <w:widowControl w:val="0"/>
      <w:autoSpaceDE w:val="0"/>
      <w:autoSpaceDN w:val="0"/>
      <w:adjustRightInd w:val="0"/>
    </w:pPr>
    <w:rPr>
      <w:rFonts w:ascii="Arial" w:eastAsia="Arial Unicode MS" w:hAnsi="Arial" w:cs="Arial"/>
    </w:rPr>
  </w:style>
  <w:style w:type="character" w:customStyle="1" w:styleId="4">
    <w:name w:val="Основной текст (4)_"/>
    <w:basedOn w:val="a0"/>
    <w:uiPriority w:val="99"/>
    <w:locked/>
    <w:rsid w:val="007B5A5C"/>
    <w:rPr>
      <w:rFonts w:ascii="Times New Roman" w:hAnsi="Times New Roman" w:cs="Times New Roman"/>
      <w:noProof/>
      <w:w w:val="250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horovka.ru/" TargetMode="External"/><Relationship Id="rId13" Type="http://schemas.openxmlformats.org/officeDocument/2006/relationships/hyperlink" Target="consultantplus://offline/ref=8069EE065200F27F6E6C52665A98AB0D062FD9EEEA78366BD83619D432F3CDEC0BBC40F62A4D214DT4i8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skprohorovka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prohorov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CE9DDB54141128C882E65F7CDD275AB1EC854603068F7A1E844756527D76M" TargetMode="External"/><Relationship Id="rId10" Type="http://schemas.openxmlformats.org/officeDocument/2006/relationships/hyperlink" Target="mailto:fskprohorovka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123012876E8F50B2D6951758958E37A8E148878DC00DB2BF27D25654ANDX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842A3-DD56-4E14-88E2-2907D1D1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25</Pages>
  <Words>6266</Words>
  <Characters>47681</Characters>
  <Application>Microsoft Office Word</Application>
  <DocSecurity>0</DocSecurity>
  <Lines>397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Eлена</dc:creator>
  <cp:keywords/>
  <dc:description/>
  <cp:lastModifiedBy>User</cp:lastModifiedBy>
  <cp:revision>29</cp:revision>
  <cp:lastPrinted>2016-06-09T06:03:00Z</cp:lastPrinted>
  <dcterms:created xsi:type="dcterms:W3CDTF">2014-09-30T12:57:00Z</dcterms:created>
  <dcterms:modified xsi:type="dcterms:W3CDTF">2016-06-09T06:04:00Z</dcterms:modified>
</cp:coreProperties>
</file>